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8F" w:rsidRPr="00140F15" w:rsidRDefault="0054188F" w:rsidP="00CD3AFE">
      <w:pPr>
        <w:jc w:val="center"/>
        <w:rPr>
          <w:rFonts w:ascii="PT Astra Serif" w:hAnsi="PT Astra Serif"/>
          <w:sz w:val="28"/>
          <w:szCs w:val="28"/>
          <w:lang w:eastAsia="ru-RU"/>
        </w:rPr>
      </w:pPr>
      <w:r w:rsidRPr="00140F15">
        <w:rPr>
          <w:rFonts w:ascii="PT Astra Serif" w:hAnsi="PT Astra Serif"/>
          <w:noProof/>
          <w:lang w:eastAsia="ru-RU"/>
        </w:rPr>
        <w:drawing>
          <wp:inline distT="0" distB="0" distL="0" distR="0" wp14:anchorId="15F404EA" wp14:editId="4D6D335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a:picLocks noChangeAspect="1" noChangeArrowheads="1"/>
                    </pic:cNvPicPr>
                  </pic:nvPicPr>
                  <pic:blipFill>
                    <a:blip r:embed="rId9"/>
                    <a:stretch>
                      <a:fillRect/>
                    </a:stretch>
                  </pic:blipFill>
                  <pic:spPr bwMode="auto">
                    <a:xfrm>
                      <a:off x="0" y="0"/>
                      <a:ext cx="571500" cy="800100"/>
                    </a:xfrm>
                    <a:prstGeom prst="rect">
                      <a:avLst/>
                    </a:prstGeom>
                  </pic:spPr>
                </pic:pic>
              </a:graphicData>
            </a:graphic>
          </wp:inline>
        </w:drawing>
      </w:r>
    </w:p>
    <w:p w:rsidR="00CD3AFE" w:rsidRPr="00140F15" w:rsidRDefault="00CD3AFE" w:rsidP="00CD3AFE">
      <w:pPr>
        <w:jc w:val="center"/>
        <w:rPr>
          <w:rFonts w:ascii="PT Astra Serif" w:hAnsi="PT Astra Serif"/>
          <w:sz w:val="28"/>
          <w:szCs w:val="28"/>
          <w:lang w:eastAsia="ru-RU"/>
        </w:rPr>
      </w:pPr>
    </w:p>
    <w:p w:rsidR="0054188F" w:rsidRPr="00140F15" w:rsidRDefault="0054188F" w:rsidP="0054188F">
      <w:pPr>
        <w:jc w:val="center"/>
        <w:rPr>
          <w:rFonts w:ascii="PT Astra Serif" w:hAnsi="PT Astra Serif"/>
          <w:b/>
          <w:caps/>
          <w:sz w:val="28"/>
          <w:szCs w:val="28"/>
          <w:lang w:eastAsia="ru-RU"/>
        </w:rPr>
      </w:pPr>
      <w:r w:rsidRPr="00140F15">
        <w:rPr>
          <w:rFonts w:ascii="PT Astra Serif" w:hAnsi="PT Astra Serif"/>
          <w:b/>
          <w:caps/>
          <w:sz w:val="28"/>
          <w:szCs w:val="28"/>
          <w:lang w:eastAsia="ru-RU"/>
        </w:rPr>
        <w:t xml:space="preserve">ДУМА </w:t>
      </w:r>
    </w:p>
    <w:p w:rsidR="0054188F" w:rsidRPr="00140F15" w:rsidRDefault="0054188F" w:rsidP="0054188F">
      <w:pPr>
        <w:jc w:val="center"/>
        <w:rPr>
          <w:rFonts w:ascii="PT Astra Serif" w:hAnsi="PT Astra Serif"/>
          <w:b/>
          <w:caps/>
          <w:sz w:val="28"/>
          <w:szCs w:val="28"/>
          <w:lang w:eastAsia="ru-RU"/>
        </w:rPr>
      </w:pPr>
      <w:r w:rsidRPr="00140F15">
        <w:rPr>
          <w:rFonts w:ascii="PT Astra Serif" w:hAnsi="PT Astra Serif"/>
          <w:b/>
          <w:caps/>
          <w:sz w:val="28"/>
          <w:szCs w:val="28"/>
          <w:lang w:eastAsia="ru-RU"/>
        </w:rPr>
        <w:t>МУНИЦИПАЛЬНОГО ОБРАЗОВАНИЯ</w:t>
      </w:r>
    </w:p>
    <w:p w:rsidR="0054188F" w:rsidRPr="00140F15" w:rsidRDefault="0054188F" w:rsidP="0054188F">
      <w:pPr>
        <w:jc w:val="center"/>
        <w:rPr>
          <w:rFonts w:ascii="PT Astra Serif" w:hAnsi="PT Astra Serif"/>
          <w:b/>
          <w:caps/>
          <w:sz w:val="28"/>
          <w:szCs w:val="28"/>
          <w:lang w:eastAsia="ru-RU"/>
        </w:rPr>
      </w:pPr>
      <w:r w:rsidRPr="00140F15">
        <w:rPr>
          <w:rFonts w:ascii="PT Astra Serif" w:hAnsi="PT Astra Serif"/>
          <w:b/>
          <w:caps/>
          <w:sz w:val="28"/>
          <w:szCs w:val="28"/>
          <w:lang w:eastAsia="ru-RU"/>
        </w:rPr>
        <w:t>ПОСЕЛОК БОРОВСКИЙ</w:t>
      </w:r>
    </w:p>
    <w:p w:rsidR="0054188F" w:rsidRPr="00140F15" w:rsidRDefault="0054188F" w:rsidP="0054188F">
      <w:pPr>
        <w:jc w:val="center"/>
        <w:rPr>
          <w:rFonts w:ascii="PT Astra Serif" w:hAnsi="PT Astra Serif"/>
          <w:b/>
          <w:sz w:val="28"/>
          <w:szCs w:val="28"/>
          <w:lang w:eastAsia="ru-RU"/>
        </w:rPr>
      </w:pPr>
      <w:r w:rsidRPr="00140F15">
        <w:rPr>
          <w:rFonts w:ascii="PT Astra Serif" w:hAnsi="PT Astra Serif"/>
          <w:b/>
          <w:sz w:val="28"/>
          <w:szCs w:val="28"/>
          <w:lang w:eastAsia="ru-RU"/>
        </w:rPr>
        <w:t>РЕШЕНИЕ</w:t>
      </w:r>
    </w:p>
    <w:p w:rsidR="00496381" w:rsidRPr="00140F15" w:rsidRDefault="00496381" w:rsidP="0054188F">
      <w:pPr>
        <w:jc w:val="center"/>
        <w:rPr>
          <w:rFonts w:ascii="PT Astra Serif" w:hAnsi="PT Astra Serif"/>
          <w:b/>
          <w:sz w:val="28"/>
          <w:szCs w:val="28"/>
          <w:lang w:eastAsia="ru-RU"/>
        </w:rPr>
      </w:pPr>
    </w:p>
    <w:p w:rsidR="0054188F" w:rsidRPr="00140F15" w:rsidRDefault="00670DE0" w:rsidP="0054188F">
      <w:pPr>
        <w:jc w:val="both"/>
        <w:rPr>
          <w:rFonts w:ascii="PT Astra Serif" w:hAnsi="PT Astra Serif"/>
          <w:sz w:val="28"/>
          <w:szCs w:val="28"/>
          <w:u w:val="single"/>
          <w:lang w:eastAsia="ru-RU"/>
        </w:rPr>
      </w:pPr>
      <w:r w:rsidRPr="00140F15">
        <w:rPr>
          <w:rFonts w:ascii="PT Astra Serif" w:hAnsi="PT Astra Serif"/>
          <w:sz w:val="28"/>
          <w:szCs w:val="28"/>
          <w:lang w:eastAsia="ru-RU"/>
        </w:rPr>
        <w:t xml:space="preserve">29 ноября </w:t>
      </w:r>
      <w:r w:rsidR="0054188F" w:rsidRPr="00140F15">
        <w:rPr>
          <w:rFonts w:ascii="PT Astra Serif" w:hAnsi="PT Astra Serif"/>
          <w:sz w:val="28"/>
          <w:szCs w:val="28"/>
          <w:lang w:eastAsia="ru-RU"/>
        </w:rPr>
        <w:t xml:space="preserve">2023г. </w:t>
      </w:r>
      <w:r w:rsidR="0054188F" w:rsidRPr="00140F15">
        <w:rPr>
          <w:rFonts w:ascii="PT Astra Serif" w:hAnsi="PT Astra Serif"/>
          <w:sz w:val="28"/>
          <w:szCs w:val="28"/>
          <w:lang w:eastAsia="ru-RU"/>
        </w:rPr>
        <w:tab/>
      </w:r>
      <w:r w:rsidR="0054188F" w:rsidRPr="00140F15">
        <w:rPr>
          <w:rFonts w:ascii="PT Astra Serif" w:hAnsi="PT Astra Serif"/>
          <w:sz w:val="28"/>
          <w:szCs w:val="28"/>
          <w:lang w:eastAsia="ru-RU"/>
        </w:rPr>
        <w:tab/>
        <w:t xml:space="preserve">                                         </w:t>
      </w:r>
      <w:r w:rsidR="00004216" w:rsidRPr="00140F15">
        <w:rPr>
          <w:rFonts w:ascii="PT Astra Serif" w:hAnsi="PT Astra Serif"/>
          <w:sz w:val="28"/>
          <w:szCs w:val="28"/>
          <w:lang w:eastAsia="ru-RU"/>
        </w:rPr>
        <w:t xml:space="preserve">                      </w:t>
      </w:r>
      <w:r w:rsidR="0059675C" w:rsidRPr="00140F15">
        <w:rPr>
          <w:rFonts w:ascii="PT Astra Serif" w:hAnsi="PT Astra Serif"/>
          <w:sz w:val="28"/>
          <w:szCs w:val="28"/>
          <w:lang w:eastAsia="ru-RU"/>
        </w:rPr>
        <w:t xml:space="preserve">              </w:t>
      </w:r>
      <w:r w:rsidR="0045741A" w:rsidRPr="00140F15">
        <w:rPr>
          <w:rFonts w:ascii="PT Astra Serif" w:hAnsi="PT Astra Serif"/>
          <w:sz w:val="28"/>
          <w:szCs w:val="28"/>
          <w:lang w:eastAsia="ru-RU"/>
        </w:rPr>
        <w:t xml:space="preserve">     </w:t>
      </w:r>
      <w:r w:rsidR="0059675C" w:rsidRPr="00140F15">
        <w:rPr>
          <w:rFonts w:ascii="PT Astra Serif" w:hAnsi="PT Astra Serif"/>
          <w:sz w:val="28"/>
          <w:szCs w:val="28"/>
          <w:lang w:eastAsia="ru-RU"/>
        </w:rPr>
        <w:t>№396</w:t>
      </w:r>
    </w:p>
    <w:p w:rsidR="0054188F" w:rsidRPr="00140F15" w:rsidRDefault="0054188F" w:rsidP="0054188F">
      <w:pPr>
        <w:jc w:val="center"/>
        <w:rPr>
          <w:rFonts w:ascii="PT Astra Serif" w:hAnsi="PT Astra Serif"/>
          <w:lang w:eastAsia="ru-RU"/>
        </w:rPr>
      </w:pPr>
      <w:proofErr w:type="spellStart"/>
      <w:r w:rsidRPr="00140F15">
        <w:rPr>
          <w:rFonts w:ascii="PT Astra Serif" w:hAnsi="PT Astra Serif"/>
          <w:lang w:eastAsia="ru-RU"/>
        </w:rPr>
        <w:t>р.п</w:t>
      </w:r>
      <w:proofErr w:type="spellEnd"/>
      <w:r w:rsidRPr="00140F15">
        <w:rPr>
          <w:rFonts w:ascii="PT Astra Serif" w:hAnsi="PT Astra Serif"/>
          <w:lang w:eastAsia="ru-RU"/>
        </w:rPr>
        <w:t>. Боровский</w:t>
      </w:r>
    </w:p>
    <w:p w:rsidR="0054188F" w:rsidRPr="00140F15" w:rsidRDefault="0054188F" w:rsidP="0054188F">
      <w:pPr>
        <w:jc w:val="center"/>
        <w:rPr>
          <w:rFonts w:ascii="PT Astra Serif" w:hAnsi="PT Astra Serif"/>
          <w:lang w:eastAsia="ru-RU"/>
        </w:rPr>
      </w:pPr>
      <w:r w:rsidRPr="00140F15">
        <w:rPr>
          <w:rFonts w:ascii="PT Astra Serif" w:hAnsi="PT Astra Serif"/>
          <w:lang w:eastAsia="ru-RU"/>
        </w:rPr>
        <w:t>Тюменского муниципального района</w:t>
      </w:r>
    </w:p>
    <w:p w:rsidR="00294EB4" w:rsidRPr="00140F15" w:rsidRDefault="00294EB4" w:rsidP="00294EB4">
      <w:pPr>
        <w:rPr>
          <w:rFonts w:ascii="PT Astra Serif" w:hAnsi="PT Astra Serif" w:cs="Arial"/>
          <w:sz w:val="28"/>
          <w:szCs w:val="28"/>
        </w:rPr>
      </w:pPr>
    </w:p>
    <w:p w:rsidR="00294EB4" w:rsidRPr="00140F15" w:rsidRDefault="00004216" w:rsidP="00004216">
      <w:pPr>
        <w:ind w:right="4252"/>
        <w:jc w:val="both"/>
        <w:rPr>
          <w:rFonts w:ascii="PT Astra Serif" w:hAnsi="PT Astra Serif" w:cs="Arial"/>
          <w:sz w:val="26"/>
          <w:szCs w:val="26"/>
        </w:rPr>
      </w:pPr>
      <w:r w:rsidRPr="00140F15">
        <w:rPr>
          <w:rFonts w:ascii="PT Astra Serif" w:hAnsi="PT Astra Serif" w:cs="Arial"/>
          <w:sz w:val="26"/>
          <w:szCs w:val="26"/>
        </w:rPr>
        <w:t>О внесении изменений в Решение Думы от 29.08.2018 №468 «</w:t>
      </w:r>
      <w:r w:rsidR="00294EB4" w:rsidRPr="00140F15">
        <w:rPr>
          <w:rFonts w:ascii="PT Astra Serif" w:hAnsi="PT Astra Serif" w:cs="Arial"/>
          <w:sz w:val="26"/>
          <w:szCs w:val="26"/>
        </w:rPr>
        <w:t>Об утверждении Правил благоустройства территории муниципального образования поселок Боровский</w:t>
      </w:r>
      <w:r w:rsidRPr="00140F15">
        <w:rPr>
          <w:rFonts w:ascii="PT Astra Serif" w:hAnsi="PT Astra Serif" w:cs="Arial"/>
          <w:sz w:val="26"/>
          <w:szCs w:val="26"/>
        </w:rPr>
        <w:t>»</w:t>
      </w:r>
      <w:r w:rsidR="00794A87" w:rsidRPr="00140F15">
        <w:rPr>
          <w:rFonts w:ascii="PT Astra Serif" w:hAnsi="PT Astra Serif" w:cs="Arial"/>
          <w:sz w:val="26"/>
          <w:szCs w:val="26"/>
        </w:rPr>
        <w:t xml:space="preserve"> (с изменениями</w:t>
      </w:r>
      <w:r w:rsidRPr="00140F15">
        <w:rPr>
          <w:rFonts w:ascii="PT Astra Serif" w:hAnsi="PT Astra Serif" w:cs="Arial"/>
          <w:sz w:val="26"/>
          <w:szCs w:val="26"/>
        </w:rPr>
        <w:t xml:space="preserve"> от 26.08.2020 №736,</w:t>
      </w:r>
      <w:r w:rsidR="00794A87" w:rsidRPr="00140F15">
        <w:rPr>
          <w:rFonts w:ascii="PT Astra Serif" w:hAnsi="PT Astra Serif" w:cs="Arial"/>
          <w:sz w:val="26"/>
          <w:szCs w:val="26"/>
        </w:rPr>
        <w:t xml:space="preserve"> от</w:t>
      </w:r>
      <w:r w:rsidR="00294EB4" w:rsidRPr="00140F15">
        <w:rPr>
          <w:rFonts w:ascii="PT Astra Serif" w:hAnsi="PT Astra Serif" w:cs="Arial"/>
          <w:sz w:val="26"/>
          <w:szCs w:val="26"/>
        </w:rPr>
        <w:t xml:space="preserve"> 26.05.2021 № 126)</w:t>
      </w:r>
    </w:p>
    <w:p w:rsidR="00294EB4" w:rsidRPr="00140F15" w:rsidRDefault="00294EB4" w:rsidP="00836323">
      <w:pPr>
        <w:pStyle w:val="ConsPlusNormal"/>
        <w:jc w:val="both"/>
        <w:rPr>
          <w:rFonts w:ascii="PT Astra Serif" w:hAnsi="PT Astra Serif" w:cs="Arial"/>
          <w:sz w:val="26"/>
          <w:szCs w:val="26"/>
        </w:rPr>
      </w:pPr>
    </w:p>
    <w:p w:rsidR="00294EB4" w:rsidRPr="00140F15" w:rsidRDefault="00294EB4" w:rsidP="00294EB4">
      <w:pPr>
        <w:pStyle w:val="ConsPlusNormal"/>
        <w:ind w:firstLine="709"/>
        <w:jc w:val="both"/>
        <w:rPr>
          <w:rFonts w:ascii="PT Astra Serif" w:hAnsi="PT Astra Serif" w:cs="Arial"/>
          <w:sz w:val="26"/>
          <w:szCs w:val="26"/>
        </w:rPr>
      </w:pPr>
      <w:proofErr w:type="gramStart"/>
      <w:r w:rsidRPr="00140F15">
        <w:rPr>
          <w:rFonts w:ascii="PT Astra Serif" w:hAnsi="PT Astra Serif" w:cs="Arial"/>
          <w:sz w:val="26"/>
          <w:szCs w:val="26"/>
        </w:rPr>
        <w:t>В соответствии с Градостроительным кодексом Российской Федерации, 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 уставом муниципального образования поселок Боровский, Дума</w:t>
      </w:r>
      <w:r w:rsidR="00004216" w:rsidRPr="00140F15">
        <w:rPr>
          <w:rFonts w:ascii="PT Astra Serif" w:hAnsi="PT Astra Serif" w:cs="Arial"/>
          <w:sz w:val="26"/>
          <w:szCs w:val="26"/>
        </w:rPr>
        <w:t xml:space="preserve"> муниципального образования поселок Боровский</w:t>
      </w:r>
      <w:r w:rsidRPr="00140F15">
        <w:rPr>
          <w:rFonts w:ascii="PT Astra Serif" w:hAnsi="PT Astra Serif" w:cs="Arial"/>
          <w:sz w:val="26"/>
          <w:szCs w:val="26"/>
        </w:rPr>
        <w:t xml:space="preserve"> </w:t>
      </w:r>
      <w:proofErr w:type="gramEnd"/>
    </w:p>
    <w:p w:rsidR="00294EB4" w:rsidRPr="00140F15" w:rsidRDefault="00294EB4" w:rsidP="00294EB4">
      <w:pPr>
        <w:ind w:firstLine="709"/>
        <w:jc w:val="both"/>
        <w:rPr>
          <w:rFonts w:ascii="PT Astra Serif" w:hAnsi="PT Astra Serif" w:cs="Arial"/>
          <w:sz w:val="26"/>
          <w:szCs w:val="26"/>
        </w:rPr>
      </w:pPr>
      <w:r w:rsidRPr="00140F15">
        <w:rPr>
          <w:rFonts w:ascii="PT Astra Serif" w:hAnsi="PT Astra Serif" w:cs="Arial"/>
          <w:sz w:val="26"/>
          <w:szCs w:val="26"/>
        </w:rPr>
        <w:t>РЕШИЛА:</w:t>
      </w:r>
    </w:p>
    <w:p w:rsidR="00294EB4" w:rsidRPr="00140F15" w:rsidRDefault="00294EB4" w:rsidP="00294EB4">
      <w:pPr>
        <w:ind w:firstLine="709"/>
        <w:jc w:val="both"/>
        <w:rPr>
          <w:rFonts w:ascii="PT Astra Serif" w:hAnsi="PT Astra Serif" w:cs="Arial"/>
          <w:sz w:val="26"/>
          <w:szCs w:val="26"/>
        </w:rPr>
      </w:pPr>
      <w:r w:rsidRPr="00140F15">
        <w:rPr>
          <w:rFonts w:ascii="PT Astra Serif" w:hAnsi="PT Astra Serif" w:cs="Arial"/>
          <w:sz w:val="26"/>
          <w:szCs w:val="26"/>
        </w:rPr>
        <w:t xml:space="preserve">1. </w:t>
      </w:r>
      <w:r w:rsidR="00004216" w:rsidRPr="00140F15">
        <w:rPr>
          <w:rFonts w:ascii="PT Astra Serif" w:hAnsi="PT Astra Serif" w:cs="Arial"/>
          <w:sz w:val="26"/>
          <w:szCs w:val="26"/>
        </w:rPr>
        <w:t>Внести изменения в</w:t>
      </w:r>
      <w:r w:rsidR="00836323" w:rsidRPr="00140F15">
        <w:rPr>
          <w:rFonts w:ascii="PT Astra Serif" w:hAnsi="PT Astra Serif" w:cs="Arial"/>
          <w:sz w:val="26"/>
          <w:szCs w:val="26"/>
        </w:rPr>
        <w:t xml:space="preserve"> Решение Думы от 29.</w:t>
      </w:r>
      <w:r w:rsidR="00140F15" w:rsidRPr="00140F15">
        <w:rPr>
          <w:rFonts w:ascii="PT Astra Serif" w:hAnsi="PT Astra Serif" w:cs="Arial"/>
          <w:sz w:val="26"/>
          <w:szCs w:val="26"/>
        </w:rPr>
        <w:t>0</w:t>
      </w:r>
      <w:r w:rsidR="00836323" w:rsidRPr="00140F15">
        <w:rPr>
          <w:rFonts w:ascii="PT Astra Serif" w:hAnsi="PT Astra Serif" w:cs="Arial"/>
          <w:sz w:val="26"/>
          <w:szCs w:val="26"/>
        </w:rPr>
        <w:t>8.2018 №468 «Об утверждении</w:t>
      </w:r>
      <w:r w:rsidR="00004216" w:rsidRPr="00140F15">
        <w:rPr>
          <w:rFonts w:ascii="PT Astra Serif" w:hAnsi="PT Astra Serif" w:cs="Arial"/>
          <w:sz w:val="26"/>
          <w:szCs w:val="26"/>
        </w:rPr>
        <w:t xml:space="preserve"> </w:t>
      </w:r>
      <w:r w:rsidRPr="00140F15">
        <w:rPr>
          <w:rFonts w:ascii="PT Astra Serif" w:hAnsi="PT Astra Serif" w:cs="Arial"/>
          <w:sz w:val="26"/>
          <w:szCs w:val="26"/>
        </w:rPr>
        <w:t>Прави</w:t>
      </w:r>
      <w:r w:rsidR="00836323" w:rsidRPr="00140F15">
        <w:rPr>
          <w:rFonts w:ascii="PT Astra Serif" w:hAnsi="PT Astra Serif" w:cs="Arial"/>
          <w:sz w:val="26"/>
          <w:szCs w:val="26"/>
        </w:rPr>
        <w:t>л</w:t>
      </w:r>
      <w:r w:rsidRPr="00140F15">
        <w:rPr>
          <w:rFonts w:ascii="PT Astra Serif" w:hAnsi="PT Astra Serif" w:cs="Arial"/>
          <w:sz w:val="26"/>
          <w:szCs w:val="26"/>
        </w:rPr>
        <w:t xml:space="preserve"> благоустройства территории муниципального образования поселок Боровский</w:t>
      </w:r>
      <w:r w:rsidR="00836323" w:rsidRPr="00140F15">
        <w:rPr>
          <w:rFonts w:ascii="PT Astra Serif" w:hAnsi="PT Astra Serif" w:cs="Arial"/>
          <w:sz w:val="26"/>
          <w:szCs w:val="26"/>
        </w:rPr>
        <w:t>»</w:t>
      </w:r>
      <w:r w:rsidRPr="00140F15">
        <w:rPr>
          <w:rFonts w:ascii="PT Astra Serif" w:hAnsi="PT Astra Serif" w:cs="Arial"/>
          <w:sz w:val="26"/>
          <w:szCs w:val="26"/>
        </w:rPr>
        <w:t>.</w:t>
      </w:r>
    </w:p>
    <w:p w:rsidR="00004216" w:rsidRPr="00140F15" w:rsidRDefault="00004216" w:rsidP="00294EB4">
      <w:pPr>
        <w:ind w:firstLine="709"/>
        <w:jc w:val="both"/>
        <w:rPr>
          <w:rFonts w:ascii="PT Astra Serif" w:hAnsi="PT Astra Serif" w:cs="Arial"/>
          <w:sz w:val="26"/>
          <w:szCs w:val="26"/>
        </w:rPr>
      </w:pPr>
      <w:r w:rsidRPr="00140F15">
        <w:rPr>
          <w:rFonts w:ascii="PT Astra Serif" w:hAnsi="PT Astra Serif" w:cs="Arial"/>
          <w:sz w:val="26"/>
          <w:szCs w:val="26"/>
        </w:rPr>
        <w:t>- приложение к Решению изложить в новой редакции согласно приложению к настоящему Решению.</w:t>
      </w:r>
    </w:p>
    <w:p w:rsidR="00294EB4" w:rsidRPr="00140F15" w:rsidRDefault="00004216" w:rsidP="00294EB4">
      <w:pPr>
        <w:ind w:firstLine="709"/>
        <w:jc w:val="both"/>
        <w:rPr>
          <w:rFonts w:ascii="PT Astra Serif" w:hAnsi="PT Astra Serif" w:cs="Arial"/>
          <w:sz w:val="26"/>
          <w:szCs w:val="26"/>
        </w:rPr>
      </w:pPr>
      <w:r w:rsidRPr="00140F15">
        <w:rPr>
          <w:rFonts w:ascii="PT Astra Serif" w:hAnsi="PT Astra Serif" w:cs="Arial"/>
          <w:sz w:val="26"/>
          <w:szCs w:val="26"/>
        </w:rPr>
        <w:t>2</w:t>
      </w:r>
      <w:r w:rsidR="00294EB4" w:rsidRPr="00140F15">
        <w:rPr>
          <w:rFonts w:ascii="PT Astra Serif" w:hAnsi="PT Astra Serif" w:cs="Arial"/>
          <w:sz w:val="26"/>
          <w:szCs w:val="26"/>
        </w:rPr>
        <w:t xml:space="preserve">. Обнародовать настоящее решение </w:t>
      </w:r>
      <w:r w:rsidRPr="00140F15">
        <w:rPr>
          <w:rFonts w:ascii="PT Astra Serif" w:hAnsi="PT Astra Serif" w:cs="Arial"/>
          <w:sz w:val="26"/>
          <w:szCs w:val="26"/>
        </w:rPr>
        <w:t xml:space="preserve">в местах установленных Администрацией </w:t>
      </w:r>
      <w:r w:rsidR="00294EB4" w:rsidRPr="00140F15">
        <w:rPr>
          <w:rFonts w:ascii="PT Astra Serif" w:hAnsi="PT Astra Serif" w:cs="Arial"/>
          <w:sz w:val="26"/>
          <w:szCs w:val="26"/>
        </w:rPr>
        <w:t>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p>
    <w:p w:rsidR="00294EB4" w:rsidRPr="00140F15" w:rsidRDefault="00004216" w:rsidP="00294EB4">
      <w:pPr>
        <w:ind w:firstLine="709"/>
        <w:jc w:val="both"/>
        <w:rPr>
          <w:rFonts w:ascii="PT Astra Serif" w:hAnsi="PT Astra Serif" w:cs="Arial"/>
          <w:sz w:val="26"/>
          <w:szCs w:val="26"/>
        </w:rPr>
      </w:pPr>
      <w:r w:rsidRPr="00140F15">
        <w:rPr>
          <w:rFonts w:ascii="PT Astra Serif" w:hAnsi="PT Astra Serif" w:cs="Arial"/>
          <w:sz w:val="26"/>
          <w:szCs w:val="26"/>
        </w:rPr>
        <w:t>3</w:t>
      </w:r>
      <w:r w:rsidR="00294EB4" w:rsidRPr="00140F15">
        <w:rPr>
          <w:rFonts w:ascii="PT Astra Serif" w:hAnsi="PT Astra Serif" w:cs="Arial"/>
          <w:sz w:val="26"/>
          <w:szCs w:val="26"/>
        </w:rPr>
        <w:t xml:space="preserve">. </w:t>
      </w:r>
      <w:proofErr w:type="gramStart"/>
      <w:r w:rsidR="00294EB4" w:rsidRPr="00140F15">
        <w:rPr>
          <w:rFonts w:ascii="PT Astra Serif" w:hAnsi="PT Astra Serif" w:cs="Arial"/>
          <w:sz w:val="26"/>
          <w:szCs w:val="26"/>
        </w:rPr>
        <w:t>Контроль за</w:t>
      </w:r>
      <w:proofErr w:type="gramEnd"/>
      <w:r w:rsidR="00294EB4" w:rsidRPr="00140F15">
        <w:rPr>
          <w:rFonts w:ascii="PT Astra Serif" w:hAnsi="PT Astra Serif" w:cs="Arial"/>
          <w:sz w:val="26"/>
          <w:szCs w:val="26"/>
        </w:rPr>
        <w:t xml:space="preserve"> исполнением настоящего решения возложить на постоянн</w:t>
      </w:r>
      <w:r w:rsidRPr="00140F15">
        <w:rPr>
          <w:rFonts w:ascii="PT Astra Serif" w:hAnsi="PT Astra Serif" w:cs="Arial"/>
          <w:sz w:val="26"/>
          <w:szCs w:val="26"/>
        </w:rPr>
        <w:t>ую комиссию</w:t>
      </w:r>
      <w:r w:rsidR="00294EB4" w:rsidRPr="00140F15">
        <w:rPr>
          <w:rFonts w:ascii="PT Astra Serif" w:hAnsi="PT Astra Serif" w:cs="Arial"/>
          <w:sz w:val="26"/>
          <w:szCs w:val="26"/>
        </w:rPr>
        <w:t xml:space="preserve"> Думы</w:t>
      </w:r>
      <w:r w:rsidR="00836323" w:rsidRPr="00140F15">
        <w:rPr>
          <w:rFonts w:ascii="PT Astra Serif" w:hAnsi="PT Astra Serif" w:cs="Arial"/>
          <w:sz w:val="26"/>
          <w:szCs w:val="26"/>
        </w:rPr>
        <w:t xml:space="preserve"> муниципального образования поселок Боровский</w:t>
      </w:r>
      <w:r w:rsidR="00294EB4" w:rsidRPr="00140F15">
        <w:rPr>
          <w:rFonts w:ascii="PT Astra Serif" w:hAnsi="PT Astra Serif" w:cs="Arial"/>
          <w:sz w:val="26"/>
          <w:szCs w:val="26"/>
        </w:rPr>
        <w:t xml:space="preserve"> по благоустройству и жизнеобеспечению.</w:t>
      </w:r>
    </w:p>
    <w:p w:rsidR="00836323" w:rsidRPr="00140F15" w:rsidRDefault="00836323" w:rsidP="00836323">
      <w:pPr>
        <w:rPr>
          <w:rFonts w:ascii="PT Astra Serif" w:hAnsi="PT Astra Serif" w:cs="Arial"/>
          <w:sz w:val="26"/>
          <w:szCs w:val="26"/>
        </w:rPr>
      </w:pPr>
    </w:p>
    <w:p w:rsidR="00D63B5B" w:rsidRPr="00140F15" w:rsidRDefault="00294EB4" w:rsidP="00836323">
      <w:pPr>
        <w:rPr>
          <w:rFonts w:ascii="PT Astra Serif" w:hAnsi="PT Astra Serif" w:cs="Arial"/>
          <w:sz w:val="26"/>
          <w:szCs w:val="26"/>
        </w:rPr>
      </w:pPr>
      <w:r w:rsidRPr="00140F15">
        <w:rPr>
          <w:rFonts w:ascii="PT Astra Serif" w:hAnsi="PT Astra Serif" w:cs="Arial"/>
          <w:sz w:val="26"/>
          <w:szCs w:val="26"/>
        </w:rPr>
        <w:t>Председатель Думы</w:t>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005F24F9" w:rsidRPr="00140F15">
        <w:rPr>
          <w:rFonts w:ascii="PT Astra Serif" w:hAnsi="PT Astra Serif" w:cs="Arial"/>
          <w:sz w:val="26"/>
          <w:szCs w:val="26"/>
        </w:rPr>
        <w:t xml:space="preserve">     </w:t>
      </w:r>
      <w:r w:rsidR="00836323" w:rsidRPr="00140F15">
        <w:rPr>
          <w:rFonts w:ascii="PT Astra Serif" w:hAnsi="PT Astra Serif" w:cs="Arial"/>
          <w:sz w:val="26"/>
          <w:szCs w:val="26"/>
        </w:rPr>
        <w:t>В.Н. Самохвалов</w:t>
      </w:r>
    </w:p>
    <w:p w:rsidR="005F24F9" w:rsidRPr="00140F15" w:rsidRDefault="005F24F9" w:rsidP="005F24F9">
      <w:pPr>
        <w:jc w:val="both"/>
        <w:rPr>
          <w:rFonts w:ascii="PT Astra Serif" w:hAnsi="PT Astra Serif" w:cs="Arial"/>
          <w:sz w:val="26"/>
          <w:szCs w:val="26"/>
        </w:rPr>
      </w:pPr>
    </w:p>
    <w:p w:rsidR="005F24F9" w:rsidRPr="00140F15" w:rsidRDefault="005F24F9" w:rsidP="005F24F9">
      <w:pPr>
        <w:jc w:val="both"/>
        <w:rPr>
          <w:rFonts w:ascii="PT Astra Serif" w:hAnsi="PT Astra Serif" w:cs="Arial"/>
          <w:sz w:val="26"/>
          <w:szCs w:val="26"/>
        </w:rPr>
      </w:pPr>
      <w:r w:rsidRPr="00140F15">
        <w:rPr>
          <w:rFonts w:ascii="PT Astra Serif" w:hAnsi="PT Astra Serif" w:cs="Arial"/>
          <w:sz w:val="26"/>
          <w:szCs w:val="26"/>
        </w:rPr>
        <w:t>Глава муниципального образования</w:t>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r>
      <w:r w:rsidRPr="00140F15">
        <w:rPr>
          <w:rFonts w:ascii="PT Astra Serif" w:hAnsi="PT Astra Serif" w:cs="Arial"/>
          <w:sz w:val="26"/>
          <w:szCs w:val="26"/>
        </w:rPr>
        <w:tab/>
        <w:t>С.В. Сычева</w:t>
      </w:r>
    </w:p>
    <w:p w:rsidR="00836323" w:rsidRPr="00140F15" w:rsidRDefault="00836323" w:rsidP="00836323">
      <w:pPr>
        <w:rPr>
          <w:rFonts w:ascii="PT Astra Serif" w:hAnsi="PT Astra Serif" w:cs="Arial"/>
          <w:sz w:val="26"/>
          <w:szCs w:val="26"/>
        </w:rPr>
      </w:pPr>
    </w:p>
    <w:p w:rsidR="00836323" w:rsidRPr="00140F15" w:rsidRDefault="00836323" w:rsidP="00F45AFC">
      <w:pPr>
        <w:pStyle w:val="a3"/>
        <w:shd w:val="clear" w:color="auto" w:fill="FFFFFF"/>
        <w:spacing w:before="0" w:after="0"/>
        <w:ind w:firstLine="567"/>
        <w:jc w:val="right"/>
        <w:rPr>
          <w:rFonts w:ascii="PT Astra Serif" w:hAnsi="PT Astra Serif" w:cs="Arial"/>
          <w:sz w:val="26"/>
          <w:szCs w:val="26"/>
        </w:rPr>
      </w:pPr>
    </w:p>
    <w:p w:rsidR="007320A3" w:rsidRPr="00140F15" w:rsidRDefault="007320A3" w:rsidP="007320A3">
      <w:pPr>
        <w:pStyle w:val="a3"/>
        <w:shd w:val="clear" w:color="auto" w:fill="FFFFFF"/>
        <w:spacing w:before="0" w:after="0"/>
        <w:ind w:firstLine="567"/>
        <w:jc w:val="center"/>
        <w:rPr>
          <w:rFonts w:ascii="PT Astra Serif" w:hAnsi="PT Astra Serif" w:cs="Arial"/>
          <w:sz w:val="26"/>
          <w:szCs w:val="26"/>
        </w:rPr>
      </w:pPr>
      <w:r w:rsidRPr="00140F15">
        <w:rPr>
          <w:rFonts w:ascii="PT Astra Serif" w:hAnsi="PT Astra Serif" w:cs="Arial"/>
          <w:sz w:val="26"/>
          <w:szCs w:val="26"/>
        </w:rPr>
        <w:lastRenderedPageBreak/>
        <w:t>Пояснительная записка к проекту решения Думы муниципального образования поселок Боровский «О внесении изменений в Правила благоустройства муниципального образования поселок Боровский»</w:t>
      </w:r>
    </w:p>
    <w:p w:rsidR="007320A3" w:rsidRPr="00140F15" w:rsidRDefault="007320A3" w:rsidP="007320A3">
      <w:pPr>
        <w:pStyle w:val="a3"/>
        <w:shd w:val="clear" w:color="auto" w:fill="FFFFFF"/>
        <w:spacing w:before="0" w:after="0"/>
        <w:ind w:firstLine="567"/>
        <w:rPr>
          <w:rFonts w:ascii="PT Astra Serif" w:hAnsi="PT Astra Serif" w:cs="Arial"/>
          <w:sz w:val="26"/>
          <w:szCs w:val="26"/>
        </w:rPr>
      </w:pPr>
    </w:p>
    <w:p w:rsidR="007320A3" w:rsidRPr="00140F15" w:rsidRDefault="007320A3" w:rsidP="007320A3">
      <w:pPr>
        <w:pStyle w:val="a3"/>
        <w:shd w:val="clear" w:color="auto" w:fill="FFFFFF"/>
        <w:spacing w:before="0" w:after="0"/>
        <w:ind w:firstLine="567"/>
        <w:jc w:val="both"/>
        <w:rPr>
          <w:rFonts w:ascii="PT Astra Serif" w:hAnsi="PT Astra Serif" w:cs="Arial"/>
          <w:sz w:val="26"/>
          <w:szCs w:val="26"/>
        </w:rPr>
      </w:pPr>
      <w:r w:rsidRPr="00140F15">
        <w:rPr>
          <w:rFonts w:ascii="PT Astra Serif" w:hAnsi="PT Astra Serif" w:cs="Arial"/>
          <w:sz w:val="26"/>
          <w:szCs w:val="26"/>
        </w:rPr>
        <w:t>Аппаратом Губернатора Тюменской области разработан модельный проект решения Думы  «О внесении изменений в Правила благоустройства муниципального образования поселок Боровский».</w:t>
      </w:r>
    </w:p>
    <w:p w:rsidR="007320A3" w:rsidRPr="00140F15" w:rsidRDefault="007320A3" w:rsidP="007320A3">
      <w:pPr>
        <w:pStyle w:val="a3"/>
        <w:shd w:val="clear" w:color="auto" w:fill="FFFFFF"/>
        <w:spacing w:before="0" w:after="0"/>
        <w:ind w:firstLine="567"/>
        <w:jc w:val="both"/>
        <w:rPr>
          <w:rFonts w:ascii="PT Astra Serif" w:hAnsi="PT Astra Serif" w:cs="Arial"/>
          <w:sz w:val="26"/>
          <w:szCs w:val="26"/>
        </w:rPr>
      </w:pPr>
      <w:r w:rsidRPr="00140F15">
        <w:rPr>
          <w:rFonts w:ascii="PT Astra Serif" w:hAnsi="PT Astra Serif" w:cs="Arial"/>
          <w:sz w:val="26"/>
          <w:szCs w:val="26"/>
        </w:rPr>
        <w:t>Распоряжением Администрации от 03.10.2023 №306 по проекту Решения  назначены публичные слушания.</w:t>
      </w:r>
    </w:p>
    <w:p w:rsidR="007320A3" w:rsidRPr="00140F15" w:rsidRDefault="007320A3" w:rsidP="007320A3">
      <w:pPr>
        <w:pStyle w:val="a3"/>
        <w:shd w:val="clear" w:color="auto" w:fill="FFFFFF"/>
        <w:spacing w:before="0" w:after="0"/>
        <w:ind w:firstLine="567"/>
        <w:jc w:val="both"/>
        <w:rPr>
          <w:rFonts w:ascii="PT Astra Serif" w:hAnsi="PT Astra Serif" w:cs="Arial"/>
          <w:sz w:val="26"/>
          <w:szCs w:val="26"/>
        </w:rPr>
      </w:pPr>
      <w:r w:rsidRPr="00140F15">
        <w:rPr>
          <w:rFonts w:ascii="PT Astra Serif" w:hAnsi="PT Astra Serif" w:cs="Arial"/>
          <w:sz w:val="26"/>
          <w:szCs w:val="26"/>
        </w:rPr>
        <w:t>07.11.2023 года в 15:00 часов в здании Администрации проведены публичные слушания.</w:t>
      </w:r>
    </w:p>
    <w:p w:rsidR="007320A3" w:rsidRPr="00140F15" w:rsidRDefault="007320A3" w:rsidP="007320A3">
      <w:pPr>
        <w:pStyle w:val="a3"/>
        <w:shd w:val="clear" w:color="auto" w:fill="FFFFFF"/>
        <w:spacing w:before="0" w:after="0"/>
        <w:ind w:firstLine="567"/>
        <w:jc w:val="both"/>
        <w:rPr>
          <w:rFonts w:ascii="PT Astra Serif" w:hAnsi="PT Astra Serif" w:cs="Arial"/>
          <w:sz w:val="26"/>
          <w:szCs w:val="26"/>
        </w:rPr>
      </w:pPr>
      <w:r w:rsidRPr="00140F15">
        <w:rPr>
          <w:rFonts w:ascii="PT Astra Serif" w:hAnsi="PT Astra Serif" w:cs="Arial"/>
          <w:sz w:val="26"/>
          <w:szCs w:val="26"/>
        </w:rPr>
        <w:t>Заключение о результатах публичных слушаний, а так же протокол публичных слушаний направлен в Думу муниципального образования.</w:t>
      </w:r>
    </w:p>
    <w:p w:rsidR="00C15EB4" w:rsidRPr="00140F15" w:rsidRDefault="007320A3" w:rsidP="00C15EB4">
      <w:pPr>
        <w:pStyle w:val="a3"/>
        <w:shd w:val="clear" w:color="auto" w:fill="FFFFFF"/>
        <w:spacing w:before="0" w:after="0"/>
        <w:ind w:firstLine="567"/>
        <w:jc w:val="both"/>
        <w:rPr>
          <w:rFonts w:ascii="PT Astra Serif" w:hAnsi="PT Astra Serif" w:cs="Arial"/>
          <w:sz w:val="26"/>
          <w:szCs w:val="26"/>
        </w:rPr>
      </w:pPr>
      <w:r w:rsidRPr="00140F15">
        <w:rPr>
          <w:rFonts w:ascii="PT Astra Serif" w:hAnsi="PT Astra Serif" w:cs="Arial"/>
          <w:sz w:val="26"/>
          <w:szCs w:val="26"/>
        </w:rPr>
        <w:t>В</w:t>
      </w:r>
      <w:r w:rsidR="00C15EB4" w:rsidRPr="00140F15">
        <w:rPr>
          <w:rFonts w:ascii="PT Astra Serif" w:hAnsi="PT Astra Serif" w:cs="Arial"/>
          <w:sz w:val="26"/>
          <w:szCs w:val="26"/>
        </w:rPr>
        <w:t xml:space="preserve"> Приложении к решению Думы « Об утверждении Правил</w:t>
      </w:r>
      <w:r w:rsidRPr="00140F15">
        <w:rPr>
          <w:rFonts w:ascii="PT Astra Serif" w:hAnsi="PT Astra Serif" w:cs="Arial"/>
          <w:sz w:val="26"/>
          <w:szCs w:val="26"/>
        </w:rPr>
        <w:t xml:space="preserve"> благоустройства муниципального образования</w:t>
      </w:r>
      <w:r w:rsidR="00C15EB4" w:rsidRPr="00140F15">
        <w:rPr>
          <w:rFonts w:ascii="PT Astra Serif" w:hAnsi="PT Astra Serif" w:cs="Arial"/>
          <w:sz w:val="26"/>
          <w:szCs w:val="26"/>
        </w:rPr>
        <w:t>»</w:t>
      </w:r>
      <w:r w:rsidRPr="00140F15">
        <w:rPr>
          <w:rFonts w:ascii="PT Astra Serif" w:hAnsi="PT Astra Serif" w:cs="Arial"/>
          <w:sz w:val="26"/>
          <w:szCs w:val="26"/>
        </w:rPr>
        <w:t xml:space="preserve"> внесены следующие изменения:</w:t>
      </w:r>
    </w:p>
    <w:p w:rsidR="00C15EB4" w:rsidRPr="00140F15" w:rsidRDefault="00C15EB4" w:rsidP="00C15EB4">
      <w:pPr>
        <w:pStyle w:val="a3"/>
        <w:shd w:val="clear" w:color="auto" w:fill="FFFFFF"/>
        <w:spacing w:before="0" w:after="0"/>
        <w:ind w:firstLine="567"/>
        <w:jc w:val="both"/>
        <w:rPr>
          <w:rFonts w:ascii="PT Astra Serif" w:hAnsi="PT Astra Serif" w:cs="Arial"/>
          <w:shd w:val="clear" w:color="auto" w:fill="FFFF00"/>
          <w:lang w:eastAsia="ru-RU"/>
        </w:rPr>
      </w:pPr>
      <w:r w:rsidRPr="00140F15">
        <w:rPr>
          <w:rFonts w:ascii="PT Astra Serif" w:hAnsi="PT Astra Serif" w:cs="Arial"/>
          <w:sz w:val="26"/>
          <w:szCs w:val="26"/>
        </w:rPr>
        <w:t xml:space="preserve">В п. 1.3. исключено понятие </w:t>
      </w:r>
      <w:r w:rsidRPr="00140F15">
        <w:rPr>
          <w:rFonts w:ascii="PT Astra Serif" w:hAnsi="PT Astra Serif" w:cs="Arial"/>
          <w:b/>
          <w:shd w:val="clear" w:color="auto" w:fill="FFFF00"/>
          <w:lang w:eastAsia="ru-RU"/>
        </w:rPr>
        <w:t>- озелененная территория</w:t>
      </w:r>
      <w:r w:rsidRPr="00140F15">
        <w:rPr>
          <w:rFonts w:ascii="PT Astra Serif" w:hAnsi="PT Astra Serif" w:cs="Arial"/>
          <w:shd w:val="clear" w:color="auto" w:fill="FFFF00"/>
          <w:lang w:eastAsia="ru-RU"/>
        </w:rPr>
        <w:t xml:space="preserve"> - объект благоустройства, представляющий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на которой размещаются или могут размещаться иные объекты благоустройства;</w:t>
      </w:r>
    </w:p>
    <w:p w:rsidR="00C15EB4" w:rsidRPr="00140F15" w:rsidRDefault="00C15EB4" w:rsidP="00C15EB4">
      <w:pPr>
        <w:pStyle w:val="a3"/>
        <w:shd w:val="clear" w:color="auto" w:fill="FFFFFF"/>
        <w:spacing w:before="0" w:after="0"/>
        <w:ind w:firstLine="567"/>
        <w:jc w:val="both"/>
        <w:rPr>
          <w:rFonts w:ascii="PT Astra Serif" w:hAnsi="PT Astra Serif" w:cs="Arial"/>
          <w:lang w:eastAsia="ru-RU"/>
        </w:rPr>
      </w:pPr>
      <w:r w:rsidRPr="00140F15">
        <w:rPr>
          <w:rFonts w:ascii="PT Astra Serif" w:hAnsi="PT Astra Serif" w:cs="Arial"/>
          <w:shd w:val="clear" w:color="auto" w:fill="FFFF00"/>
          <w:lang w:eastAsia="ru-RU"/>
        </w:rPr>
        <w:t xml:space="preserve">В п. 2.3. исключен нормативный правовой акт </w:t>
      </w:r>
      <w:r w:rsidRPr="00140F15">
        <w:rPr>
          <w:rFonts w:ascii="PT Astra Serif" w:hAnsi="PT Astra Serif" w:cs="Arial"/>
          <w:strike/>
          <w:shd w:val="clear" w:color="auto" w:fill="FFFF00"/>
          <w:lang w:eastAsia="ru-RU"/>
        </w:rPr>
        <w:t xml:space="preserve">приказ </w:t>
      </w:r>
      <w:proofErr w:type="spellStart"/>
      <w:r w:rsidRPr="00140F15">
        <w:rPr>
          <w:rFonts w:ascii="PT Astra Serif" w:hAnsi="PT Astra Serif" w:cs="Arial"/>
          <w:strike/>
          <w:shd w:val="clear" w:color="auto" w:fill="FFFF00"/>
          <w:lang w:eastAsia="ru-RU"/>
        </w:rPr>
        <w:t>Минжилкомхоза</w:t>
      </w:r>
      <w:proofErr w:type="spellEnd"/>
      <w:r w:rsidRPr="00140F15">
        <w:rPr>
          <w:rFonts w:ascii="PT Astra Serif" w:hAnsi="PT Astra Serif" w:cs="Arial"/>
          <w:strike/>
          <w:shd w:val="clear" w:color="auto" w:fill="FFFF00"/>
          <w:lang w:eastAsia="ru-RU"/>
        </w:rPr>
        <w:t xml:space="preserve"> РСФСР от 12.05.1988 № 120</w:t>
      </w:r>
      <w:r w:rsidRPr="00140F15">
        <w:rPr>
          <w:rFonts w:ascii="PT Astra Serif" w:hAnsi="PT Astra Serif" w:cs="Arial"/>
          <w:lang w:eastAsia="ru-RU"/>
        </w:rPr>
        <w:t xml:space="preserve"> </w:t>
      </w:r>
      <w:r w:rsidRPr="00140F15">
        <w:rPr>
          <w:rFonts w:ascii="PT Astra Serif" w:hAnsi="PT Astra Serif" w:cs="Arial"/>
          <w:strike/>
          <w:shd w:val="clear" w:color="auto" w:fill="FFFF00"/>
          <w:lang w:eastAsia="ru-RU"/>
        </w:rPr>
        <w:t>«Об утверждении и введении в действие «Указаний по эксплуатации установок наружного освещения городов, поселков и сельских населенных пунктов»</w:t>
      </w:r>
      <w:r w:rsidRPr="00140F15">
        <w:rPr>
          <w:rFonts w:ascii="PT Astra Serif" w:hAnsi="PT Astra Serif" w:cs="Arial"/>
          <w:lang w:eastAsia="ru-RU"/>
        </w:rPr>
        <w:t>.</w:t>
      </w:r>
    </w:p>
    <w:p w:rsidR="00C15EB4" w:rsidRPr="00140F15" w:rsidRDefault="00C15EB4" w:rsidP="00C15EB4">
      <w:pPr>
        <w:pStyle w:val="a3"/>
        <w:shd w:val="clear" w:color="auto" w:fill="FFFFFF"/>
        <w:spacing w:before="0" w:after="0"/>
        <w:ind w:firstLine="567"/>
        <w:jc w:val="both"/>
        <w:rPr>
          <w:rFonts w:ascii="PT Astra Serif" w:hAnsi="PT Astra Serif" w:cs="Arial"/>
          <w:sz w:val="26"/>
          <w:szCs w:val="26"/>
        </w:rPr>
      </w:pPr>
      <w:r w:rsidRPr="00140F15">
        <w:rPr>
          <w:rFonts w:ascii="PT Astra Serif" w:hAnsi="PT Astra Serif" w:cs="Arial"/>
          <w:lang w:eastAsia="ru-RU"/>
        </w:rPr>
        <w:t>В п. 6.7. откорректировано понятие</w:t>
      </w:r>
      <w:r w:rsidRPr="00140F15">
        <w:rPr>
          <w:rFonts w:ascii="PT Astra Serif" w:hAnsi="PT Astra Serif" w:cs="Arial"/>
          <w:b/>
          <w:bCs/>
          <w:lang w:eastAsia="ru-RU"/>
        </w:rPr>
        <w:t> </w:t>
      </w:r>
      <w:r w:rsidRPr="00140F15">
        <w:rPr>
          <w:rFonts w:ascii="PT Astra Serif" w:hAnsi="PT Astra Serif" w:cs="Arial"/>
          <w:lang w:eastAsia="ru-RU"/>
        </w:rPr>
        <w:t xml:space="preserve">Снос </w:t>
      </w:r>
      <w:r w:rsidRPr="00140F15">
        <w:rPr>
          <w:rFonts w:ascii="PT Astra Serif" w:hAnsi="PT Astra Serif" w:cs="Arial"/>
          <w:shd w:val="clear" w:color="auto" w:fill="FFFF00"/>
          <w:lang w:eastAsia="ru-RU"/>
        </w:rPr>
        <w:t xml:space="preserve">зеленых насаждений </w:t>
      </w:r>
      <w:r w:rsidRPr="00140F15">
        <w:rPr>
          <w:rFonts w:ascii="PT Astra Serif" w:hAnsi="PT Astra Serif" w:cs="Arial"/>
          <w:b/>
          <w:bCs/>
          <w:shd w:val="clear" w:color="auto" w:fill="FFFF00"/>
          <w:lang w:eastAsia="ru-RU"/>
        </w:rPr>
        <w:t>и (или) пересадка деревьев и кустарников</w:t>
      </w:r>
      <w:r w:rsidRPr="00140F15">
        <w:rPr>
          <w:rFonts w:ascii="PT Astra Serif" w:hAnsi="PT Astra Serif" w:cs="Arial"/>
          <w:lang w:eastAsia="ru-RU"/>
        </w:rPr>
        <w:t xml:space="preserve"> на территории муниципального образования поселок Боровский.</w:t>
      </w:r>
    </w:p>
    <w:p w:rsidR="00221B03" w:rsidRPr="00140F15" w:rsidRDefault="00221B03" w:rsidP="00221B03">
      <w:pPr>
        <w:suppressAutoHyphens w:val="0"/>
        <w:rPr>
          <w:rFonts w:ascii="PT Astra Serif" w:hAnsi="PT Astra Serif"/>
          <w:lang w:eastAsia="ru-RU"/>
        </w:rPr>
      </w:pPr>
      <w:r w:rsidRPr="00140F15">
        <w:rPr>
          <w:rFonts w:ascii="PT Astra Serif" w:hAnsi="PT Astra Serif" w:cs="Arial"/>
          <w:bCs/>
          <w:lang w:eastAsia="ru-RU"/>
        </w:rPr>
        <w:t xml:space="preserve">       Статья 9. Контроль соблюдения Правил и ответственность за их нарушение изложена в новой редакции:</w:t>
      </w:r>
    </w:p>
    <w:p w:rsidR="00221B03" w:rsidRPr="00140F15" w:rsidRDefault="00221B03" w:rsidP="00221B03">
      <w:pPr>
        <w:suppressAutoHyphens w:val="0"/>
        <w:ind w:firstLine="709"/>
        <w:rPr>
          <w:rFonts w:ascii="PT Astra Serif" w:hAnsi="PT Astra Serif"/>
          <w:lang w:eastAsia="ru-RU"/>
        </w:rPr>
      </w:pPr>
      <w:proofErr w:type="gramStart"/>
      <w:r w:rsidRPr="00140F15">
        <w:rPr>
          <w:rFonts w:ascii="PT Astra Serif" w:hAnsi="PT Astra Serif" w:cs="Arial"/>
          <w:lang w:eastAsia="ru-RU"/>
        </w:rPr>
        <w:t>Контроль за</w:t>
      </w:r>
      <w:proofErr w:type="gramEnd"/>
      <w:r w:rsidRPr="00140F15">
        <w:rPr>
          <w:rFonts w:ascii="PT Astra Serif" w:hAnsi="PT Astra Serif" w:cs="Arial"/>
          <w:lang w:eastAsia="ru-RU"/>
        </w:rPr>
        <w:t xml:space="preserve"> соблюдением требований Правил осуществляется</w:t>
      </w:r>
      <w:r w:rsidRPr="00140F15">
        <w:rPr>
          <w:rFonts w:ascii="PT Astra Serif" w:hAnsi="PT Astra Serif" w:cs="Arial"/>
          <w:strike/>
          <w:shd w:val="clear" w:color="auto" w:fill="FFFF00"/>
          <w:lang w:eastAsia="ru-RU"/>
        </w:rPr>
        <w:t xml:space="preserve"> </w:t>
      </w:r>
      <w:r w:rsidRPr="00140F15">
        <w:rPr>
          <w:rFonts w:ascii="PT Astra Serif" w:hAnsi="PT Astra Serif" w:cs="Arial"/>
          <w:shd w:val="clear" w:color="auto" w:fill="FFFF00"/>
          <w:lang w:eastAsia="ru-RU"/>
        </w:rPr>
        <w:t>А</w:t>
      </w:r>
      <w:r w:rsidRPr="00140F15">
        <w:rPr>
          <w:rFonts w:ascii="PT Astra Serif" w:hAnsi="PT Astra Serif" w:cs="Arial"/>
          <w:lang w:eastAsia="ru-RU"/>
        </w:rPr>
        <w:t xml:space="preserve">дминистрацией </w:t>
      </w:r>
      <w:r w:rsidRPr="00140F15">
        <w:rPr>
          <w:rFonts w:ascii="PT Astra Serif" w:hAnsi="PT Astra Serif" w:cs="Arial"/>
          <w:b/>
          <w:bCs/>
          <w:shd w:val="clear" w:color="auto" w:fill="FFFF00"/>
          <w:lang w:eastAsia="ru-RU"/>
        </w:rPr>
        <w:t>в соответствии с действующим законодательством, устанавливающим порядок организации и осуществления муниципального контроля в сфере благоустройства</w:t>
      </w:r>
      <w:r w:rsidRPr="00140F15">
        <w:rPr>
          <w:rFonts w:ascii="PT Astra Serif" w:hAnsi="PT Astra Serif" w:cs="Arial"/>
          <w:lang w:eastAsia="ru-RU"/>
        </w:rPr>
        <w:t>.</w:t>
      </w:r>
    </w:p>
    <w:p w:rsidR="00C15EB4" w:rsidRPr="00140F15" w:rsidRDefault="00C15EB4" w:rsidP="007320A3">
      <w:pPr>
        <w:pStyle w:val="a3"/>
        <w:shd w:val="clear" w:color="auto" w:fill="FFFFFF"/>
        <w:spacing w:before="0" w:after="0"/>
        <w:ind w:firstLine="567"/>
        <w:jc w:val="both"/>
        <w:rPr>
          <w:rFonts w:ascii="PT Astra Serif" w:hAnsi="PT Astra Serif" w:cs="Arial"/>
          <w:sz w:val="26"/>
          <w:szCs w:val="26"/>
        </w:rPr>
      </w:pPr>
    </w:p>
    <w:p w:rsidR="007320A3" w:rsidRPr="00140F15" w:rsidRDefault="007320A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5F24F9" w:rsidRPr="00140F15" w:rsidRDefault="005F24F9" w:rsidP="00F45AFC">
      <w:pPr>
        <w:pStyle w:val="a3"/>
        <w:shd w:val="clear" w:color="auto" w:fill="FFFFFF"/>
        <w:spacing w:before="0" w:after="0"/>
        <w:ind w:firstLine="567"/>
        <w:jc w:val="right"/>
        <w:rPr>
          <w:rFonts w:ascii="PT Astra Serif" w:hAnsi="PT Astra Serif" w:cs="Arial"/>
          <w:sz w:val="26"/>
          <w:szCs w:val="26"/>
        </w:rPr>
      </w:pPr>
    </w:p>
    <w:p w:rsidR="005F24F9" w:rsidRPr="00140F15" w:rsidRDefault="005F24F9" w:rsidP="00F45AFC">
      <w:pPr>
        <w:pStyle w:val="a3"/>
        <w:shd w:val="clear" w:color="auto" w:fill="FFFFFF"/>
        <w:spacing w:before="0" w:after="0"/>
        <w:ind w:firstLine="567"/>
        <w:jc w:val="right"/>
        <w:rPr>
          <w:rFonts w:ascii="PT Astra Serif" w:hAnsi="PT Astra Serif" w:cs="Arial"/>
          <w:sz w:val="26"/>
          <w:szCs w:val="26"/>
        </w:rPr>
      </w:pPr>
    </w:p>
    <w:p w:rsidR="005F24F9" w:rsidRPr="00140F15" w:rsidRDefault="005F24F9" w:rsidP="00F45AFC">
      <w:pPr>
        <w:pStyle w:val="a3"/>
        <w:shd w:val="clear" w:color="auto" w:fill="FFFFFF"/>
        <w:spacing w:before="0" w:after="0"/>
        <w:ind w:firstLine="567"/>
        <w:jc w:val="right"/>
        <w:rPr>
          <w:rFonts w:ascii="PT Astra Serif" w:hAnsi="PT Astra Serif" w:cs="Arial"/>
          <w:sz w:val="26"/>
          <w:szCs w:val="26"/>
        </w:rPr>
      </w:pPr>
    </w:p>
    <w:p w:rsidR="005F24F9" w:rsidRPr="00140F15" w:rsidRDefault="005F24F9" w:rsidP="00F45AFC">
      <w:pPr>
        <w:pStyle w:val="a3"/>
        <w:shd w:val="clear" w:color="auto" w:fill="FFFFFF"/>
        <w:spacing w:before="0" w:after="0"/>
        <w:ind w:firstLine="567"/>
        <w:jc w:val="right"/>
        <w:rPr>
          <w:rFonts w:ascii="PT Astra Serif" w:hAnsi="PT Astra Serif" w:cs="Arial"/>
          <w:sz w:val="26"/>
          <w:szCs w:val="26"/>
        </w:rPr>
      </w:pPr>
    </w:p>
    <w:p w:rsidR="00221B03" w:rsidRPr="00140F15" w:rsidRDefault="00221B03" w:rsidP="00F45AFC">
      <w:pPr>
        <w:pStyle w:val="a3"/>
        <w:shd w:val="clear" w:color="auto" w:fill="FFFFFF"/>
        <w:spacing w:before="0" w:after="0"/>
        <w:ind w:firstLine="567"/>
        <w:jc w:val="right"/>
        <w:rPr>
          <w:rFonts w:ascii="PT Astra Serif" w:hAnsi="PT Astra Serif" w:cs="Arial"/>
          <w:sz w:val="26"/>
          <w:szCs w:val="26"/>
        </w:rPr>
      </w:pPr>
    </w:p>
    <w:p w:rsidR="00F45AFC" w:rsidRPr="00140F15" w:rsidRDefault="00BC2650" w:rsidP="00F45AFC">
      <w:pPr>
        <w:pStyle w:val="a3"/>
        <w:shd w:val="clear" w:color="auto" w:fill="FFFFFF"/>
        <w:spacing w:before="0" w:after="0"/>
        <w:ind w:firstLine="567"/>
        <w:jc w:val="right"/>
        <w:rPr>
          <w:rFonts w:ascii="PT Astra Serif" w:hAnsi="PT Astra Serif" w:cs="Arial"/>
          <w:sz w:val="26"/>
          <w:szCs w:val="26"/>
        </w:rPr>
      </w:pPr>
      <w:r w:rsidRPr="00140F15">
        <w:rPr>
          <w:rFonts w:ascii="PT Astra Serif" w:hAnsi="PT Astra Serif" w:cs="Arial"/>
          <w:sz w:val="26"/>
          <w:szCs w:val="26"/>
        </w:rPr>
        <w:lastRenderedPageBreak/>
        <w:t xml:space="preserve">Приложение </w:t>
      </w:r>
      <w:proofErr w:type="gramStart"/>
      <w:r w:rsidRPr="00140F15">
        <w:rPr>
          <w:rFonts w:ascii="PT Astra Serif" w:hAnsi="PT Astra Serif" w:cs="Arial"/>
          <w:sz w:val="26"/>
          <w:szCs w:val="26"/>
        </w:rPr>
        <w:t>к</w:t>
      </w:r>
      <w:proofErr w:type="gramEnd"/>
      <w:r w:rsidRPr="00140F15">
        <w:rPr>
          <w:rFonts w:ascii="PT Astra Serif" w:hAnsi="PT Astra Serif" w:cs="Arial"/>
          <w:sz w:val="26"/>
          <w:szCs w:val="26"/>
        </w:rPr>
        <w:t xml:space="preserve"> </w:t>
      </w:r>
    </w:p>
    <w:p w:rsidR="007B7913" w:rsidRPr="00140F15" w:rsidRDefault="00BC2650" w:rsidP="00C13ED9">
      <w:pPr>
        <w:pStyle w:val="a3"/>
        <w:shd w:val="clear" w:color="auto" w:fill="FFFFFF"/>
        <w:spacing w:before="0" w:after="0"/>
        <w:ind w:firstLine="567"/>
        <w:jc w:val="right"/>
        <w:rPr>
          <w:rFonts w:ascii="PT Astra Serif" w:hAnsi="PT Astra Serif" w:cs="Arial"/>
          <w:sz w:val="26"/>
          <w:szCs w:val="26"/>
        </w:rPr>
      </w:pPr>
      <w:r w:rsidRPr="00140F15">
        <w:rPr>
          <w:rFonts w:ascii="PT Astra Serif" w:hAnsi="PT Astra Serif" w:cs="Arial"/>
          <w:sz w:val="26"/>
          <w:szCs w:val="26"/>
        </w:rPr>
        <w:t>решению</w:t>
      </w:r>
      <w:r w:rsidR="00F45AFC" w:rsidRPr="00140F15">
        <w:rPr>
          <w:rFonts w:ascii="PT Astra Serif" w:hAnsi="PT Astra Serif" w:cs="Arial"/>
          <w:sz w:val="26"/>
          <w:szCs w:val="26"/>
        </w:rPr>
        <w:t xml:space="preserve"> </w:t>
      </w:r>
      <w:r w:rsidR="007B7913" w:rsidRPr="00140F15">
        <w:rPr>
          <w:rFonts w:ascii="PT Astra Serif" w:hAnsi="PT Astra Serif" w:cs="Arial"/>
          <w:sz w:val="26"/>
          <w:szCs w:val="26"/>
        </w:rPr>
        <w:t xml:space="preserve">Думы </w:t>
      </w:r>
    </w:p>
    <w:p w:rsidR="00336280" w:rsidRPr="00140F15" w:rsidRDefault="007B7913" w:rsidP="00C13ED9">
      <w:pPr>
        <w:pStyle w:val="a3"/>
        <w:shd w:val="clear" w:color="auto" w:fill="FFFFFF"/>
        <w:spacing w:before="0" w:after="0"/>
        <w:ind w:firstLine="567"/>
        <w:jc w:val="right"/>
        <w:rPr>
          <w:rFonts w:ascii="PT Astra Serif" w:hAnsi="PT Astra Serif" w:cs="Arial"/>
          <w:sz w:val="26"/>
          <w:szCs w:val="26"/>
        </w:rPr>
      </w:pPr>
      <w:r w:rsidRPr="00140F15">
        <w:rPr>
          <w:rFonts w:ascii="PT Astra Serif" w:hAnsi="PT Astra Serif" w:cs="Arial"/>
          <w:sz w:val="26"/>
          <w:szCs w:val="26"/>
        </w:rPr>
        <w:t>муниципального образования</w:t>
      </w:r>
    </w:p>
    <w:p w:rsidR="007B7913" w:rsidRPr="00140F15" w:rsidRDefault="00336280" w:rsidP="00C13ED9">
      <w:pPr>
        <w:pStyle w:val="a3"/>
        <w:shd w:val="clear" w:color="auto" w:fill="FFFFFF"/>
        <w:spacing w:before="0" w:after="0"/>
        <w:ind w:firstLine="567"/>
        <w:jc w:val="right"/>
        <w:rPr>
          <w:rFonts w:ascii="PT Astra Serif" w:hAnsi="PT Astra Serif" w:cs="Arial"/>
          <w:sz w:val="26"/>
          <w:szCs w:val="26"/>
        </w:rPr>
      </w:pPr>
      <w:r w:rsidRPr="00140F15">
        <w:rPr>
          <w:rFonts w:ascii="PT Astra Serif" w:hAnsi="PT Astra Serif" w:cs="Arial"/>
          <w:sz w:val="26"/>
          <w:szCs w:val="26"/>
        </w:rPr>
        <w:t>поселок Боровский</w:t>
      </w:r>
      <w:r w:rsidR="007B7913" w:rsidRPr="00140F15">
        <w:rPr>
          <w:rFonts w:ascii="PT Astra Serif" w:hAnsi="PT Astra Serif" w:cs="Arial"/>
          <w:sz w:val="26"/>
          <w:szCs w:val="26"/>
        </w:rPr>
        <w:t xml:space="preserve"> </w:t>
      </w:r>
    </w:p>
    <w:p w:rsidR="006843E0" w:rsidRPr="00140F15" w:rsidRDefault="004A2A4B" w:rsidP="00C13ED9">
      <w:pPr>
        <w:pStyle w:val="a3"/>
        <w:shd w:val="clear" w:color="auto" w:fill="FFFFFF"/>
        <w:spacing w:before="0" w:after="0"/>
        <w:ind w:firstLine="567"/>
        <w:jc w:val="right"/>
        <w:rPr>
          <w:rFonts w:ascii="PT Astra Serif" w:hAnsi="PT Astra Serif" w:cs="Arial"/>
          <w:sz w:val="26"/>
          <w:szCs w:val="26"/>
        </w:rPr>
      </w:pPr>
      <w:r>
        <w:rPr>
          <w:rFonts w:ascii="PT Astra Serif" w:hAnsi="PT Astra Serif" w:cs="Arial"/>
          <w:sz w:val="26"/>
          <w:szCs w:val="26"/>
        </w:rPr>
        <w:t>от 29.11.2023 №396</w:t>
      </w:r>
    </w:p>
    <w:p w:rsidR="000B7762" w:rsidRPr="00140F15" w:rsidRDefault="000B7762" w:rsidP="00F45AFC">
      <w:pPr>
        <w:jc w:val="right"/>
        <w:rPr>
          <w:rFonts w:ascii="PT Astra Serif" w:hAnsi="PT Astra Serif" w:cs="Arial"/>
          <w:sz w:val="26"/>
          <w:szCs w:val="26"/>
        </w:rPr>
      </w:pPr>
    </w:p>
    <w:p w:rsidR="00215F46" w:rsidRPr="00140F15" w:rsidRDefault="00BC2650" w:rsidP="00703317">
      <w:pPr>
        <w:jc w:val="center"/>
        <w:rPr>
          <w:rFonts w:ascii="PT Astra Serif" w:hAnsi="PT Astra Serif" w:cs="Arial"/>
          <w:b/>
          <w:sz w:val="26"/>
          <w:szCs w:val="26"/>
        </w:rPr>
      </w:pPr>
      <w:r w:rsidRPr="00140F15">
        <w:rPr>
          <w:rFonts w:ascii="PT Astra Serif" w:hAnsi="PT Astra Serif" w:cs="Arial"/>
          <w:b/>
          <w:sz w:val="26"/>
          <w:szCs w:val="26"/>
        </w:rPr>
        <w:t>П</w:t>
      </w:r>
      <w:r w:rsidR="00215F46" w:rsidRPr="00140F15">
        <w:rPr>
          <w:rFonts w:ascii="PT Astra Serif" w:hAnsi="PT Astra Serif" w:cs="Arial"/>
          <w:b/>
          <w:sz w:val="26"/>
          <w:szCs w:val="26"/>
        </w:rPr>
        <w:t>РАВИЛА БЛАГОУСТРОЙСТВА</w:t>
      </w:r>
      <w:r w:rsidR="00EA6525" w:rsidRPr="00140F15">
        <w:rPr>
          <w:rFonts w:ascii="PT Astra Serif" w:hAnsi="PT Astra Serif" w:cs="Arial"/>
          <w:b/>
          <w:sz w:val="26"/>
          <w:szCs w:val="26"/>
        </w:rPr>
        <w:t xml:space="preserve"> ТЕРРИТОРИИ</w:t>
      </w:r>
    </w:p>
    <w:p w:rsidR="00215F46" w:rsidRPr="00140F15" w:rsidRDefault="00215F46" w:rsidP="00703317">
      <w:pPr>
        <w:jc w:val="center"/>
        <w:rPr>
          <w:rFonts w:ascii="PT Astra Serif" w:hAnsi="PT Astra Serif" w:cs="Arial"/>
          <w:b/>
          <w:sz w:val="26"/>
          <w:szCs w:val="26"/>
        </w:rPr>
      </w:pPr>
      <w:r w:rsidRPr="00140F15">
        <w:rPr>
          <w:rFonts w:ascii="PT Astra Serif" w:hAnsi="PT Astra Serif" w:cs="Arial"/>
          <w:b/>
          <w:sz w:val="26"/>
          <w:szCs w:val="26"/>
        </w:rPr>
        <w:t>МУНИЦИПАЛЬНОГО ОБРАЗОВАНИЯ</w:t>
      </w:r>
      <w:r w:rsidR="00336280" w:rsidRPr="00140F15">
        <w:rPr>
          <w:rFonts w:ascii="PT Astra Serif" w:hAnsi="PT Astra Serif" w:cs="Arial"/>
          <w:b/>
          <w:sz w:val="26"/>
          <w:szCs w:val="26"/>
        </w:rPr>
        <w:t xml:space="preserve"> ПОСЕЛОК БОРОВСКИЙ</w:t>
      </w:r>
      <w:r w:rsidRPr="00140F15">
        <w:rPr>
          <w:rFonts w:ascii="PT Astra Serif" w:hAnsi="PT Astra Serif" w:cs="Arial"/>
          <w:b/>
          <w:sz w:val="26"/>
          <w:szCs w:val="26"/>
        </w:rPr>
        <w:t xml:space="preserve"> </w:t>
      </w:r>
    </w:p>
    <w:p w:rsidR="00215F46" w:rsidRPr="00140F15" w:rsidRDefault="00215F46" w:rsidP="00703317">
      <w:pPr>
        <w:ind w:firstLine="709"/>
        <w:jc w:val="both"/>
        <w:rPr>
          <w:rFonts w:ascii="PT Astra Serif" w:hAnsi="PT Astra Serif" w:cs="Arial"/>
          <w:sz w:val="26"/>
          <w:szCs w:val="26"/>
        </w:rPr>
      </w:pPr>
    </w:p>
    <w:p w:rsidR="00EA6525" w:rsidRPr="00140F15" w:rsidRDefault="00EA6525" w:rsidP="00483697">
      <w:pPr>
        <w:pStyle w:val="ad"/>
        <w:numPr>
          <w:ilvl w:val="0"/>
          <w:numId w:val="8"/>
        </w:numPr>
        <w:jc w:val="center"/>
        <w:rPr>
          <w:rFonts w:ascii="PT Astra Serif" w:hAnsi="PT Astra Serif" w:cs="Arial"/>
          <w:b/>
          <w:sz w:val="26"/>
          <w:szCs w:val="26"/>
        </w:rPr>
      </w:pPr>
      <w:r w:rsidRPr="00140F15">
        <w:rPr>
          <w:rFonts w:ascii="PT Astra Serif" w:hAnsi="PT Astra Serif" w:cs="Arial"/>
          <w:b/>
          <w:sz w:val="26"/>
          <w:szCs w:val="26"/>
        </w:rPr>
        <w:t>Общие положения</w:t>
      </w:r>
    </w:p>
    <w:p w:rsidR="00483697" w:rsidRPr="00140F15" w:rsidRDefault="00483697" w:rsidP="00483697">
      <w:pPr>
        <w:pStyle w:val="ad"/>
        <w:ind w:left="1069"/>
        <w:rPr>
          <w:rFonts w:ascii="PT Astra Serif" w:hAnsi="PT Astra Serif" w:cs="Arial"/>
          <w:b/>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1.1. Настоящие Правила благоустройства территории</w:t>
      </w:r>
      <w:r w:rsidR="00336280" w:rsidRPr="00140F15">
        <w:rPr>
          <w:rFonts w:ascii="PT Astra Serif" w:hAnsi="PT Astra Serif" w:cs="Arial"/>
          <w:sz w:val="26"/>
          <w:szCs w:val="26"/>
        </w:rPr>
        <w:t xml:space="preserve"> </w:t>
      </w:r>
      <w:r w:rsidRPr="00140F15">
        <w:rPr>
          <w:rFonts w:ascii="PT Astra Serif" w:hAnsi="PT Astra Serif" w:cs="Arial"/>
          <w:sz w:val="26"/>
          <w:szCs w:val="26"/>
        </w:rPr>
        <w:t>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xml:space="preserve"> (далее - Правила) разработаны в соответствии с законодательством Российской Федера</w:t>
      </w:r>
      <w:r w:rsidR="00336280" w:rsidRPr="00140F15">
        <w:rPr>
          <w:rFonts w:ascii="PT Astra Serif" w:hAnsi="PT Astra Serif" w:cs="Arial"/>
          <w:sz w:val="26"/>
          <w:szCs w:val="26"/>
        </w:rPr>
        <w:t>ции, Тюменской области, Уставом</w:t>
      </w:r>
      <w:r w:rsidRPr="00140F15">
        <w:rPr>
          <w:rFonts w:ascii="PT Astra Serif" w:hAnsi="PT Astra Serif" w:cs="Arial"/>
          <w:sz w:val="26"/>
          <w:szCs w:val="26"/>
        </w:rPr>
        <w:t xml:space="preserve"> 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1.2. </w:t>
      </w:r>
      <w:proofErr w:type="gramStart"/>
      <w:r w:rsidRPr="00140F15">
        <w:rPr>
          <w:rFonts w:ascii="PT Astra Serif" w:hAnsi="PT Astra Serif"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муниципального образования </w:t>
      </w:r>
      <w:r w:rsidR="00336280" w:rsidRPr="00140F15">
        <w:rPr>
          <w:rFonts w:ascii="PT Astra Serif" w:hAnsi="PT Astra Serif" w:cs="Arial"/>
          <w:sz w:val="26"/>
          <w:szCs w:val="26"/>
        </w:rPr>
        <w:t xml:space="preserve">поселок Боровский </w:t>
      </w:r>
      <w:r w:rsidRPr="00140F15">
        <w:rPr>
          <w:rFonts w:ascii="PT Astra Serif" w:hAnsi="PT Astra Serif" w:cs="Arial"/>
          <w:sz w:val="26"/>
          <w:szCs w:val="26"/>
        </w:rPr>
        <w:t>(далее - администрация) требования к благоустройству и</w:t>
      </w:r>
      <w:r w:rsidR="00783DF1" w:rsidRPr="00140F15">
        <w:rPr>
          <w:rFonts w:ascii="PT Astra Serif" w:hAnsi="PT Astra Serif" w:cs="Arial"/>
          <w:sz w:val="26"/>
          <w:szCs w:val="26"/>
        </w:rPr>
        <w:t xml:space="preserve"> содержанию элементов и объектов</w:t>
      </w:r>
      <w:r w:rsidR="00336280" w:rsidRPr="00140F15">
        <w:rPr>
          <w:rFonts w:ascii="PT Astra Serif" w:hAnsi="PT Astra Serif" w:cs="Arial"/>
          <w:sz w:val="26"/>
          <w:szCs w:val="26"/>
        </w:rPr>
        <w:t xml:space="preserve"> благоустройства территории</w:t>
      </w:r>
      <w:r w:rsidRPr="00140F15">
        <w:rPr>
          <w:rFonts w:ascii="PT Astra Serif" w:hAnsi="PT Astra Serif" w:cs="Arial"/>
          <w:sz w:val="26"/>
          <w:szCs w:val="26"/>
        </w:rPr>
        <w:t xml:space="preserve"> 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перечень  мероприятий по благоустройству территории 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xml:space="preserve">, порядок и периодичность их выполнения. </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1.3. Для целей Правил применяются следующие понятия:</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 xml:space="preserve">- объект благоустройства - территория </w:t>
      </w:r>
      <w:r w:rsidR="00FD6563" w:rsidRPr="00140F15">
        <w:rPr>
          <w:rFonts w:ascii="PT Astra Serif" w:hAnsi="PT Astra Serif" w:cs="Arial"/>
          <w:sz w:val="26"/>
          <w:szCs w:val="26"/>
        </w:rPr>
        <w:t>муниципального образования</w:t>
      </w:r>
      <w:r w:rsidRPr="00140F15">
        <w:rPr>
          <w:rFonts w:ascii="PT Astra Serif" w:hAnsi="PT Astra Serif"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sidR="00243860" w:rsidRPr="00140F15">
        <w:rPr>
          <w:rFonts w:ascii="PT Astra Serif" w:hAnsi="PT Astra Serif" w:cs="Arial"/>
          <w:sz w:val="26"/>
          <w:szCs w:val="26"/>
        </w:rPr>
        <w:t>го пользования), здания, включая жилые дома, (строения</w:t>
      </w:r>
      <w:r w:rsidRPr="00140F15">
        <w:rPr>
          <w:rFonts w:ascii="PT Astra Serif" w:hAnsi="PT Astra Serif" w:cs="Arial"/>
          <w:sz w:val="26"/>
          <w:szCs w:val="26"/>
        </w:rPr>
        <w:t>, сооружения</w:t>
      </w:r>
      <w:r w:rsidR="00243860" w:rsidRPr="00140F15">
        <w:rPr>
          <w:rFonts w:ascii="PT Astra Serif" w:hAnsi="PT Astra Serif" w:cs="Arial"/>
          <w:sz w:val="26"/>
          <w:szCs w:val="26"/>
        </w:rPr>
        <w:t>)</w:t>
      </w:r>
      <w:r w:rsidRPr="00140F15">
        <w:rPr>
          <w:rFonts w:ascii="PT Astra Serif" w:hAnsi="PT Astra Serif" w:cs="Arial"/>
          <w:sz w:val="26"/>
          <w:szCs w:val="26"/>
        </w:rPr>
        <w:t>, озелененные территории,</w:t>
      </w:r>
      <w:r w:rsidR="00757394" w:rsidRPr="00140F15">
        <w:rPr>
          <w:rFonts w:ascii="PT Astra Serif" w:hAnsi="PT Astra Serif" w:cs="Arial"/>
          <w:sz w:val="26"/>
          <w:szCs w:val="26"/>
        </w:rPr>
        <w:t xml:space="preserve"> </w:t>
      </w:r>
      <w:r w:rsidRPr="00140F15">
        <w:rPr>
          <w:rFonts w:ascii="PT Astra Serif" w:hAnsi="PT Astra Serif"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зеленые насаждения -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ED753B" w:rsidRPr="00140F15" w:rsidRDefault="00FD6563"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 </w:t>
      </w:r>
      <w:r w:rsidR="006A7A7E" w:rsidRPr="00140F15">
        <w:rPr>
          <w:rFonts w:ascii="PT Astra Serif" w:hAnsi="PT Astra Serif" w:cs="Arial"/>
          <w:sz w:val="26"/>
          <w:szCs w:val="26"/>
        </w:rPr>
        <w:t>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числе выкос травы, снегоочистка</w:t>
      </w:r>
      <w:r w:rsidR="00ED753B" w:rsidRPr="00140F15">
        <w:rPr>
          <w:rFonts w:ascii="PT Astra Serif" w:hAnsi="PT Astra Serif" w:cs="Arial"/>
          <w:sz w:val="26"/>
          <w:szCs w:val="26"/>
        </w:rPr>
        <w:t>.</w:t>
      </w:r>
    </w:p>
    <w:p w:rsidR="00E674D0" w:rsidRPr="00140F15" w:rsidRDefault="00E674D0" w:rsidP="00E674D0">
      <w:pPr>
        <w:ind w:firstLine="709"/>
        <w:jc w:val="both"/>
        <w:rPr>
          <w:rFonts w:ascii="PT Astra Serif" w:hAnsi="PT Astra Serif" w:cs="Arial"/>
          <w:sz w:val="26"/>
          <w:szCs w:val="26"/>
        </w:rPr>
      </w:pPr>
      <w:r w:rsidRPr="00140F15">
        <w:rPr>
          <w:rFonts w:ascii="PT Astra Serif" w:hAnsi="PT Astra Serif" w:cs="Arial"/>
          <w:sz w:val="26"/>
          <w:szCs w:val="26"/>
        </w:rPr>
        <w:t>- места, предназначенные для размещения похоронных принадлежностей на территории муниципального образования поселок Боровский – мемориальные комплексы (памятники и обелиски), кладбища и иные места погребения, расположенные на территории муниципального образования поселок Боровский.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lastRenderedPageBreak/>
        <w:t>Иные понятия и термины, используемые в Правилах, применяются в том же значении, что и в действующем законодательств</w:t>
      </w:r>
      <w:r w:rsidR="00336280" w:rsidRPr="00140F15">
        <w:rPr>
          <w:rFonts w:ascii="PT Astra Serif" w:hAnsi="PT Astra Serif" w:cs="Arial"/>
          <w:sz w:val="26"/>
          <w:szCs w:val="26"/>
        </w:rPr>
        <w:t>е, муниципальных правовых актах</w:t>
      </w:r>
      <w:r w:rsidRPr="00140F15">
        <w:rPr>
          <w:rFonts w:ascii="PT Astra Serif" w:hAnsi="PT Astra Serif" w:cs="Arial"/>
          <w:sz w:val="26"/>
          <w:szCs w:val="26"/>
        </w:rPr>
        <w:t xml:space="preserve"> </w:t>
      </w:r>
      <w:r w:rsidR="00A65F4B" w:rsidRPr="00140F15">
        <w:rPr>
          <w:rFonts w:ascii="PT Astra Serif" w:hAnsi="PT Astra Serif" w:cs="Arial"/>
          <w:sz w:val="26"/>
          <w:szCs w:val="26"/>
        </w:rPr>
        <w:t>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1.4. Благоустройство обеспечивают юридические, физические лица, и</w:t>
      </w:r>
      <w:r w:rsidR="006426FD" w:rsidRPr="00140F15">
        <w:rPr>
          <w:rFonts w:ascii="PT Astra Serif" w:hAnsi="PT Astra Serif" w:cs="Arial"/>
          <w:sz w:val="26"/>
          <w:szCs w:val="26"/>
        </w:rPr>
        <w:t>ндивидуальные предприниматели, А</w:t>
      </w:r>
      <w:r w:rsidRPr="00140F15">
        <w:rPr>
          <w:rFonts w:ascii="PT Astra Serif" w:hAnsi="PT Astra Serif" w:cs="Arial"/>
          <w:sz w:val="26"/>
          <w:szCs w:val="26"/>
        </w:rPr>
        <w:t xml:space="preserve">дминистрация, обязанные в силу требований действующего законодательства, муниципальных правовых актов  </w:t>
      </w:r>
      <w:r w:rsidR="00A65F4B" w:rsidRPr="00140F15">
        <w:rPr>
          <w:rFonts w:ascii="PT Astra Serif" w:hAnsi="PT Astra Serif" w:cs="Arial"/>
          <w:sz w:val="26"/>
          <w:szCs w:val="26"/>
        </w:rPr>
        <w:t>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договора содержать объекты благоустройства.</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 xml:space="preserve">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w:t>
      </w:r>
      <w:r w:rsidR="00A65F4B" w:rsidRPr="00140F15">
        <w:rPr>
          <w:rFonts w:ascii="PT Astra Serif" w:hAnsi="PT Astra Serif" w:cs="Arial"/>
          <w:sz w:val="26"/>
          <w:szCs w:val="26"/>
        </w:rPr>
        <w:t xml:space="preserve">муниципального образования </w:t>
      </w:r>
      <w:r w:rsidRPr="00140F15">
        <w:rPr>
          <w:rFonts w:ascii="PT Astra Serif" w:hAnsi="PT Astra Serif" w:cs="Arial"/>
          <w:sz w:val="26"/>
          <w:szCs w:val="26"/>
        </w:rPr>
        <w:t xml:space="preserve">предложений (проектов) по созданию комфортной среды проживания населения </w:t>
      </w:r>
      <w:r w:rsidR="00A65F4B" w:rsidRPr="00140F15">
        <w:rPr>
          <w:rFonts w:ascii="PT Astra Serif" w:hAnsi="PT Astra Serif" w:cs="Arial"/>
          <w:sz w:val="26"/>
          <w:szCs w:val="26"/>
        </w:rPr>
        <w:t>муниципального образования</w:t>
      </w:r>
      <w:r w:rsidRPr="00140F15">
        <w:rPr>
          <w:rFonts w:ascii="PT Astra Serif" w:hAnsi="PT Astra Serif" w:cs="Arial"/>
          <w:sz w:val="26"/>
          <w:szCs w:val="26"/>
        </w:rPr>
        <w:t>,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roofErr w:type="gramEnd"/>
    </w:p>
    <w:p w:rsidR="00EA6525" w:rsidRPr="00140F15" w:rsidRDefault="00EA6525" w:rsidP="00EA6525">
      <w:pPr>
        <w:ind w:firstLine="709"/>
        <w:jc w:val="both"/>
        <w:rPr>
          <w:rFonts w:ascii="PT Astra Serif" w:hAnsi="PT Astra Serif" w:cs="Arial"/>
          <w:sz w:val="26"/>
          <w:szCs w:val="26"/>
        </w:rPr>
      </w:pPr>
    </w:p>
    <w:p w:rsidR="00483697" w:rsidRPr="00140F15" w:rsidRDefault="00EA6525" w:rsidP="00483697">
      <w:pPr>
        <w:pStyle w:val="ad"/>
        <w:numPr>
          <w:ilvl w:val="0"/>
          <w:numId w:val="8"/>
        </w:numPr>
        <w:jc w:val="center"/>
        <w:rPr>
          <w:rFonts w:ascii="PT Astra Serif" w:hAnsi="PT Astra Serif" w:cs="Arial"/>
          <w:b/>
          <w:sz w:val="26"/>
          <w:szCs w:val="26"/>
        </w:rPr>
      </w:pPr>
      <w:r w:rsidRPr="00140F15">
        <w:rPr>
          <w:rFonts w:ascii="PT Astra Serif" w:hAnsi="PT Astra Serif" w:cs="Arial"/>
          <w:b/>
          <w:sz w:val="26"/>
          <w:szCs w:val="26"/>
        </w:rPr>
        <w:t>Содержание объектов</w:t>
      </w:r>
      <w:r w:rsidR="00CE535F" w:rsidRPr="00140F15">
        <w:rPr>
          <w:rFonts w:ascii="PT Astra Serif" w:hAnsi="PT Astra Serif" w:cs="Arial"/>
          <w:b/>
          <w:sz w:val="26"/>
          <w:szCs w:val="26"/>
        </w:rPr>
        <w:t xml:space="preserve"> и элементов</w:t>
      </w:r>
      <w:r w:rsidRPr="00140F15">
        <w:rPr>
          <w:rFonts w:ascii="PT Astra Serif" w:hAnsi="PT Astra Serif" w:cs="Arial"/>
          <w:b/>
          <w:sz w:val="26"/>
          <w:szCs w:val="26"/>
        </w:rPr>
        <w:t xml:space="preserve"> благоустройства </w:t>
      </w:r>
    </w:p>
    <w:p w:rsidR="00EA6525" w:rsidRPr="00140F15" w:rsidRDefault="00A65F4B" w:rsidP="00483697">
      <w:pPr>
        <w:pStyle w:val="ad"/>
        <w:ind w:left="1069"/>
        <w:jc w:val="center"/>
        <w:rPr>
          <w:rFonts w:ascii="PT Astra Serif" w:hAnsi="PT Astra Serif" w:cs="Arial"/>
          <w:b/>
          <w:sz w:val="26"/>
          <w:szCs w:val="26"/>
        </w:rPr>
      </w:pPr>
      <w:r w:rsidRPr="00140F15">
        <w:rPr>
          <w:rFonts w:ascii="PT Astra Serif" w:hAnsi="PT Astra Serif" w:cs="Arial"/>
          <w:b/>
          <w:sz w:val="26"/>
          <w:szCs w:val="26"/>
        </w:rPr>
        <w:t>муниципального образования</w:t>
      </w:r>
    </w:p>
    <w:p w:rsidR="00483697" w:rsidRPr="00140F15" w:rsidRDefault="00483697" w:rsidP="00EA6525">
      <w:pPr>
        <w:ind w:firstLine="709"/>
        <w:jc w:val="both"/>
        <w:rPr>
          <w:rFonts w:ascii="PT Astra Serif" w:hAnsi="PT Astra Serif" w:cs="Arial"/>
          <w:b/>
          <w:sz w:val="26"/>
          <w:szCs w:val="26"/>
        </w:rPr>
      </w:pPr>
    </w:p>
    <w:p w:rsidR="00EA6525" w:rsidRPr="00140F15" w:rsidRDefault="00EA6525" w:rsidP="00EA6525">
      <w:pPr>
        <w:ind w:firstLine="709"/>
        <w:jc w:val="both"/>
        <w:rPr>
          <w:rFonts w:ascii="PT Astra Serif" w:hAnsi="PT Astra Serif" w:cs="Arial"/>
          <w:b/>
          <w:sz w:val="26"/>
          <w:szCs w:val="26"/>
        </w:rPr>
      </w:pPr>
      <w:r w:rsidRPr="00140F15">
        <w:rPr>
          <w:rFonts w:ascii="PT Astra Serif" w:hAnsi="PT Astra Serif" w:cs="Arial"/>
          <w:b/>
          <w:sz w:val="26"/>
          <w:szCs w:val="26"/>
        </w:rPr>
        <w:t>2.1. Основные виды работ по содержанию объектов</w:t>
      </w:r>
      <w:r w:rsidR="00CE535F" w:rsidRPr="00140F15">
        <w:rPr>
          <w:rFonts w:ascii="PT Astra Serif" w:hAnsi="PT Astra Serif" w:cs="Arial"/>
          <w:b/>
          <w:sz w:val="26"/>
          <w:szCs w:val="26"/>
        </w:rPr>
        <w:t xml:space="preserve"> и элементов</w:t>
      </w:r>
      <w:r w:rsidRPr="00140F15">
        <w:rPr>
          <w:rFonts w:ascii="PT Astra Serif" w:hAnsi="PT Astra Serif" w:cs="Arial"/>
          <w:b/>
          <w:sz w:val="26"/>
          <w:szCs w:val="26"/>
        </w:rPr>
        <w:t xml:space="preserve"> благоустройства включают:</w:t>
      </w:r>
    </w:p>
    <w:p w:rsidR="003E4BDA" w:rsidRPr="00140F15" w:rsidRDefault="003E4BDA" w:rsidP="00EA6525">
      <w:pPr>
        <w:ind w:firstLine="709"/>
        <w:jc w:val="both"/>
        <w:rPr>
          <w:rFonts w:ascii="PT Astra Serif" w:hAnsi="PT Astra Serif" w:cs="Arial"/>
          <w:b/>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1) осмотр объектов</w:t>
      </w:r>
      <w:r w:rsidR="00CE535F" w:rsidRPr="00140F15">
        <w:rPr>
          <w:rFonts w:ascii="PT Astra Serif" w:hAnsi="PT Astra Serif" w:cs="Arial"/>
          <w:sz w:val="26"/>
          <w:szCs w:val="26"/>
        </w:rPr>
        <w:t xml:space="preserve"> и элементов</w:t>
      </w:r>
      <w:r w:rsidRPr="00140F15">
        <w:rPr>
          <w:rFonts w:ascii="PT Astra Serif" w:hAnsi="PT Astra Serif"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2) исправление повреждений объектов</w:t>
      </w:r>
      <w:r w:rsidR="00CE535F" w:rsidRPr="00140F15">
        <w:rPr>
          <w:rFonts w:ascii="PT Astra Serif" w:hAnsi="PT Astra Serif" w:cs="Arial"/>
          <w:sz w:val="26"/>
          <w:szCs w:val="26"/>
        </w:rPr>
        <w:t xml:space="preserve"> и элементов</w:t>
      </w:r>
      <w:r w:rsidRPr="00140F15">
        <w:rPr>
          <w:rFonts w:ascii="PT Astra Serif" w:hAnsi="PT Astra Serif" w:cs="Arial"/>
          <w:sz w:val="26"/>
          <w:szCs w:val="26"/>
        </w:rPr>
        <w:t xml:space="preserve"> благоустройства при необходимости;</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3) ежедневную уборку объектов </w:t>
      </w:r>
      <w:r w:rsidR="005631D1" w:rsidRPr="00140F15">
        <w:rPr>
          <w:rFonts w:ascii="PT Astra Serif" w:hAnsi="PT Astra Serif" w:cs="Arial"/>
          <w:sz w:val="26"/>
          <w:szCs w:val="26"/>
        </w:rPr>
        <w:t xml:space="preserve">и элементов </w:t>
      </w:r>
      <w:r w:rsidRPr="00140F15">
        <w:rPr>
          <w:rFonts w:ascii="PT Astra Serif" w:hAnsi="PT Astra Serif" w:cs="Arial"/>
          <w:sz w:val="26"/>
          <w:szCs w:val="26"/>
        </w:rPr>
        <w:t>благоустройства и вывоз мусора;</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sidR="0025272C" w:rsidRPr="00140F15">
        <w:rPr>
          <w:rFonts w:ascii="PT Astra Serif" w:hAnsi="PT Astra Serif" w:cs="Arial"/>
          <w:sz w:val="26"/>
          <w:szCs w:val="26"/>
        </w:rPr>
        <w:t xml:space="preserve">работ, осуществляемых в рамках </w:t>
      </w:r>
      <w:r w:rsidRPr="00140F15">
        <w:rPr>
          <w:rFonts w:ascii="PT Astra Serif" w:hAnsi="PT Astra Serif" w:cs="Arial"/>
          <w:sz w:val="26"/>
          <w:szCs w:val="26"/>
        </w:rPr>
        <w:t>муниципального ко</w:t>
      </w:r>
      <w:r w:rsidR="0025272C" w:rsidRPr="00140F15">
        <w:rPr>
          <w:rFonts w:ascii="PT Astra Serif" w:hAnsi="PT Astra Serif" w:cs="Arial"/>
          <w:sz w:val="26"/>
          <w:szCs w:val="26"/>
        </w:rPr>
        <w:t xml:space="preserve">нтракта, </w:t>
      </w:r>
      <w:r w:rsidRPr="00140F15">
        <w:rPr>
          <w:rFonts w:ascii="PT Astra Serif" w:hAnsi="PT Astra Serif" w:cs="Arial"/>
          <w:sz w:val="26"/>
          <w:szCs w:val="26"/>
        </w:rPr>
        <w:t>восстановление нарушенного благоустройства осуществляется в срок, установленный данным муниципальным контрактом.</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Основные виды работ по сод</w:t>
      </w:r>
      <w:r w:rsidR="00CE535F" w:rsidRPr="00140F15">
        <w:rPr>
          <w:rFonts w:ascii="PT Astra Serif" w:hAnsi="PT Astra Serif" w:cs="Arial"/>
          <w:sz w:val="26"/>
          <w:szCs w:val="26"/>
        </w:rPr>
        <w:t xml:space="preserve">ержанию проводятся в отношении </w:t>
      </w:r>
      <w:r w:rsidRPr="00140F15">
        <w:rPr>
          <w:rFonts w:ascii="PT Astra Serif" w:hAnsi="PT Astra Serif" w:cs="Arial"/>
          <w:sz w:val="26"/>
          <w:szCs w:val="26"/>
        </w:rPr>
        <w:t>всех объектов</w:t>
      </w:r>
      <w:r w:rsidR="005631D1" w:rsidRPr="00140F15">
        <w:rPr>
          <w:rFonts w:ascii="PT Astra Serif" w:hAnsi="PT Astra Serif" w:cs="Arial"/>
          <w:sz w:val="26"/>
          <w:szCs w:val="26"/>
        </w:rPr>
        <w:t xml:space="preserve"> и элементов</w:t>
      </w:r>
      <w:r w:rsidRPr="00140F15">
        <w:rPr>
          <w:rFonts w:ascii="PT Astra Serif" w:hAnsi="PT Astra Serif" w:cs="Arial"/>
          <w:sz w:val="26"/>
          <w:szCs w:val="26"/>
        </w:rPr>
        <w:t xml:space="preserve"> благоустройства. Особенности содержания отдельных объектов благоустройства устанавливаются соответствующими разделами Правил.</w:t>
      </w:r>
    </w:p>
    <w:p w:rsidR="006A7A7E" w:rsidRPr="00140F15" w:rsidRDefault="006A7A7E" w:rsidP="00EA6525">
      <w:pPr>
        <w:ind w:firstLine="709"/>
        <w:jc w:val="both"/>
        <w:rPr>
          <w:rFonts w:ascii="PT Astra Serif" w:hAnsi="PT Astra Serif" w:cs="Arial"/>
          <w:sz w:val="26"/>
          <w:szCs w:val="26"/>
        </w:rPr>
      </w:pPr>
    </w:p>
    <w:p w:rsidR="006A7A7E" w:rsidRPr="00140F15" w:rsidRDefault="005463E8" w:rsidP="006A7A7E">
      <w:pPr>
        <w:ind w:firstLine="709"/>
        <w:jc w:val="both"/>
        <w:rPr>
          <w:rFonts w:ascii="PT Astra Serif" w:hAnsi="PT Astra Serif" w:cs="Arial"/>
          <w:b/>
          <w:sz w:val="26"/>
          <w:szCs w:val="26"/>
        </w:rPr>
      </w:pPr>
      <w:r w:rsidRPr="00140F15">
        <w:rPr>
          <w:rFonts w:ascii="PT Astra Serif" w:hAnsi="PT Astra Serif" w:cs="Arial"/>
          <w:b/>
          <w:sz w:val="26"/>
          <w:szCs w:val="26"/>
        </w:rPr>
        <w:t>2.2</w:t>
      </w:r>
      <w:r w:rsidR="006A7A7E" w:rsidRPr="00140F15">
        <w:rPr>
          <w:rFonts w:ascii="PT Astra Serif" w:hAnsi="PT Astra Serif" w:cs="Arial"/>
          <w:b/>
          <w:sz w:val="26"/>
          <w:szCs w:val="26"/>
        </w:rPr>
        <w:t>. Содержание территорий общего пользования, порядок пользования такими территориями</w:t>
      </w:r>
    </w:p>
    <w:p w:rsidR="00483697" w:rsidRPr="00140F15" w:rsidRDefault="00483697" w:rsidP="006A7A7E">
      <w:pPr>
        <w:ind w:firstLine="709"/>
        <w:jc w:val="both"/>
        <w:rPr>
          <w:rFonts w:ascii="PT Astra Serif" w:hAnsi="PT Astra Serif" w:cs="Arial"/>
          <w:b/>
          <w:sz w:val="26"/>
          <w:szCs w:val="26"/>
        </w:rPr>
      </w:pPr>
    </w:p>
    <w:p w:rsidR="006A7A7E" w:rsidRPr="00140F15" w:rsidRDefault="006A7A7E" w:rsidP="006A7A7E">
      <w:pPr>
        <w:ind w:firstLine="709"/>
        <w:jc w:val="both"/>
        <w:rPr>
          <w:rFonts w:ascii="PT Astra Serif" w:hAnsi="PT Astra Serif" w:cs="Arial"/>
          <w:sz w:val="26"/>
          <w:szCs w:val="26"/>
        </w:rPr>
      </w:pPr>
      <w:r w:rsidRPr="00140F15">
        <w:rPr>
          <w:rFonts w:ascii="PT Astra Serif" w:hAnsi="PT Astra Serif"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EA6525" w:rsidRPr="00140F15" w:rsidRDefault="00A55443" w:rsidP="00EA6525">
      <w:pPr>
        <w:ind w:firstLine="709"/>
        <w:jc w:val="both"/>
        <w:rPr>
          <w:rFonts w:ascii="PT Astra Serif" w:hAnsi="PT Astra Serif" w:cs="Arial"/>
          <w:sz w:val="26"/>
          <w:szCs w:val="26"/>
        </w:rPr>
      </w:pPr>
      <w:r w:rsidRPr="00140F15">
        <w:rPr>
          <w:rFonts w:ascii="PT Astra Serif" w:hAnsi="PT Astra Serif" w:cs="Arial"/>
          <w:sz w:val="26"/>
          <w:szCs w:val="26"/>
        </w:rPr>
        <w:t>2.2.2</w:t>
      </w:r>
      <w:r w:rsidR="00EA6525" w:rsidRPr="00140F15">
        <w:rPr>
          <w:rFonts w:ascii="PT Astra Serif" w:hAnsi="PT Astra Serif" w:cs="Arial"/>
          <w:sz w:val="26"/>
          <w:szCs w:val="26"/>
        </w:rPr>
        <w:t>. При уборке дорог в парках, скверах и на других озелененных территориях допускается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55443" w:rsidRPr="00140F15" w:rsidRDefault="00A55443"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lastRenderedPageBreak/>
        <w:t>При уборке придомовой территории</w:t>
      </w:r>
      <w:r w:rsidR="004E27CB" w:rsidRPr="00140F15">
        <w:rPr>
          <w:rFonts w:ascii="PT Astra Serif" w:hAnsi="PT Astra Serif" w:cs="Arial"/>
          <w:sz w:val="26"/>
          <w:szCs w:val="26"/>
        </w:rPr>
        <w:t xml:space="preserve">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4E27CB" w:rsidRPr="00140F15">
        <w:rPr>
          <w:rFonts w:ascii="PT Astra Serif" w:hAnsi="PT Astra Serif" w:cs="Arial"/>
          <w:sz w:val="26"/>
          <w:szCs w:val="26"/>
        </w:rPr>
        <w:t>зонированное</w:t>
      </w:r>
      <w:proofErr w:type="spellEnd"/>
      <w:r w:rsidR="004E27CB" w:rsidRPr="00140F15">
        <w:rPr>
          <w:rFonts w:ascii="PT Astra Serif" w:hAnsi="PT Astra Serif" w:cs="Arial"/>
          <w:sz w:val="26"/>
          <w:szCs w:val="26"/>
        </w:rPr>
        <w:t xml:space="preserve"> пространство различного функционального назначения</w:t>
      </w:r>
      <w:r w:rsidR="00681EC4" w:rsidRPr="00140F15">
        <w:rPr>
          <w:rFonts w:ascii="PT Astra Serif" w:hAnsi="PT Astra Serif" w:cs="Arial"/>
          <w:sz w:val="26"/>
          <w:szCs w:val="26"/>
        </w:rPr>
        <w:t>)</w:t>
      </w:r>
      <w:r w:rsidRPr="00140F15">
        <w:rPr>
          <w:rFonts w:ascii="PT Astra Serif" w:hAnsi="PT Astra Serif" w:cs="Arial"/>
          <w:sz w:val="26"/>
          <w:szCs w:val="26"/>
        </w:rPr>
        <w:t xml:space="preserve"> складирование снега осуществляется на придомовой территории</w:t>
      </w:r>
      <w:r w:rsidR="006426FD" w:rsidRPr="00140F15">
        <w:rPr>
          <w:rFonts w:ascii="PT Astra Serif" w:hAnsi="PT Astra Serif" w:cs="Arial"/>
          <w:sz w:val="26"/>
          <w:szCs w:val="26"/>
        </w:rPr>
        <w:t>,</w:t>
      </w:r>
      <w:r w:rsidRPr="00140F15">
        <w:rPr>
          <w:rFonts w:ascii="PT Astra Serif" w:hAnsi="PT Astra Serif" w:cs="Arial"/>
          <w:sz w:val="26"/>
          <w:szCs w:val="26"/>
        </w:rPr>
        <w:t xml:space="preserve"> объекта капитального строительства, земельного участка, в отношении которого установлена данная придомовая территория</w:t>
      </w:r>
      <w:r w:rsidR="009177A1" w:rsidRPr="00140F15">
        <w:rPr>
          <w:rFonts w:ascii="PT Astra Serif" w:hAnsi="PT Astra Serif" w:cs="Arial"/>
          <w:sz w:val="26"/>
          <w:szCs w:val="26"/>
        </w:rPr>
        <w:t>, н</w:t>
      </w:r>
      <w:r w:rsidRPr="00140F15">
        <w:rPr>
          <w:rFonts w:ascii="PT Astra Serif" w:hAnsi="PT Astra Serif" w:cs="Arial"/>
          <w:sz w:val="26"/>
          <w:szCs w:val="26"/>
        </w:rPr>
        <w:t xml:space="preserve">е допуская складирование снега на конструктивных элементах </w:t>
      </w:r>
      <w:r w:rsidR="006426FD" w:rsidRPr="00140F15">
        <w:rPr>
          <w:rFonts w:ascii="PT Astra Serif" w:hAnsi="PT Astra Serif" w:cs="Arial"/>
          <w:sz w:val="26"/>
          <w:szCs w:val="26"/>
        </w:rPr>
        <w:t>(водоотводных канавах, тротуарах</w:t>
      </w:r>
      <w:r w:rsidRPr="00140F15">
        <w:rPr>
          <w:rFonts w:ascii="PT Astra Serif" w:hAnsi="PT Astra Serif" w:cs="Arial"/>
          <w:sz w:val="26"/>
          <w:szCs w:val="26"/>
        </w:rPr>
        <w:t xml:space="preserve"> и т. д.) автомобильных дорог, пешеходных дорожках.</w:t>
      </w:r>
      <w:proofErr w:type="gramEnd"/>
    </w:p>
    <w:p w:rsidR="00EA6525" w:rsidRPr="00140F15" w:rsidRDefault="00A55443" w:rsidP="00EA6525">
      <w:pPr>
        <w:ind w:firstLine="709"/>
        <w:jc w:val="both"/>
        <w:rPr>
          <w:rFonts w:ascii="PT Astra Serif" w:hAnsi="PT Astra Serif" w:cs="Arial"/>
          <w:sz w:val="26"/>
          <w:szCs w:val="26"/>
        </w:rPr>
      </w:pPr>
      <w:r w:rsidRPr="00140F15">
        <w:rPr>
          <w:rFonts w:ascii="PT Astra Serif" w:hAnsi="PT Astra Serif" w:cs="Arial"/>
          <w:sz w:val="26"/>
          <w:szCs w:val="26"/>
        </w:rPr>
        <w:t>2.2.3</w:t>
      </w:r>
      <w:r w:rsidR="00EA6525" w:rsidRPr="00140F15">
        <w:rPr>
          <w:rFonts w:ascii="PT Astra Serif" w:hAnsi="PT Astra Serif"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EA6525" w:rsidRPr="00140F15" w:rsidRDefault="00A55443" w:rsidP="00EA6525">
      <w:pPr>
        <w:ind w:firstLine="709"/>
        <w:jc w:val="both"/>
        <w:rPr>
          <w:rFonts w:ascii="PT Astra Serif" w:hAnsi="PT Astra Serif" w:cs="Arial"/>
          <w:sz w:val="26"/>
          <w:szCs w:val="26"/>
        </w:rPr>
      </w:pPr>
      <w:r w:rsidRPr="00140F15">
        <w:rPr>
          <w:rFonts w:ascii="PT Astra Serif" w:hAnsi="PT Astra Serif" w:cs="Arial"/>
          <w:sz w:val="26"/>
          <w:szCs w:val="26"/>
        </w:rPr>
        <w:t>2.2.4</w:t>
      </w:r>
      <w:r w:rsidR="00EA6525" w:rsidRPr="00140F15">
        <w:rPr>
          <w:rFonts w:ascii="PT Astra Serif" w:hAnsi="PT Astra Serif"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EA6525" w:rsidRPr="00140F15" w:rsidRDefault="00A55443" w:rsidP="00EA6525">
      <w:pPr>
        <w:ind w:firstLine="709"/>
        <w:jc w:val="both"/>
        <w:rPr>
          <w:rFonts w:ascii="PT Astra Serif" w:hAnsi="PT Astra Serif" w:cs="Arial"/>
          <w:sz w:val="26"/>
          <w:szCs w:val="26"/>
        </w:rPr>
      </w:pPr>
      <w:r w:rsidRPr="00140F15">
        <w:rPr>
          <w:rFonts w:ascii="PT Astra Serif" w:hAnsi="PT Astra Serif" w:cs="Arial"/>
          <w:sz w:val="26"/>
          <w:szCs w:val="26"/>
        </w:rPr>
        <w:t>2.2.5</w:t>
      </w:r>
      <w:r w:rsidR="00EA6525" w:rsidRPr="00140F15">
        <w:rPr>
          <w:rFonts w:ascii="PT Astra Serif" w:hAnsi="PT Astra Serif" w:cs="Arial"/>
          <w:sz w:val="26"/>
          <w:szCs w:val="26"/>
        </w:rPr>
        <w:t>. Особенности содержания озелененной территории и зеленых насаждений: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обрезка ветвей зеленых насаждений, закрывающих средства наружной ин</w:t>
      </w:r>
      <w:r w:rsidR="006426FD" w:rsidRPr="00140F15">
        <w:rPr>
          <w:rFonts w:ascii="PT Astra Serif" w:hAnsi="PT Astra Serif" w:cs="Arial"/>
          <w:sz w:val="26"/>
          <w:szCs w:val="26"/>
        </w:rPr>
        <w:t>формации (указатели наименований улиц и номеров</w:t>
      </w:r>
      <w:r w:rsidRPr="00140F15">
        <w:rPr>
          <w:rFonts w:ascii="PT Astra Serif" w:hAnsi="PT Astra Serif" w:cs="Arial"/>
          <w:sz w:val="26"/>
          <w:szCs w:val="26"/>
        </w:rPr>
        <w:t xml:space="preserve"> домов), дорожные знаки, светофоры;</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EA6525" w:rsidRPr="00140F15" w:rsidRDefault="00A55443" w:rsidP="00EA6525">
      <w:pPr>
        <w:ind w:firstLine="709"/>
        <w:jc w:val="both"/>
        <w:rPr>
          <w:rFonts w:ascii="PT Astra Serif" w:hAnsi="PT Astra Serif" w:cs="Arial"/>
          <w:sz w:val="26"/>
          <w:szCs w:val="26"/>
        </w:rPr>
      </w:pPr>
      <w:r w:rsidRPr="00140F15">
        <w:rPr>
          <w:rFonts w:ascii="PT Astra Serif" w:hAnsi="PT Astra Serif" w:cs="Arial"/>
          <w:sz w:val="26"/>
          <w:szCs w:val="26"/>
        </w:rPr>
        <w:t>2.2.6</w:t>
      </w:r>
      <w:r w:rsidR="00EA6525" w:rsidRPr="00140F15">
        <w:rPr>
          <w:rFonts w:ascii="PT Astra Serif" w:hAnsi="PT Astra Serif"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а) принимать меры по обеспечению сохранности зеленых насаждений, не попадающих под снос;</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б) установить временные приствольные ограждения сохраняемых деревьев;</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объектов капитального строительства.</w:t>
      </w:r>
    </w:p>
    <w:p w:rsidR="004565E6" w:rsidRPr="00140F15" w:rsidRDefault="00A55443" w:rsidP="004565E6">
      <w:pPr>
        <w:ind w:firstLine="709"/>
        <w:jc w:val="both"/>
        <w:rPr>
          <w:rFonts w:ascii="PT Astra Serif" w:hAnsi="PT Astra Serif" w:cs="Arial"/>
          <w:sz w:val="26"/>
          <w:szCs w:val="26"/>
        </w:rPr>
      </w:pPr>
      <w:r w:rsidRPr="00140F15">
        <w:rPr>
          <w:rFonts w:ascii="PT Astra Serif" w:hAnsi="PT Astra Serif" w:cs="Arial"/>
          <w:sz w:val="26"/>
          <w:szCs w:val="26"/>
        </w:rPr>
        <w:t>2.2.7</w:t>
      </w:r>
      <w:r w:rsidR="00EA6525" w:rsidRPr="00140F15">
        <w:rPr>
          <w:rFonts w:ascii="PT Astra Serif" w:hAnsi="PT Astra Serif" w:cs="Arial"/>
          <w:sz w:val="26"/>
          <w:szCs w:val="26"/>
        </w:rPr>
        <w:t xml:space="preserve">. На территории </w:t>
      </w:r>
      <w:r w:rsidRPr="00140F15">
        <w:rPr>
          <w:rFonts w:ascii="PT Astra Serif" w:hAnsi="PT Astra Serif" w:cs="Arial"/>
          <w:sz w:val="26"/>
          <w:szCs w:val="26"/>
        </w:rPr>
        <w:t xml:space="preserve">общего пользования </w:t>
      </w:r>
      <w:r w:rsidR="00EA6525" w:rsidRPr="00140F15">
        <w:rPr>
          <w:rFonts w:ascii="PT Astra Serif" w:hAnsi="PT Astra Serif" w:cs="Arial"/>
          <w:sz w:val="26"/>
          <w:szCs w:val="26"/>
        </w:rPr>
        <w:t>запрещается:</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а) уничтожать и повреждать зеленые насаждения;</w:t>
      </w:r>
    </w:p>
    <w:p w:rsidR="004565E6" w:rsidRPr="00140F15" w:rsidRDefault="004565E6" w:rsidP="004565E6">
      <w:pPr>
        <w:suppressAutoHyphens w:val="0"/>
        <w:ind w:firstLine="709"/>
        <w:rPr>
          <w:rFonts w:ascii="PT Astra Serif" w:hAnsi="PT Astra Serif"/>
          <w:sz w:val="26"/>
          <w:szCs w:val="26"/>
          <w:lang w:eastAsia="ru-RU"/>
        </w:rPr>
      </w:pPr>
      <w:proofErr w:type="gramStart"/>
      <w:r w:rsidRPr="00140F15">
        <w:rPr>
          <w:rFonts w:ascii="PT Astra Serif" w:hAnsi="PT Astra Serif" w:cs="Arial"/>
          <w:sz w:val="26"/>
          <w:szCs w:val="26"/>
          <w:lang w:eastAsia="ru-RU"/>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roofErr w:type="gramEnd"/>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г) засорять газоны, цветники;</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lastRenderedPageBreak/>
        <w:t>д) складировать строительные материалы, дрова, уголь и другие предметы, пасти скот на территории общего пользования, в том числе на прилегающей территории;</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е) снимать плодородный слой почвы, мох;</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ж) уничтожать скворечники, муравейники, гнезда, норы и другие места обитания животных;</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з) устраивать на озелененных территориях, территориях лесопарков свалки мусора, сбрасывать снег с крыш без принятия мер, обеспечивающих сохранность зеленых насаждений;</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и) обустраивать дорожно-</w:t>
      </w:r>
      <w:proofErr w:type="spellStart"/>
      <w:r w:rsidRPr="00140F15">
        <w:rPr>
          <w:rFonts w:ascii="PT Astra Serif" w:hAnsi="PT Astra Serif" w:cs="Arial"/>
          <w:sz w:val="26"/>
          <w:szCs w:val="26"/>
          <w:lang w:eastAsia="ru-RU"/>
        </w:rPr>
        <w:t>тропиночную</w:t>
      </w:r>
      <w:proofErr w:type="spellEnd"/>
      <w:r w:rsidRPr="00140F15">
        <w:rPr>
          <w:rFonts w:ascii="PT Astra Serif" w:hAnsi="PT Astra Serif" w:cs="Arial"/>
          <w:sz w:val="26"/>
          <w:szCs w:val="26"/>
          <w:lang w:eastAsia="ru-RU"/>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к) осуществлять снос зеленых насаждений с нарушением требований, установленных муниципальным правовым актом Администрации, регулирующим вопросы сноса зеленых насаждений;</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л) выполнять работы по текущему содержанию зеленых насаждений с нарушением технологий производства работ и агротехнических требований;</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м) размещать транспортные средства на детских игровых, спортивных площадках, в парках, скверах, на газонах, цветниках и иных озелененных территориях;</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н) осуществлять мойку транспортных средств, стирку вещей на прилегающих территориях, детских игровых, спортивных площадках, в парках, скверах, на газонах, цветниках и иных озелененных территориях;</w:t>
      </w:r>
    </w:p>
    <w:p w:rsidR="004565E6" w:rsidRPr="00140F15" w:rsidRDefault="004565E6" w:rsidP="004565E6">
      <w:pPr>
        <w:suppressAutoHyphens w:val="0"/>
        <w:ind w:firstLine="709"/>
        <w:rPr>
          <w:rFonts w:ascii="PT Astra Serif" w:hAnsi="PT Astra Serif"/>
          <w:sz w:val="26"/>
          <w:szCs w:val="26"/>
          <w:lang w:eastAsia="ru-RU"/>
        </w:rPr>
      </w:pPr>
      <w:r w:rsidRPr="00140F15">
        <w:rPr>
          <w:rFonts w:ascii="PT Astra Serif" w:hAnsi="PT Astra Serif" w:cs="Arial"/>
          <w:sz w:val="26"/>
          <w:szCs w:val="26"/>
          <w:lang w:eastAsia="ru-RU"/>
        </w:rPr>
        <w:t>о) осуществлять вынос грунта и грязи транспортным средством на проезды и другие территории общего пользования.</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 xml:space="preserve">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предусматривает уборку и вывоз мусора, снега и льда, грязи, посыпку улиц песком с примесью хлоридов. На весь период гололеда тротуары, пешеходные дорожки, сходы, подъемы и спуски должны обрабатываться </w:t>
      </w:r>
      <w:proofErr w:type="spellStart"/>
      <w:r w:rsidRPr="00140F15">
        <w:rPr>
          <w:rFonts w:ascii="PT Astra Serif" w:hAnsi="PT Astra Serif" w:cs="Arial"/>
          <w:sz w:val="26"/>
          <w:szCs w:val="26"/>
          <w:lang w:eastAsia="ru-RU"/>
        </w:rPr>
        <w:t>противогололедными</w:t>
      </w:r>
      <w:proofErr w:type="spellEnd"/>
      <w:r w:rsidRPr="00140F15">
        <w:rPr>
          <w:rFonts w:ascii="PT Astra Serif" w:hAnsi="PT Astra Serif" w:cs="Arial"/>
          <w:sz w:val="26"/>
          <w:szCs w:val="26"/>
          <w:lang w:eastAsia="ru-RU"/>
        </w:rPr>
        <w:t xml:space="preserve"> материалами по мере необходимости.</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 xml:space="preserve">2.2.9. Работы по уборке от снега и ледяного наката, обработка </w:t>
      </w:r>
      <w:proofErr w:type="spellStart"/>
      <w:r w:rsidRPr="00140F15">
        <w:rPr>
          <w:rFonts w:ascii="PT Astra Serif" w:hAnsi="PT Astra Serif" w:cs="Arial"/>
          <w:sz w:val="26"/>
          <w:szCs w:val="26"/>
          <w:lang w:eastAsia="ru-RU"/>
        </w:rPr>
        <w:t>противогололедными</w:t>
      </w:r>
      <w:proofErr w:type="spellEnd"/>
      <w:r w:rsidRPr="00140F15">
        <w:rPr>
          <w:rFonts w:ascii="PT Astra Serif" w:hAnsi="PT Astra Serif" w:cs="Arial"/>
          <w:sz w:val="26"/>
          <w:szCs w:val="26"/>
          <w:lang w:eastAsia="ru-RU"/>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2.2.11.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 xml:space="preserve">2.2.12. Посыпку песком с примесью хлоридов, начинать немедленно с начала снегопада или появления гололеда </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lastRenderedPageBreak/>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2.2.14. Тротуары рекомендуется посыпать сухим песком без хлоридов.</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2.2.18. Вывоз убранного снега, скола льда разрешается только на специально отведенные места размещения снега.</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2.2.19. Места размещения снега рекомендуется оснастить удобными подъездами, необходимыми механизмами для складирования снега.</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140F15">
        <w:rPr>
          <w:rFonts w:ascii="PT Astra Serif" w:hAnsi="PT Astra Serif" w:cs="Arial"/>
          <w:sz w:val="26"/>
          <w:szCs w:val="26"/>
          <w:lang w:eastAsia="ru-RU"/>
        </w:rPr>
        <w:t>прибордюрных</w:t>
      </w:r>
      <w:proofErr w:type="spellEnd"/>
      <w:r w:rsidRPr="00140F15">
        <w:rPr>
          <w:rFonts w:ascii="PT Astra Serif" w:hAnsi="PT Astra Serif" w:cs="Arial"/>
          <w:sz w:val="26"/>
          <w:szCs w:val="26"/>
          <w:lang w:eastAsia="ru-RU"/>
        </w:rPr>
        <w:t xml:space="preserve"> лотков и расчистку въездов, пешеходных </w:t>
      </w:r>
      <w:proofErr w:type="gramStart"/>
      <w:r w:rsidRPr="00140F15">
        <w:rPr>
          <w:rFonts w:ascii="PT Astra Serif" w:hAnsi="PT Astra Serif" w:cs="Arial"/>
          <w:sz w:val="26"/>
          <w:szCs w:val="26"/>
          <w:lang w:eastAsia="ru-RU"/>
        </w:rPr>
        <w:t>переходов</w:t>
      </w:r>
      <w:proofErr w:type="gramEnd"/>
      <w:r w:rsidRPr="00140F15">
        <w:rPr>
          <w:rFonts w:ascii="PT Astra Serif" w:hAnsi="PT Astra Serif" w:cs="Arial"/>
          <w:sz w:val="26"/>
          <w:szCs w:val="26"/>
          <w:lang w:eastAsia="ru-RU"/>
        </w:rPr>
        <w:t xml:space="preserve"> как со стороны строений, так и с противоположной стороны проезда, если там нет других строений.</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2.2.21. При производстве зимних уборочных работ запрещается:</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а) вывоз снега на проезжую часть улиц и тротуары;</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 xml:space="preserve">б) укладка снега и сколотого льда на трассах тепловых сетей, в теплофикационные камеры, смотровые и </w:t>
      </w:r>
      <w:proofErr w:type="spellStart"/>
      <w:r w:rsidRPr="00140F15">
        <w:rPr>
          <w:rFonts w:ascii="PT Astra Serif" w:hAnsi="PT Astra Serif" w:cs="Arial"/>
          <w:sz w:val="26"/>
          <w:szCs w:val="26"/>
          <w:lang w:eastAsia="ru-RU"/>
        </w:rPr>
        <w:t>дождеприемные</w:t>
      </w:r>
      <w:proofErr w:type="spellEnd"/>
      <w:r w:rsidRPr="00140F15">
        <w:rPr>
          <w:rFonts w:ascii="PT Astra Serif" w:hAnsi="PT Astra Serif" w:cs="Arial"/>
          <w:sz w:val="26"/>
          <w:szCs w:val="26"/>
          <w:lang w:eastAsia="ru-RU"/>
        </w:rPr>
        <w:t xml:space="preserve"> колодцы и на зеленые насаждения;</w:t>
      </w:r>
    </w:p>
    <w:p w:rsidR="003475D9" w:rsidRPr="00140F15" w:rsidRDefault="003475D9" w:rsidP="003475D9">
      <w:pPr>
        <w:ind w:firstLine="709"/>
        <w:jc w:val="both"/>
        <w:rPr>
          <w:rFonts w:ascii="PT Astra Serif" w:hAnsi="PT Astra Serif" w:cs="Arial"/>
          <w:sz w:val="26"/>
          <w:szCs w:val="26"/>
          <w:lang w:eastAsia="ru-RU"/>
        </w:rPr>
      </w:pPr>
      <w:r w:rsidRPr="00140F15">
        <w:rPr>
          <w:rFonts w:ascii="PT Astra Serif" w:hAnsi="PT Astra Serif" w:cs="Arial"/>
          <w:sz w:val="26"/>
          <w:szCs w:val="26"/>
          <w:lang w:eastAsia="ru-RU"/>
        </w:rPr>
        <w:t>в) складирование снега у стен зданий;</w:t>
      </w:r>
    </w:p>
    <w:p w:rsidR="003475D9" w:rsidRPr="00140F15" w:rsidRDefault="003475D9" w:rsidP="003475D9">
      <w:pPr>
        <w:ind w:firstLine="709"/>
        <w:jc w:val="both"/>
        <w:rPr>
          <w:rFonts w:ascii="PT Astra Serif" w:hAnsi="PT Astra Serif" w:cs="Arial"/>
          <w:sz w:val="26"/>
          <w:szCs w:val="26"/>
        </w:rPr>
      </w:pPr>
      <w:r w:rsidRPr="00140F15">
        <w:rPr>
          <w:rFonts w:ascii="PT Astra Serif" w:hAnsi="PT Astra Serif" w:cs="Arial"/>
          <w:sz w:val="26"/>
          <w:szCs w:val="26"/>
          <w:lang w:eastAsia="ru-RU"/>
        </w:rPr>
        <w:t>г) уборка снега с газонов (за исключением 0,5 м от края проезжей части).</w:t>
      </w:r>
      <w:r w:rsidRPr="00140F15">
        <w:rPr>
          <w:rFonts w:ascii="PT Astra Serif" w:hAnsi="PT Astra Serif" w:cs="Arial"/>
          <w:i/>
          <w:sz w:val="26"/>
          <w:szCs w:val="26"/>
        </w:rPr>
        <w:t xml:space="preserve"> </w:t>
      </w:r>
    </w:p>
    <w:p w:rsidR="00EA6525" w:rsidRPr="00140F15" w:rsidRDefault="00EA6525" w:rsidP="00EA6525">
      <w:pPr>
        <w:ind w:firstLine="709"/>
        <w:jc w:val="both"/>
        <w:rPr>
          <w:rFonts w:ascii="PT Astra Serif" w:hAnsi="PT Astra Serif" w:cs="Arial"/>
          <w:sz w:val="26"/>
          <w:szCs w:val="26"/>
        </w:rPr>
      </w:pPr>
    </w:p>
    <w:p w:rsidR="00B84BCB" w:rsidRPr="00140F15" w:rsidRDefault="00B84BCB" w:rsidP="00B84BCB">
      <w:pPr>
        <w:ind w:firstLine="709"/>
        <w:jc w:val="both"/>
        <w:rPr>
          <w:rFonts w:ascii="PT Astra Serif" w:hAnsi="PT Astra Serif" w:cs="Arial"/>
          <w:b/>
          <w:sz w:val="26"/>
          <w:szCs w:val="26"/>
        </w:rPr>
      </w:pPr>
      <w:r w:rsidRPr="00140F15">
        <w:rPr>
          <w:rFonts w:ascii="PT Astra Serif" w:hAnsi="PT Astra Serif" w:cs="Arial"/>
          <w:b/>
          <w:sz w:val="26"/>
          <w:szCs w:val="26"/>
        </w:rPr>
        <w:t>2.3. Содержание объектов (средств) наружного освещения</w:t>
      </w:r>
    </w:p>
    <w:p w:rsidR="00483697" w:rsidRPr="00140F15" w:rsidRDefault="00483697" w:rsidP="00B84BCB">
      <w:pPr>
        <w:ind w:firstLine="709"/>
        <w:jc w:val="both"/>
        <w:rPr>
          <w:rFonts w:ascii="PT Astra Serif" w:hAnsi="PT Astra Serif" w:cs="Arial"/>
          <w:b/>
          <w:sz w:val="26"/>
          <w:szCs w:val="26"/>
        </w:rPr>
      </w:pPr>
    </w:p>
    <w:p w:rsidR="00B84BCB" w:rsidRPr="00140F15" w:rsidRDefault="00B84BCB" w:rsidP="00B84BCB">
      <w:pPr>
        <w:ind w:firstLine="709"/>
        <w:jc w:val="both"/>
        <w:rPr>
          <w:rFonts w:ascii="PT Astra Serif" w:hAnsi="PT Astra Serif" w:cs="Arial"/>
          <w:sz w:val="26"/>
          <w:szCs w:val="26"/>
        </w:rPr>
      </w:pPr>
      <w:r w:rsidRPr="00140F15">
        <w:rPr>
          <w:rFonts w:ascii="PT Astra Serif" w:hAnsi="PT Astra Serif" w:cs="Arial"/>
          <w:sz w:val="26"/>
          <w:szCs w:val="26"/>
        </w:rPr>
        <w:t>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w:t>
      </w:r>
      <w:r w:rsidR="004565E6" w:rsidRPr="00140F15">
        <w:rPr>
          <w:rFonts w:ascii="PT Astra Serif" w:hAnsi="PT Astra Serif" w:cs="Arial"/>
          <w:sz w:val="26"/>
          <w:szCs w:val="26"/>
        </w:rPr>
        <w:t>ветствии с приказом Минэнерго России</w:t>
      </w:r>
      <w:r w:rsidRPr="00140F15">
        <w:rPr>
          <w:rFonts w:ascii="PT Astra Serif" w:hAnsi="PT Astra Serif" w:cs="Arial"/>
          <w:sz w:val="26"/>
          <w:szCs w:val="26"/>
        </w:rPr>
        <w:t xml:space="preserve"> от 13.01.2003 № 6 «Об утверждении Правил технической эксплуатации электроустановок потребителей»</w:t>
      </w:r>
      <w:r w:rsidR="004565E6" w:rsidRPr="00140F15">
        <w:rPr>
          <w:rFonts w:ascii="PT Astra Serif" w:hAnsi="PT Astra Serif" w:cs="Arial"/>
          <w:sz w:val="26"/>
          <w:szCs w:val="26"/>
        </w:rPr>
        <w:t>.</w:t>
      </w:r>
      <w:r w:rsidR="005128DA" w:rsidRPr="00140F15">
        <w:rPr>
          <w:rFonts w:ascii="PT Astra Serif" w:hAnsi="PT Astra Serif" w:cs="Arial"/>
          <w:sz w:val="26"/>
          <w:szCs w:val="26"/>
        </w:rPr>
        <w:t xml:space="preserve"> </w:t>
      </w:r>
    </w:p>
    <w:p w:rsidR="00681EC4" w:rsidRPr="00140F15" w:rsidRDefault="00681EC4" w:rsidP="00B84BCB">
      <w:pPr>
        <w:ind w:firstLine="709"/>
        <w:jc w:val="both"/>
        <w:rPr>
          <w:rFonts w:ascii="PT Astra Serif" w:hAnsi="PT Astra Serif" w:cs="Arial"/>
          <w:sz w:val="26"/>
          <w:szCs w:val="26"/>
        </w:rPr>
      </w:pPr>
    </w:p>
    <w:p w:rsidR="00B84BCB" w:rsidRPr="00140F15" w:rsidRDefault="00B84BCB" w:rsidP="00B84BCB">
      <w:pPr>
        <w:ind w:firstLine="709"/>
        <w:jc w:val="both"/>
        <w:rPr>
          <w:rFonts w:ascii="PT Astra Serif" w:hAnsi="PT Astra Serif" w:cs="Arial"/>
          <w:b/>
          <w:sz w:val="26"/>
          <w:szCs w:val="26"/>
        </w:rPr>
      </w:pPr>
      <w:r w:rsidRPr="00140F15">
        <w:rPr>
          <w:rFonts w:ascii="PT Astra Serif" w:hAnsi="PT Astra Serif" w:cs="Arial"/>
          <w:b/>
          <w:sz w:val="26"/>
          <w:szCs w:val="26"/>
        </w:rPr>
        <w:t xml:space="preserve">2.4. Содержание малых архитектурных форм </w:t>
      </w:r>
    </w:p>
    <w:p w:rsidR="00483697" w:rsidRPr="00140F15" w:rsidRDefault="00483697" w:rsidP="00B84BCB">
      <w:pPr>
        <w:ind w:firstLine="709"/>
        <w:jc w:val="both"/>
        <w:rPr>
          <w:rFonts w:ascii="PT Astra Serif" w:hAnsi="PT Astra Serif" w:cs="Arial"/>
          <w:b/>
          <w:sz w:val="26"/>
          <w:szCs w:val="26"/>
        </w:rPr>
      </w:pPr>
    </w:p>
    <w:p w:rsidR="00B84BCB" w:rsidRPr="00140F15" w:rsidRDefault="00B84BCB" w:rsidP="00B84BCB">
      <w:pPr>
        <w:ind w:firstLine="709"/>
        <w:jc w:val="both"/>
        <w:rPr>
          <w:rFonts w:ascii="PT Astra Serif" w:hAnsi="PT Astra Serif" w:cs="Arial"/>
          <w:sz w:val="26"/>
          <w:szCs w:val="26"/>
        </w:rPr>
      </w:pPr>
      <w:r w:rsidRPr="00140F15">
        <w:rPr>
          <w:rFonts w:ascii="PT Astra Serif" w:hAnsi="PT Astra Serif" w:cs="Arial"/>
          <w:sz w:val="26"/>
          <w:szCs w:val="26"/>
        </w:rPr>
        <w:t>2.4.1. Ответственность за состояние малых архитектурных форм несут их собственники.</w:t>
      </w:r>
    </w:p>
    <w:p w:rsidR="00B84BCB" w:rsidRPr="00140F15" w:rsidRDefault="00B84BCB" w:rsidP="00B84BCB">
      <w:pPr>
        <w:ind w:firstLine="709"/>
        <w:jc w:val="both"/>
        <w:rPr>
          <w:rFonts w:ascii="PT Astra Serif" w:hAnsi="PT Astra Serif" w:cs="Arial"/>
          <w:sz w:val="26"/>
          <w:szCs w:val="26"/>
        </w:rPr>
      </w:pPr>
      <w:r w:rsidRPr="00140F15">
        <w:rPr>
          <w:rFonts w:ascii="PT Astra Serif" w:hAnsi="PT Astra Serif" w:cs="Arial"/>
          <w:sz w:val="26"/>
          <w:szCs w:val="26"/>
        </w:rPr>
        <w:t xml:space="preserve">2.4.2. При выполнении работ по уборке малых архитектурных форм осуществляются работы по очистке подходов к малым архитектурным формам </w:t>
      </w:r>
      <w:r w:rsidRPr="00140F15">
        <w:rPr>
          <w:rFonts w:ascii="PT Astra Serif" w:hAnsi="PT Astra Serif" w:cs="Arial"/>
          <w:sz w:val="26"/>
          <w:szCs w:val="26"/>
        </w:rPr>
        <w:lastRenderedPageBreak/>
        <w:t>(скамейкам, урнам, качелям, садово-парковой мебели и оборудованию, скульптурам и др.) и территорий вокруг них от мусора, снега и наледи.</w:t>
      </w:r>
      <w:r w:rsidR="005128DA" w:rsidRPr="00140F15">
        <w:rPr>
          <w:rFonts w:ascii="PT Astra Serif" w:hAnsi="PT Astra Serif" w:cs="Arial"/>
          <w:i/>
        </w:rPr>
        <w:t xml:space="preserve"> </w:t>
      </w:r>
    </w:p>
    <w:p w:rsidR="00483697" w:rsidRPr="00140F15" w:rsidRDefault="00483697" w:rsidP="00483697">
      <w:pPr>
        <w:jc w:val="both"/>
        <w:rPr>
          <w:rFonts w:ascii="PT Astra Serif" w:hAnsi="PT Astra Serif" w:cs="Arial"/>
          <w:sz w:val="26"/>
          <w:szCs w:val="26"/>
        </w:rPr>
      </w:pPr>
    </w:p>
    <w:p w:rsidR="001870D1" w:rsidRPr="00140F15" w:rsidRDefault="001870D1" w:rsidP="00483697">
      <w:pPr>
        <w:jc w:val="center"/>
        <w:rPr>
          <w:rFonts w:ascii="PT Astra Serif" w:hAnsi="PT Astra Serif" w:cs="Arial"/>
          <w:b/>
          <w:sz w:val="26"/>
          <w:szCs w:val="26"/>
        </w:rPr>
      </w:pPr>
      <w:r w:rsidRPr="00140F15">
        <w:rPr>
          <w:rFonts w:ascii="PT Astra Serif" w:hAnsi="PT Astra Serif" w:cs="Arial"/>
          <w:b/>
          <w:sz w:val="26"/>
          <w:szCs w:val="26"/>
        </w:rPr>
        <w:t xml:space="preserve">3. </w:t>
      </w:r>
      <w:proofErr w:type="gramStart"/>
      <w:r w:rsidRPr="00140F15">
        <w:rPr>
          <w:rFonts w:ascii="PT Astra Serif" w:hAnsi="PT Astra Serif"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w:t>
      </w:r>
      <w:r w:rsidR="004565E6" w:rsidRPr="00140F15">
        <w:rPr>
          <w:rFonts w:ascii="PT Astra Serif" w:hAnsi="PT Astra Serif" w:cs="Arial"/>
          <w:b/>
          <w:sz w:val="26"/>
          <w:szCs w:val="26"/>
        </w:rPr>
        <w:t>,</w:t>
      </w:r>
      <w:r w:rsidRPr="00140F15">
        <w:rPr>
          <w:rFonts w:ascii="PT Astra Serif" w:hAnsi="PT Astra Serif" w:cs="Arial"/>
          <w:b/>
          <w:sz w:val="26"/>
          <w:szCs w:val="26"/>
        </w:rPr>
        <w:t xml:space="preserve"> в содержании прилегающей территории</w:t>
      </w:r>
      <w:proofErr w:type="gramEnd"/>
    </w:p>
    <w:p w:rsidR="00483697" w:rsidRPr="00140F15" w:rsidRDefault="00483697" w:rsidP="00483697">
      <w:pPr>
        <w:jc w:val="center"/>
        <w:rPr>
          <w:rFonts w:ascii="PT Astra Serif" w:hAnsi="PT Astra Serif" w:cs="Arial"/>
          <w:b/>
          <w:sz w:val="26"/>
          <w:szCs w:val="26"/>
        </w:rPr>
      </w:pP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3.1. </w:t>
      </w:r>
      <w:proofErr w:type="gramStart"/>
      <w:r w:rsidRPr="00140F15">
        <w:rPr>
          <w:rFonts w:ascii="PT Astra Serif" w:hAnsi="PT Astra Serif"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w:t>
      </w:r>
      <w:r w:rsidR="004565E6" w:rsidRPr="00140F15">
        <w:rPr>
          <w:rFonts w:ascii="PT Astra Serif" w:hAnsi="PT Astra Serif" w:cs="Arial"/>
          <w:sz w:val="26"/>
          <w:szCs w:val="26"/>
        </w:rPr>
        <w:t>,</w:t>
      </w:r>
      <w:r w:rsidRPr="00140F15">
        <w:rPr>
          <w:rFonts w:ascii="PT Astra Serif" w:hAnsi="PT Astra Serif" w:cs="Arial"/>
          <w:sz w:val="26"/>
          <w:szCs w:val="26"/>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140F15">
        <w:rPr>
          <w:rFonts w:ascii="PT Astra Serif" w:hAnsi="PT Astra Serif" w:cs="Arial"/>
          <w:sz w:val="26"/>
          <w:szCs w:val="26"/>
        </w:rPr>
        <w:t xml:space="preserve"> благоустройства</w:t>
      </w:r>
      <w:r w:rsidR="004565E6" w:rsidRPr="00140F15">
        <w:rPr>
          <w:rFonts w:ascii="PT Astra Serif" w:hAnsi="PT Astra Serif" w:cs="Arial"/>
          <w:sz w:val="26"/>
          <w:szCs w:val="26"/>
        </w:rPr>
        <w:t>,</w:t>
      </w:r>
      <w:r w:rsidRPr="00140F15">
        <w:rPr>
          <w:rFonts w:ascii="PT Astra Serif" w:hAnsi="PT Astra Serif" w:cs="Arial"/>
          <w:sz w:val="26"/>
          <w:szCs w:val="26"/>
        </w:rPr>
        <w:t xml:space="preserve">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w:t>
      </w:r>
      <w:r w:rsidR="00681EC4" w:rsidRPr="00140F15">
        <w:rPr>
          <w:rFonts w:ascii="PT Astra Serif" w:hAnsi="PT Astra Serif" w:cs="Arial"/>
          <w:sz w:val="26"/>
          <w:szCs w:val="26"/>
        </w:rPr>
        <w:t>,</w:t>
      </w:r>
      <w:r w:rsidR="00336280" w:rsidRPr="00140F15">
        <w:rPr>
          <w:rFonts w:ascii="PT Astra Serif" w:hAnsi="PT Astra Serif" w:cs="Arial"/>
          <w:sz w:val="26"/>
          <w:szCs w:val="26"/>
        </w:rPr>
        <w:t xml:space="preserve"> установленном думой</w:t>
      </w:r>
      <w:r w:rsidRPr="00140F15">
        <w:rPr>
          <w:rFonts w:ascii="PT Astra Serif" w:hAnsi="PT Astra Serif" w:cs="Arial"/>
          <w:sz w:val="26"/>
          <w:szCs w:val="26"/>
        </w:rPr>
        <w:t xml:space="preserve"> муниципального образования</w:t>
      </w:r>
      <w:r w:rsidR="00336280" w:rsidRPr="00140F15">
        <w:rPr>
          <w:rFonts w:ascii="PT Astra Serif" w:hAnsi="PT Astra Serif" w:cs="Arial"/>
          <w:sz w:val="26"/>
          <w:szCs w:val="26"/>
        </w:rPr>
        <w:t xml:space="preserve"> поселок Боровский</w:t>
      </w:r>
      <w:r w:rsidR="00681EC4" w:rsidRPr="00140F15">
        <w:rPr>
          <w:rFonts w:ascii="PT Astra Serif" w:hAnsi="PT Astra Serif" w:cs="Arial"/>
          <w:sz w:val="26"/>
          <w:szCs w:val="26"/>
        </w:rPr>
        <w:t>,</w:t>
      </w:r>
      <w:r w:rsidRPr="00140F15">
        <w:rPr>
          <w:rFonts w:ascii="PT Astra Serif" w:hAnsi="PT Astra Serif" w:cs="Arial"/>
          <w:sz w:val="26"/>
          <w:szCs w:val="26"/>
        </w:rPr>
        <w:t xml:space="preserve"> путем перечисления безвозмездных поступлений в местный бюджет от физических и юридических лиц.</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3.2</w:t>
      </w:r>
      <w:r w:rsidR="0097720B" w:rsidRPr="00140F15">
        <w:rPr>
          <w:rFonts w:ascii="PT Astra Serif" w:hAnsi="PT Astra Serif" w:cs="Arial"/>
          <w:sz w:val="26"/>
          <w:szCs w:val="26"/>
        </w:rPr>
        <w:t>.</w:t>
      </w:r>
      <w:r w:rsidRPr="00140F15">
        <w:rPr>
          <w:rFonts w:ascii="PT Astra Serif" w:hAnsi="PT Astra Serif"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proofErr w:type="gramStart"/>
      <w:r w:rsidRPr="00140F15">
        <w:rPr>
          <w:rFonts w:ascii="PT Astra Serif" w:hAnsi="PT Astra Serif" w:cs="Arial"/>
          <w:sz w:val="26"/>
          <w:szCs w:val="26"/>
        </w:rPr>
        <w:t>границы</w:t>
      </w:r>
      <w:proofErr w:type="gramEnd"/>
      <w:r w:rsidRPr="00140F15">
        <w:rPr>
          <w:rFonts w:ascii="PT Astra Serif" w:hAnsi="PT Astra Serif" w:cs="Arial"/>
          <w:sz w:val="26"/>
          <w:szCs w:val="26"/>
        </w:rPr>
        <w:t xml:space="preserve"> которых определены в 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681EC4"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3.3. </w:t>
      </w:r>
      <w:proofErr w:type="gramStart"/>
      <w:r w:rsidRPr="00140F15">
        <w:rPr>
          <w:rFonts w:ascii="PT Astra Serif" w:hAnsi="PT Astra Serif"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1) для индивидуальных жилых домов и домов блокированной застройки:</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в случае</w:t>
      </w:r>
      <w:proofErr w:type="gramStart"/>
      <w:r w:rsidRPr="00140F15">
        <w:rPr>
          <w:rFonts w:ascii="PT Astra Serif" w:hAnsi="PT Astra Serif" w:cs="Arial"/>
          <w:sz w:val="26"/>
          <w:szCs w:val="26"/>
        </w:rPr>
        <w:t>,</w:t>
      </w:r>
      <w:proofErr w:type="gramEnd"/>
      <w:r w:rsidRPr="00140F15">
        <w:rPr>
          <w:rFonts w:ascii="PT Astra Serif" w:hAnsi="PT Astra Serif"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r w:rsidR="0097720B" w:rsidRPr="00140F15">
        <w:rPr>
          <w:rFonts w:ascii="PT Astra Serif" w:hAnsi="PT Astra Serif" w:cs="Arial"/>
          <w:sz w:val="26"/>
          <w:szCs w:val="26"/>
        </w:rPr>
        <w:t xml:space="preserve">5 </w:t>
      </w:r>
      <w:r w:rsidRPr="00140F15">
        <w:rPr>
          <w:rFonts w:ascii="PT Astra Serif" w:hAnsi="PT Astra Serif" w:cs="Arial"/>
          <w:sz w:val="26"/>
          <w:szCs w:val="26"/>
        </w:rPr>
        <w:t>метров по периметру границы этого земельного участка;</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в случае</w:t>
      </w:r>
      <w:proofErr w:type="gramStart"/>
      <w:r w:rsidRPr="00140F15">
        <w:rPr>
          <w:rFonts w:ascii="PT Astra Serif" w:hAnsi="PT Astra Serif" w:cs="Arial"/>
          <w:sz w:val="26"/>
          <w:szCs w:val="26"/>
        </w:rPr>
        <w:t>,</w:t>
      </w:r>
      <w:proofErr w:type="gramEnd"/>
      <w:r w:rsidRPr="00140F15">
        <w:rPr>
          <w:rFonts w:ascii="PT Astra Serif" w:hAnsi="PT Astra Serif"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w:t>
      </w:r>
      <w:r w:rsidR="0097720B" w:rsidRPr="00140F15">
        <w:rPr>
          <w:rFonts w:ascii="PT Astra Serif" w:hAnsi="PT Astra Serif" w:cs="Arial"/>
          <w:sz w:val="26"/>
          <w:szCs w:val="26"/>
        </w:rPr>
        <w:t>5</w:t>
      </w:r>
      <w:r w:rsidRPr="00140F15">
        <w:rPr>
          <w:rFonts w:ascii="PT Astra Serif" w:hAnsi="PT Astra Serif" w:cs="Arial"/>
          <w:sz w:val="26"/>
          <w:szCs w:val="26"/>
        </w:rPr>
        <w:t xml:space="preserve"> метров по периметру стен дома;</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в случае</w:t>
      </w:r>
      <w:proofErr w:type="gramStart"/>
      <w:r w:rsidRPr="00140F15">
        <w:rPr>
          <w:rFonts w:ascii="PT Astra Serif" w:hAnsi="PT Astra Serif" w:cs="Arial"/>
          <w:sz w:val="26"/>
          <w:szCs w:val="26"/>
        </w:rPr>
        <w:t>,</w:t>
      </w:r>
      <w:proofErr w:type="gramEnd"/>
      <w:r w:rsidRPr="00140F15">
        <w:rPr>
          <w:rFonts w:ascii="PT Astra Serif" w:hAnsi="PT Astra Serif"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w:t>
      </w:r>
      <w:r w:rsidR="0097720B" w:rsidRPr="00140F15">
        <w:rPr>
          <w:rFonts w:ascii="PT Astra Serif" w:hAnsi="PT Astra Serif" w:cs="Arial"/>
          <w:sz w:val="26"/>
          <w:szCs w:val="26"/>
        </w:rPr>
        <w:t>5</w:t>
      </w:r>
      <w:r w:rsidRPr="00140F15">
        <w:rPr>
          <w:rFonts w:ascii="PT Astra Serif" w:hAnsi="PT Astra Serif" w:cs="Arial"/>
          <w:sz w:val="26"/>
          <w:szCs w:val="26"/>
        </w:rPr>
        <w:t xml:space="preserve"> метров по периметру ограждения;</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lastRenderedPageBreak/>
        <w:t xml:space="preserve">2) для многоквартирных домов - не менее </w:t>
      </w:r>
      <w:r w:rsidR="0097720B" w:rsidRPr="00140F15">
        <w:rPr>
          <w:rFonts w:ascii="PT Astra Serif" w:hAnsi="PT Astra Serif" w:cs="Arial"/>
          <w:sz w:val="26"/>
          <w:szCs w:val="26"/>
        </w:rPr>
        <w:t>5</w:t>
      </w:r>
      <w:r w:rsidRPr="00140F15">
        <w:rPr>
          <w:rFonts w:ascii="PT Astra Serif" w:hAnsi="PT Astra Serif" w:cs="Arial"/>
          <w:sz w:val="26"/>
          <w:szCs w:val="26"/>
        </w:rPr>
        <w:t xml:space="preserve"> метров от границ земельных участков, на которых расположены многоквартирные дома;</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3) для нежилых зданий, пристроенных к многоквартирным домам, - не менее </w:t>
      </w:r>
      <w:r w:rsidR="0097720B" w:rsidRPr="00140F15">
        <w:rPr>
          <w:rFonts w:ascii="PT Astra Serif" w:hAnsi="PT Astra Serif" w:cs="Arial"/>
          <w:sz w:val="26"/>
          <w:szCs w:val="26"/>
        </w:rPr>
        <w:t>3</w:t>
      </w:r>
      <w:r w:rsidRPr="00140F15">
        <w:rPr>
          <w:rFonts w:ascii="PT Astra Serif" w:hAnsi="PT Astra Serif" w:cs="Arial"/>
          <w:sz w:val="26"/>
          <w:szCs w:val="26"/>
        </w:rPr>
        <w:t xml:space="preserve"> метров по периметру ограждающих конструкций (стен);</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4) для зданий, в которых располагаются образовательные, спо</w:t>
      </w:r>
      <w:r w:rsidR="00A70373" w:rsidRPr="00140F15">
        <w:rPr>
          <w:rFonts w:ascii="PT Astra Serif" w:hAnsi="PT Astra Serif" w:cs="Arial"/>
          <w:sz w:val="26"/>
          <w:szCs w:val="26"/>
        </w:rPr>
        <w:t>ртивные, медицинские, торговые</w:t>
      </w:r>
      <w:r w:rsidRPr="00140F15">
        <w:rPr>
          <w:rFonts w:ascii="PT Astra Serif" w:hAnsi="PT Astra Serif" w:cs="Arial"/>
          <w:sz w:val="26"/>
          <w:szCs w:val="26"/>
        </w:rPr>
        <w:t>, культурно-развлекательные организации, организации социально-бытового назначения:</w:t>
      </w:r>
    </w:p>
    <w:p w:rsidR="001870D1" w:rsidRPr="00140F15" w:rsidRDefault="00A70373" w:rsidP="001870D1">
      <w:pPr>
        <w:ind w:firstLine="709"/>
        <w:jc w:val="both"/>
        <w:rPr>
          <w:rFonts w:ascii="PT Astra Serif" w:hAnsi="PT Astra Serif" w:cs="Arial"/>
          <w:sz w:val="26"/>
          <w:szCs w:val="26"/>
        </w:rPr>
      </w:pPr>
      <w:r w:rsidRPr="00140F15">
        <w:rPr>
          <w:rFonts w:ascii="PT Astra Serif" w:hAnsi="PT Astra Serif" w:cs="Arial"/>
          <w:sz w:val="26"/>
          <w:szCs w:val="26"/>
        </w:rPr>
        <w:t>имеющих ограждения</w:t>
      </w:r>
      <w:r w:rsidR="001870D1" w:rsidRPr="00140F15">
        <w:rPr>
          <w:rFonts w:ascii="PT Astra Serif" w:hAnsi="PT Astra Serif" w:cs="Arial"/>
          <w:sz w:val="26"/>
          <w:szCs w:val="26"/>
        </w:rPr>
        <w:t xml:space="preserve"> - не менее </w:t>
      </w:r>
      <w:r w:rsidR="0097720B" w:rsidRPr="00140F15">
        <w:rPr>
          <w:rFonts w:ascii="PT Astra Serif" w:hAnsi="PT Astra Serif" w:cs="Arial"/>
          <w:sz w:val="26"/>
          <w:szCs w:val="26"/>
        </w:rPr>
        <w:t>3</w:t>
      </w:r>
      <w:r w:rsidR="001870D1" w:rsidRPr="00140F15">
        <w:rPr>
          <w:rFonts w:ascii="PT Astra Serif" w:hAnsi="PT Astra Serif" w:cs="Arial"/>
          <w:sz w:val="26"/>
          <w:szCs w:val="26"/>
        </w:rPr>
        <w:t xml:space="preserve"> метров по периметру ограждения;</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не имеющих ограждения - не менее </w:t>
      </w:r>
      <w:r w:rsidR="0097720B" w:rsidRPr="00140F15">
        <w:rPr>
          <w:rFonts w:ascii="PT Astra Serif" w:hAnsi="PT Astra Serif" w:cs="Arial"/>
          <w:sz w:val="26"/>
          <w:szCs w:val="26"/>
        </w:rPr>
        <w:t>3</w:t>
      </w:r>
      <w:r w:rsidRPr="00140F15">
        <w:rPr>
          <w:rFonts w:ascii="PT Astra Serif" w:hAnsi="PT Astra Serif" w:cs="Arial"/>
          <w:sz w:val="26"/>
          <w:szCs w:val="26"/>
        </w:rPr>
        <w:t xml:space="preserve"> метров по периметру стен здания (каждого здания), а в случае наличия парковки для автомобильного транспорта - не менее </w:t>
      </w:r>
      <w:r w:rsidR="0097720B" w:rsidRPr="00140F15">
        <w:rPr>
          <w:rFonts w:ascii="PT Astra Serif" w:hAnsi="PT Astra Serif" w:cs="Arial"/>
          <w:sz w:val="26"/>
          <w:szCs w:val="26"/>
        </w:rPr>
        <w:t>3</w:t>
      </w:r>
      <w:r w:rsidRPr="00140F15">
        <w:rPr>
          <w:rFonts w:ascii="PT Astra Serif" w:hAnsi="PT Astra Serif" w:cs="Arial"/>
          <w:sz w:val="26"/>
          <w:szCs w:val="26"/>
        </w:rPr>
        <w:t xml:space="preserve"> метров по периметру парковки;</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97720B" w:rsidRPr="00140F15">
        <w:rPr>
          <w:rFonts w:ascii="PT Astra Serif" w:hAnsi="PT Astra Serif" w:cs="Arial"/>
          <w:sz w:val="26"/>
          <w:szCs w:val="26"/>
        </w:rPr>
        <w:t>2</w:t>
      </w:r>
      <w:r w:rsidRPr="00140F15">
        <w:rPr>
          <w:rFonts w:ascii="PT Astra Serif" w:hAnsi="PT Astra Serif" w:cs="Arial"/>
          <w:sz w:val="26"/>
          <w:szCs w:val="26"/>
        </w:rPr>
        <w:t xml:space="preserve"> метров по периметру такого объекта;</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6) для отдельно стоящей рекламной конструкции - не менее </w:t>
      </w:r>
      <w:r w:rsidR="0097720B" w:rsidRPr="00140F15">
        <w:rPr>
          <w:rFonts w:ascii="PT Astra Serif" w:hAnsi="PT Astra Serif" w:cs="Arial"/>
          <w:sz w:val="26"/>
          <w:szCs w:val="26"/>
        </w:rPr>
        <w:t>1 метра</w:t>
      </w:r>
      <w:r w:rsidRPr="00140F15">
        <w:rPr>
          <w:rFonts w:ascii="PT Astra Serif" w:hAnsi="PT Astra Serif" w:cs="Arial"/>
          <w:sz w:val="26"/>
          <w:szCs w:val="26"/>
        </w:rPr>
        <w:t xml:space="preserve"> по периметру опоры рекламной конструкции;</w:t>
      </w:r>
      <w:r w:rsidR="0097720B" w:rsidRPr="00140F15">
        <w:rPr>
          <w:rFonts w:ascii="PT Astra Serif" w:hAnsi="PT Astra Serif" w:cs="Arial"/>
          <w:sz w:val="26"/>
          <w:szCs w:val="26"/>
        </w:rPr>
        <w:t xml:space="preserve"> </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7) для автостоянок - не менее </w:t>
      </w:r>
      <w:r w:rsidR="0097720B" w:rsidRPr="00140F15">
        <w:rPr>
          <w:rFonts w:ascii="PT Astra Serif" w:hAnsi="PT Astra Serif" w:cs="Arial"/>
          <w:sz w:val="26"/>
          <w:szCs w:val="26"/>
        </w:rPr>
        <w:t>2</w:t>
      </w:r>
      <w:r w:rsidRPr="00140F15">
        <w:rPr>
          <w:rFonts w:ascii="PT Astra Serif" w:hAnsi="PT Astra Serif" w:cs="Arial"/>
          <w:sz w:val="26"/>
          <w:szCs w:val="26"/>
        </w:rPr>
        <w:t xml:space="preserve"> метров по периметру автостоянки;</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8) для промышленных объектов, включая объекты захоронения, хранения, обезвреживания, размещения отходов, - не менее </w:t>
      </w:r>
      <w:r w:rsidR="0097720B" w:rsidRPr="00140F15">
        <w:rPr>
          <w:rFonts w:ascii="PT Astra Serif" w:hAnsi="PT Astra Serif" w:cs="Arial"/>
          <w:sz w:val="26"/>
          <w:szCs w:val="26"/>
        </w:rPr>
        <w:t>1 метра</w:t>
      </w:r>
      <w:r w:rsidRPr="00140F15">
        <w:rPr>
          <w:rFonts w:ascii="PT Astra Serif" w:hAnsi="PT Astra Serif" w:cs="Arial"/>
          <w:sz w:val="26"/>
          <w:szCs w:val="26"/>
        </w:rPr>
        <w:t xml:space="preserve"> по периметру ограждения указанных объектов;</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9) для строительных площадок - не менее </w:t>
      </w:r>
      <w:r w:rsidR="0097720B" w:rsidRPr="00140F15">
        <w:rPr>
          <w:rFonts w:ascii="PT Astra Serif" w:hAnsi="PT Astra Serif" w:cs="Arial"/>
          <w:sz w:val="26"/>
          <w:szCs w:val="26"/>
        </w:rPr>
        <w:t>5</w:t>
      </w:r>
      <w:r w:rsidRPr="00140F15">
        <w:rPr>
          <w:rFonts w:ascii="PT Astra Serif" w:hAnsi="PT Astra Serif" w:cs="Arial"/>
          <w:sz w:val="26"/>
          <w:szCs w:val="26"/>
        </w:rPr>
        <w:t xml:space="preserve"> метров по периметру ограждения строительной площадки;</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10) для автозаправочных станций - не менее </w:t>
      </w:r>
      <w:r w:rsidR="0097720B" w:rsidRPr="00140F15">
        <w:rPr>
          <w:rFonts w:ascii="PT Astra Serif" w:hAnsi="PT Astra Serif" w:cs="Arial"/>
          <w:sz w:val="26"/>
          <w:szCs w:val="26"/>
        </w:rPr>
        <w:t>5</w:t>
      </w:r>
      <w:r w:rsidRPr="00140F15">
        <w:rPr>
          <w:rFonts w:ascii="PT Astra Serif" w:hAnsi="PT Astra Serif" w:cs="Arial"/>
          <w:sz w:val="26"/>
          <w:szCs w:val="26"/>
        </w:rPr>
        <w:t xml:space="preserve"> метров от границ земельных участков, предоставленных для их размещения;</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11) для розничных рынков - не менее </w:t>
      </w:r>
      <w:r w:rsidR="0097720B" w:rsidRPr="00140F15">
        <w:rPr>
          <w:rFonts w:ascii="PT Astra Serif" w:hAnsi="PT Astra Serif" w:cs="Arial"/>
          <w:sz w:val="26"/>
          <w:szCs w:val="26"/>
        </w:rPr>
        <w:t>2</w:t>
      </w:r>
      <w:r w:rsidRPr="00140F15">
        <w:rPr>
          <w:rFonts w:ascii="PT Astra Serif" w:hAnsi="PT Astra Serif" w:cs="Arial"/>
          <w:sz w:val="26"/>
          <w:szCs w:val="26"/>
        </w:rPr>
        <w:t xml:space="preserve"> метров от границ земельных участков, предоставленных для их размещения;</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r w:rsidR="0097720B" w:rsidRPr="00140F15">
        <w:rPr>
          <w:rFonts w:ascii="PT Astra Serif" w:hAnsi="PT Astra Serif" w:cs="Arial"/>
          <w:sz w:val="26"/>
          <w:szCs w:val="26"/>
        </w:rPr>
        <w:t>2 метра</w:t>
      </w:r>
      <w:r w:rsidRPr="00140F15">
        <w:rPr>
          <w:rFonts w:ascii="PT Astra Serif" w:hAnsi="PT Astra Serif" w:cs="Arial"/>
          <w:sz w:val="26"/>
          <w:szCs w:val="26"/>
        </w:rPr>
        <w:t xml:space="preserve"> по периметру контейнерной площадки;</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13) для кладбищ - не менее </w:t>
      </w:r>
      <w:r w:rsidR="0097720B" w:rsidRPr="00140F15">
        <w:rPr>
          <w:rFonts w:ascii="PT Astra Serif" w:hAnsi="PT Astra Serif" w:cs="Arial"/>
          <w:sz w:val="26"/>
          <w:szCs w:val="26"/>
        </w:rPr>
        <w:t>5</w:t>
      </w:r>
      <w:r w:rsidRPr="00140F15">
        <w:rPr>
          <w:rFonts w:ascii="PT Astra Serif" w:hAnsi="PT Astra Serif" w:cs="Arial"/>
          <w:sz w:val="26"/>
          <w:szCs w:val="26"/>
        </w:rPr>
        <w:t xml:space="preserve"> метров по периметру земельного участка, выделенного под размещение кладбища, а в случае наличия крематория - не менее </w:t>
      </w:r>
      <w:r w:rsidR="0097720B" w:rsidRPr="00140F15">
        <w:rPr>
          <w:rFonts w:ascii="PT Astra Serif" w:hAnsi="PT Astra Serif" w:cs="Arial"/>
          <w:sz w:val="26"/>
          <w:szCs w:val="26"/>
        </w:rPr>
        <w:t>5</w:t>
      </w:r>
      <w:r w:rsidRPr="00140F15">
        <w:rPr>
          <w:rFonts w:ascii="PT Astra Serif" w:hAnsi="PT Astra Serif" w:cs="Arial"/>
          <w:sz w:val="26"/>
          <w:szCs w:val="26"/>
        </w:rPr>
        <w:t xml:space="preserve"> метров от ограждающих конструкций (стен) объекта.</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3.4. Для объектов, не установленных пунктом 3.3 Правил, минимальные расстояния от объекта до границ прилегающей территории принимаются не менее </w:t>
      </w:r>
      <w:r w:rsidR="0097720B" w:rsidRPr="00140F15">
        <w:rPr>
          <w:rFonts w:ascii="PT Astra Serif" w:hAnsi="PT Astra Serif" w:cs="Arial"/>
          <w:sz w:val="26"/>
          <w:szCs w:val="26"/>
        </w:rPr>
        <w:t>3</w:t>
      </w:r>
      <w:r w:rsidRPr="00140F15">
        <w:rPr>
          <w:rFonts w:ascii="PT Astra Serif" w:hAnsi="PT Astra Serif" w:cs="Arial"/>
          <w:sz w:val="26"/>
          <w:szCs w:val="26"/>
        </w:rPr>
        <w:t xml:space="preserve"> метров.</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 меньше минимального расстояния, установленного пунктом 3.3 </w:t>
      </w:r>
      <w:proofErr w:type="gramStart"/>
      <w:r w:rsidRPr="00140F15">
        <w:rPr>
          <w:rFonts w:ascii="PT Astra Serif" w:hAnsi="PT Astra Serif" w:cs="Arial"/>
          <w:sz w:val="26"/>
          <w:szCs w:val="26"/>
        </w:rPr>
        <w:t>Правил</w:t>
      </w:r>
      <w:proofErr w:type="gramEnd"/>
      <w:r w:rsidRPr="00140F15">
        <w:rPr>
          <w:rFonts w:ascii="PT Astra Serif" w:hAnsi="PT Astra Serif"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 больше минимального расстояния, установленного пунктом 3.3 </w:t>
      </w:r>
      <w:proofErr w:type="gramStart"/>
      <w:r w:rsidRPr="00140F15">
        <w:rPr>
          <w:rFonts w:ascii="PT Astra Serif" w:hAnsi="PT Astra Serif" w:cs="Arial"/>
          <w:sz w:val="26"/>
          <w:szCs w:val="26"/>
        </w:rPr>
        <w:t>Правил</w:t>
      </w:r>
      <w:proofErr w:type="gramEnd"/>
      <w:r w:rsidRPr="00140F15">
        <w:rPr>
          <w:rFonts w:ascii="PT Astra Serif" w:hAnsi="PT Astra Serif"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lastRenderedPageBreak/>
        <w:t xml:space="preserve">3.6. Внутренними границами прилегающих территорий являются границы зданий, строений, сооружений, земельных участков, если такие земельные участки образованы путем осуществления государственного кадастрового учета. </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Внешними границами прилегающих территорий являются:</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границы автомобильных дорог</w:t>
      </w:r>
      <w:r w:rsidR="00A70373" w:rsidRPr="00140F15">
        <w:rPr>
          <w:rFonts w:ascii="PT Astra Serif" w:hAnsi="PT Astra Serif" w:cs="Arial"/>
          <w:sz w:val="26"/>
          <w:szCs w:val="26"/>
        </w:rPr>
        <w:t>,</w:t>
      </w:r>
      <w:r w:rsidRPr="00140F15">
        <w:rPr>
          <w:rFonts w:ascii="PT Astra Serif" w:hAnsi="PT Astra Serif" w:cs="Arial"/>
          <w:sz w:val="26"/>
          <w:szCs w:val="26"/>
        </w:rPr>
        <w:t xml:space="preserve"> включающих в себя земельные участки в границах полосы отвода автомобильной дороги</w:t>
      </w:r>
      <w:r w:rsidR="00A70373" w:rsidRPr="00140F15">
        <w:rPr>
          <w:rFonts w:ascii="PT Astra Serif" w:hAnsi="PT Astra Serif" w:cs="Arial"/>
          <w:sz w:val="26"/>
          <w:szCs w:val="26"/>
        </w:rPr>
        <w:t>,</w:t>
      </w:r>
      <w:r w:rsidRPr="00140F15">
        <w:rPr>
          <w:rFonts w:ascii="PT Astra Serif" w:hAnsi="PT Astra Serif" w:cs="Arial"/>
          <w:sz w:val="26"/>
          <w:szCs w:val="26"/>
        </w:rPr>
        <w:t xml:space="preserve">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1EC4"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 xml:space="preserve">- границы парковок (парковочных мест), внутриквартального, пожарного проезда, тротуара или водоотводной канавы. </w:t>
      </w:r>
    </w:p>
    <w:p w:rsidR="001870D1" w:rsidRPr="00140F15" w:rsidRDefault="001870D1" w:rsidP="001870D1">
      <w:pPr>
        <w:ind w:firstLine="709"/>
        <w:jc w:val="both"/>
        <w:rPr>
          <w:rFonts w:ascii="PT Astra Serif" w:hAnsi="PT Astra Serif" w:cs="Arial"/>
          <w:sz w:val="26"/>
          <w:szCs w:val="26"/>
        </w:rPr>
      </w:pPr>
      <w:r w:rsidRPr="00140F15">
        <w:rPr>
          <w:rFonts w:ascii="PT Astra Serif" w:hAnsi="PT Astra Serif" w:cs="Arial"/>
          <w:sz w:val="26"/>
          <w:szCs w:val="26"/>
        </w:rPr>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1870D1" w:rsidRPr="00140F15" w:rsidRDefault="00443A9D" w:rsidP="001870D1">
      <w:pPr>
        <w:ind w:firstLine="709"/>
        <w:jc w:val="both"/>
        <w:rPr>
          <w:rFonts w:ascii="PT Astra Serif" w:hAnsi="PT Astra Serif" w:cs="Arial"/>
          <w:i/>
        </w:rPr>
      </w:pPr>
      <w:r w:rsidRPr="00140F15">
        <w:rPr>
          <w:rFonts w:ascii="PT Astra Serif" w:hAnsi="PT Astra Serif" w:cs="Arial"/>
          <w:sz w:val="26"/>
          <w:szCs w:val="26"/>
        </w:rPr>
        <w:t>3.7</w:t>
      </w:r>
      <w:r w:rsidR="001870D1" w:rsidRPr="00140F15">
        <w:rPr>
          <w:rFonts w:ascii="PT Astra Serif" w:hAnsi="PT Astra Serif" w:cs="Arial"/>
          <w:sz w:val="26"/>
          <w:szCs w:val="26"/>
        </w:rPr>
        <w:t xml:space="preserve">.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 </w:t>
      </w:r>
    </w:p>
    <w:p w:rsidR="001870D1" w:rsidRPr="00140F15" w:rsidRDefault="001870D1" w:rsidP="00EA6525">
      <w:pPr>
        <w:ind w:firstLine="709"/>
        <w:jc w:val="both"/>
        <w:rPr>
          <w:rFonts w:ascii="PT Astra Serif" w:hAnsi="PT Astra Serif" w:cs="Arial"/>
          <w:sz w:val="26"/>
          <w:szCs w:val="26"/>
        </w:rPr>
      </w:pPr>
    </w:p>
    <w:p w:rsidR="00483697" w:rsidRPr="00140F15" w:rsidRDefault="00483697" w:rsidP="00483697">
      <w:pPr>
        <w:ind w:firstLine="709"/>
        <w:jc w:val="both"/>
        <w:rPr>
          <w:rFonts w:ascii="PT Astra Serif" w:hAnsi="PT Astra Serif" w:cs="Arial"/>
          <w:b/>
          <w:sz w:val="26"/>
          <w:szCs w:val="26"/>
        </w:rPr>
      </w:pPr>
      <w:r w:rsidRPr="00140F15">
        <w:rPr>
          <w:rFonts w:ascii="PT Astra Serif" w:hAnsi="PT Astra Serif" w:cs="Arial"/>
          <w:b/>
          <w:sz w:val="26"/>
          <w:szCs w:val="26"/>
        </w:rPr>
        <w:t xml:space="preserve">4. Проектирование, размещение и восстановление элементов благоустройства, в том </w:t>
      </w:r>
      <w:r w:rsidR="00AF157C" w:rsidRPr="00140F15">
        <w:rPr>
          <w:rFonts w:ascii="PT Astra Serif" w:hAnsi="PT Astra Serif" w:cs="Arial"/>
          <w:b/>
          <w:sz w:val="26"/>
          <w:szCs w:val="26"/>
        </w:rPr>
        <w:t>числе проведение земляных работ</w:t>
      </w:r>
    </w:p>
    <w:p w:rsidR="00AF157C" w:rsidRPr="00140F15" w:rsidRDefault="00AF157C" w:rsidP="00483697">
      <w:pPr>
        <w:ind w:firstLine="709"/>
        <w:jc w:val="both"/>
        <w:rPr>
          <w:rFonts w:ascii="PT Astra Serif" w:hAnsi="PT Astra Serif" w:cs="Arial"/>
          <w:b/>
          <w:sz w:val="26"/>
          <w:szCs w:val="26"/>
        </w:rPr>
      </w:pP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4.1 Основные требования к проектированию, размещению и восстанов</w:t>
      </w:r>
      <w:r w:rsidR="00394F44" w:rsidRPr="00140F15">
        <w:rPr>
          <w:rFonts w:ascii="PT Astra Serif" w:hAnsi="PT Astra Serif" w:cs="Arial"/>
          <w:sz w:val="26"/>
          <w:szCs w:val="26"/>
        </w:rPr>
        <w:t>лению элементов благоустройства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sidR="00336280" w:rsidRPr="00140F15">
        <w:rPr>
          <w:rFonts w:ascii="PT Astra Serif" w:hAnsi="PT Astra Serif" w:cs="Arial"/>
          <w:sz w:val="26"/>
          <w:szCs w:val="26"/>
        </w:rPr>
        <w:t xml:space="preserve"> </w:t>
      </w:r>
      <w:r w:rsidRPr="00140F15">
        <w:rPr>
          <w:rFonts w:ascii="PT Astra Serif" w:hAnsi="PT Astra Serif" w:cs="Arial"/>
          <w:sz w:val="26"/>
          <w:szCs w:val="26"/>
        </w:rPr>
        <w:t>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строительных норм и правил.</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E674D0" w:rsidRPr="00140F15" w:rsidRDefault="00E674D0" w:rsidP="00E674D0">
      <w:pPr>
        <w:ind w:firstLine="709"/>
        <w:jc w:val="both"/>
        <w:rPr>
          <w:rFonts w:ascii="PT Astra Serif" w:hAnsi="PT Astra Serif" w:cs="Arial"/>
          <w:sz w:val="27"/>
          <w:szCs w:val="27"/>
        </w:rPr>
      </w:pPr>
      <w:r w:rsidRPr="00140F15">
        <w:rPr>
          <w:rFonts w:ascii="PT Astra Serif" w:hAnsi="PT Astra Serif" w:cs="Arial"/>
          <w:sz w:val="27"/>
          <w:szCs w:val="27"/>
        </w:rPr>
        <w:t>4.3. На территории муниципального образования поселок Боровский запрещается размещение элементов благоустройства, являющихся похоронными принадлежностями, вне мест, предназначенных для этих целей.</w:t>
      </w:r>
    </w:p>
    <w:p w:rsidR="00483697" w:rsidRPr="00140F15" w:rsidRDefault="00483697" w:rsidP="00EA6525">
      <w:pPr>
        <w:ind w:firstLine="709"/>
        <w:jc w:val="both"/>
        <w:rPr>
          <w:rFonts w:ascii="PT Astra Serif" w:hAnsi="PT Astra Serif" w:cs="Arial"/>
          <w:sz w:val="26"/>
          <w:szCs w:val="26"/>
        </w:rPr>
      </w:pPr>
    </w:p>
    <w:p w:rsidR="00483697" w:rsidRPr="00140F15" w:rsidRDefault="00483697" w:rsidP="00483697">
      <w:pPr>
        <w:ind w:firstLine="709"/>
        <w:jc w:val="both"/>
        <w:rPr>
          <w:rFonts w:ascii="PT Astra Serif" w:hAnsi="PT Astra Serif" w:cs="Arial"/>
          <w:b/>
          <w:sz w:val="26"/>
          <w:szCs w:val="26"/>
        </w:rPr>
      </w:pPr>
      <w:r w:rsidRPr="00140F15">
        <w:rPr>
          <w:rFonts w:ascii="PT Astra Serif" w:hAnsi="PT Astra Serif" w:cs="Arial"/>
          <w:b/>
          <w:sz w:val="26"/>
          <w:szCs w:val="26"/>
        </w:rPr>
        <w:t>5. Организ</w:t>
      </w:r>
      <w:r w:rsidR="00336280" w:rsidRPr="00140F15">
        <w:rPr>
          <w:rFonts w:ascii="PT Astra Serif" w:hAnsi="PT Astra Serif" w:cs="Arial"/>
          <w:b/>
          <w:sz w:val="26"/>
          <w:szCs w:val="26"/>
        </w:rPr>
        <w:t xml:space="preserve">ация освещения территории </w:t>
      </w:r>
      <w:r w:rsidRPr="00140F15">
        <w:rPr>
          <w:rFonts w:ascii="PT Astra Serif" w:hAnsi="PT Astra Serif" w:cs="Arial"/>
          <w:b/>
          <w:sz w:val="26"/>
          <w:szCs w:val="26"/>
        </w:rPr>
        <w:t>муниципального образования</w:t>
      </w:r>
      <w:r w:rsidR="00336280" w:rsidRPr="00140F15">
        <w:rPr>
          <w:rFonts w:ascii="PT Astra Serif" w:hAnsi="PT Astra Serif" w:cs="Arial"/>
          <w:b/>
          <w:sz w:val="26"/>
          <w:szCs w:val="26"/>
        </w:rPr>
        <w:t xml:space="preserve"> поселок Боровский</w:t>
      </w:r>
    </w:p>
    <w:p w:rsidR="00AF157C" w:rsidRPr="00140F15" w:rsidRDefault="00AF157C" w:rsidP="00483697">
      <w:pPr>
        <w:ind w:firstLine="709"/>
        <w:jc w:val="both"/>
        <w:rPr>
          <w:rFonts w:ascii="PT Astra Serif" w:hAnsi="PT Astra Serif" w:cs="Arial"/>
          <w:b/>
          <w:sz w:val="26"/>
          <w:szCs w:val="26"/>
        </w:rPr>
      </w:pPr>
    </w:p>
    <w:p w:rsidR="009C41DE" w:rsidRPr="00140F15" w:rsidRDefault="00483697" w:rsidP="00483697">
      <w:pPr>
        <w:ind w:firstLine="709"/>
        <w:jc w:val="both"/>
        <w:rPr>
          <w:rFonts w:ascii="PT Astra Serif" w:hAnsi="PT Astra Serif" w:cs="Arial"/>
          <w:i/>
        </w:rPr>
      </w:pPr>
      <w:r w:rsidRPr="00140F15">
        <w:rPr>
          <w:rFonts w:ascii="PT Astra Serif" w:hAnsi="PT Astra Serif" w:cs="Arial"/>
          <w:sz w:val="26"/>
          <w:szCs w:val="26"/>
        </w:rPr>
        <w:t xml:space="preserve">5.1. </w:t>
      </w:r>
      <w:proofErr w:type="gramStart"/>
      <w:r w:rsidRPr="00140F15">
        <w:rPr>
          <w:rFonts w:ascii="PT Astra Serif" w:hAnsi="PT Astra Serif" w:cs="Arial"/>
          <w:sz w:val="26"/>
          <w:szCs w:val="26"/>
        </w:rPr>
        <w:t xml:space="preserve">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застройки, арки входов, территории организаций, дорожные знаки, элементы городской </w:t>
      </w:r>
      <w:r w:rsidRPr="00140F15">
        <w:rPr>
          <w:rFonts w:ascii="PT Astra Serif" w:hAnsi="PT Astra Serif" w:cs="Arial"/>
          <w:sz w:val="26"/>
          <w:szCs w:val="26"/>
        </w:rPr>
        <w:lastRenderedPageBreak/>
        <w:t>информации, рекламные конструкции и витрины должны освещаться в темное время суток.</w:t>
      </w:r>
      <w:r w:rsidRPr="00140F15">
        <w:rPr>
          <w:rFonts w:ascii="PT Astra Serif" w:hAnsi="PT Astra Serif" w:cs="Arial"/>
          <w:i/>
        </w:rPr>
        <w:t xml:space="preserve"> </w:t>
      </w:r>
      <w:proofErr w:type="gramEnd"/>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xml:space="preserve">5.2. </w:t>
      </w:r>
      <w:proofErr w:type="gramStart"/>
      <w:r w:rsidRPr="00140F15">
        <w:rPr>
          <w:rFonts w:ascii="PT Astra Serif" w:hAnsi="PT Astra Serif"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w:t>
      </w:r>
      <w:r w:rsidR="00336280" w:rsidRPr="00140F15">
        <w:rPr>
          <w:rFonts w:ascii="PT Astra Serif" w:hAnsi="PT Astra Serif" w:cs="Arial"/>
          <w:sz w:val="26"/>
          <w:szCs w:val="26"/>
        </w:rPr>
        <w:t xml:space="preserve"> </w:t>
      </w:r>
      <w:r w:rsidRPr="00140F15">
        <w:rPr>
          <w:rFonts w:ascii="PT Astra Serif" w:hAnsi="PT Astra Serif" w:cs="Arial"/>
          <w:sz w:val="26"/>
          <w:szCs w:val="26"/>
        </w:rPr>
        <w:t>муниципального образования</w:t>
      </w:r>
      <w:r w:rsidR="00336280"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xml:space="preserve"> определяются требованиями действующего законодательства Российской Федерации.</w:t>
      </w:r>
      <w:proofErr w:type="gramEnd"/>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140F15">
        <w:rPr>
          <w:rFonts w:ascii="PT Astra Serif" w:hAnsi="PT Astra Serif" w:cs="Arial"/>
          <w:sz w:val="26"/>
          <w:szCs w:val="26"/>
        </w:rPr>
        <w:t>порядке</w:t>
      </w:r>
      <w:proofErr w:type="gramEnd"/>
      <w:r w:rsidRPr="00140F15">
        <w:rPr>
          <w:rFonts w:ascii="PT Astra Serif" w:hAnsi="PT Astra Serif" w:cs="Arial"/>
          <w:sz w:val="26"/>
          <w:szCs w:val="26"/>
        </w:rPr>
        <w:t xml:space="preserve"> установленном разделом 2 Правил.</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Проектирование светового оборудования:</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размещение осветительного оборудования площадок осуществляется на высоте менее 2,5 м;</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применяются осветительные элементы, обладающие антивандальными свойствами;</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xml:space="preserve">- при проектировании системы освещения площадок, предполагающих проведение соревнований, </w:t>
      </w:r>
      <w:r w:rsidR="00394F44" w:rsidRPr="00140F15">
        <w:rPr>
          <w:rFonts w:ascii="PT Astra Serif" w:hAnsi="PT Astra Serif" w:cs="Arial"/>
          <w:sz w:val="26"/>
          <w:szCs w:val="26"/>
        </w:rPr>
        <w:t>необходимо обеспечить возможность</w:t>
      </w:r>
      <w:r w:rsidRPr="00140F15">
        <w:rPr>
          <w:rFonts w:ascii="PT Astra Serif" w:hAnsi="PT Astra Serif" w:cs="Arial"/>
          <w:sz w:val="26"/>
          <w:szCs w:val="26"/>
        </w:rPr>
        <w:t xml:space="preserve">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483697" w:rsidRPr="00140F15" w:rsidRDefault="00483697" w:rsidP="00483697">
      <w:pPr>
        <w:ind w:firstLine="709"/>
        <w:jc w:val="both"/>
        <w:rPr>
          <w:rFonts w:ascii="PT Astra Serif" w:hAnsi="PT Astra Serif" w:cs="Arial"/>
          <w:sz w:val="26"/>
          <w:szCs w:val="26"/>
        </w:rPr>
      </w:pPr>
    </w:p>
    <w:p w:rsidR="00AF157C" w:rsidRPr="00140F15" w:rsidRDefault="00483697" w:rsidP="00483697">
      <w:pPr>
        <w:ind w:firstLine="709"/>
        <w:jc w:val="both"/>
        <w:rPr>
          <w:rFonts w:ascii="PT Astra Serif" w:hAnsi="PT Astra Serif" w:cs="Arial"/>
          <w:b/>
          <w:sz w:val="26"/>
          <w:szCs w:val="26"/>
        </w:rPr>
      </w:pPr>
      <w:r w:rsidRPr="00140F15">
        <w:rPr>
          <w:rFonts w:ascii="PT Astra Serif" w:hAnsi="PT Astra Serif" w:cs="Arial"/>
          <w:b/>
          <w:sz w:val="26"/>
          <w:szCs w:val="26"/>
        </w:rPr>
        <w:t>6. Организация озеленения территории</w:t>
      </w:r>
      <w:r w:rsidR="00336280" w:rsidRPr="00140F15">
        <w:rPr>
          <w:rFonts w:ascii="PT Astra Serif" w:hAnsi="PT Astra Serif" w:cs="Arial"/>
          <w:b/>
          <w:sz w:val="26"/>
          <w:szCs w:val="26"/>
        </w:rPr>
        <w:t xml:space="preserve"> </w:t>
      </w:r>
      <w:r w:rsidRPr="00140F15">
        <w:rPr>
          <w:rFonts w:ascii="PT Astra Serif" w:hAnsi="PT Astra Serif" w:cs="Arial"/>
          <w:b/>
          <w:sz w:val="26"/>
          <w:szCs w:val="26"/>
        </w:rPr>
        <w:t xml:space="preserve">сельского поселения </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6.1. Зеленые насаждения составляют з</w:t>
      </w:r>
      <w:r w:rsidR="00336280" w:rsidRPr="00140F15">
        <w:rPr>
          <w:rFonts w:ascii="PT Astra Serif" w:hAnsi="PT Astra Serif" w:cs="Arial"/>
          <w:sz w:val="26"/>
          <w:szCs w:val="26"/>
        </w:rPr>
        <w:t>еленый фонд</w:t>
      </w:r>
      <w:r w:rsidRPr="00140F15">
        <w:rPr>
          <w:rFonts w:ascii="PT Astra Serif" w:hAnsi="PT Astra Serif" w:cs="Arial"/>
          <w:sz w:val="26"/>
          <w:szCs w:val="26"/>
        </w:rPr>
        <w:t xml:space="preserve"> </w:t>
      </w:r>
      <w:r w:rsidR="00AF157C" w:rsidRPr="00140F15">
        <w:rPr>
          <w:rFonts w:ascii="PT Astra Serif" w:hAnsi="PT Astra Serif" w:cs="Arial"/>
          <w:sz w:val="26"/>
          <w:szCs w:val="26"/>
        </w:rPr>
        <w:t>муниципального образования</w:t>
      </w:r>
      <w:r w:rsidR="00336280" w:rsidRPr="00140F15">
        <w:rPr>
          <w:rFonts w:ascii="PT Astra Serif" w:hAnsi="PT Astra Serif" w:cs="Arial"/>
          <w:sz w:val="26"/>
          <w:szCs w:val="26"/>
        </w:rPr>
        <w:t xml:space="preserve"> поселок Боровский</w:t>
      </w:r>
      <w:r w:rsidR="00AF157C" w:rsidRPr="00140F15">
        <w:rPr>
          <w:rFonts w:ascii="PT Astra Serif" w:hAnsi="PT Astra Serif" w:cs="Arial"/>
          <w:sz w:val="26"/>
          <w:szCs w:val="26"/>
        </w:rPr>
        <w:t xml:space="preserve"> </w:t>
      </w:r>
      <w:r w:rsidRPr="00140F15">
        <w:rPr>
          <w:rFonts w:ascii="PT Astra Serif" w:hAnsi="PT Astra Serif" w:cs="Arial"/>
          <w:sz w:val="26"/>
          <w:szCs w:val="26"/>
        </w:rPr>
        <w:t>и подлежат охране и содержанию.</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xml:space="preserve">6.2. </w:t>
      </w:r>
      <w:proofErr w:type="gramStart"/>
      <w:r w:rsidRPr="00140F15">
        <w:rPr>
          <w:rFonts w:ascii="PT Astra Serif" w:hAnsi="PT Astra Serif"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6.4. При планировании посадок зеленых насаждений:</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lastRenderedPageBreak/>
        <w:t>- деревья с восточной и северной стороны площадки необходимо высаживать на расстоянии не менее 3 м</w:t>
      </w:r>
      <w:r w:rsidR="00394F44" w:rsidRPr="00140F15">
        <w:rPr>
          <w:rFonts w:ascii="PT Astra Serif" w:hAnsi="PT Astra Serif" w:cs="Arial"/>
          <w:sz w:val="26"/>
          <w:szCs w:val="26"/>
        </w:rPr>
        <w:t>етров</w:t>
      </w:r>
      <w:r w:rsidRPr="00140F15">
        <w:rPr>
          <w:rFonts w:ascii="PT Astra Serif" w:hAnsi="PT Astra Serif" w:cs="Arial"/>
          <w:sz w:val="26"/>
          <w:szCs w:val="26"/>
        </w:rPr>
        <w:t>, а с южной и западной - не менее 1 м</w:t>
      </w:r>
      <w:r w:rsidR="003C3B31" w:rsidRPr="00140F15">
        <w:rPr>
          <w:rFonts w:ascii="PT Astra Serif" w:hAnsi="PT Astra Serif" w:cs="Arial"/>
          <w:sz w:val="26"/>
          <w:szCs w:val="26"/>
        </w:rPr>
        <w:t>етра</w:t>
      </w:r>
      <w:r w:rsidRPr="00140F15">
        <w:rPr>
          <w:rFonts w:ascii="PT Astra Serif" w:hAnsi="PT Astra Serif" w:cs="Arial"/>
          <w:sz w:val="26"/>
          <w:szCs w:val="26"/>
        </w:rPr>
        <w:t xml:space="preserve"> от границы площадки до оси дерева. Для спортивных площадок деревья высаживать на расстоянии не менее 2 м</w:t>
      </w:r>
      <w:r w:rsidR="00394F44" w:rsidRPr="00140F15">
        <w:rPr>
          <w:rFonts w:ascii="PT Astra Serif" w:hAnsi="PT Astra Serif" w:cs="Arial"/>
          <w:sz w:val="26"/>
          <w:szCs w:val="26"/>
        </w:rPr>
        <w:t>етров</w:t>
      </w:r>
      <w:r w:rsidRPr="00140F15">
        <w:rPr>
          <w:rFonts w:ascii="PT Astra Serif" w:hAnsi="PT Astra Serif" w:cs="Arial"/>
          <w:sz w:val="26"/>
          <w:szCs w:val="26"/>
        </w:rPr>
        <w:t xml:space="preserve"> от границы площадки до оси дерева;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на площадках, предназначенных для детей в возрасте до 7 лет не допускать применение колючих видов растений;</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6.6. При производстве работ по строительству, реконструкции, ремонту объектов капитального строительства лицо, их осуществляющее, обязано:</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а) принимать меры по обеспечению сохранности зеленых насаждений, не попадающих под снос;</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б) установить временные приствольные ограждения сохраняемых деревьев в виде сплошных щитов высотой 2 метра;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83697" w:rsidRPr="00140F15" w:rsidRDefault="00483697" w:rsidP="00483697">
      <w:pPr>
        <w:ind w:firstLine="709"/>
        <w:jc w:val="both"/>
        <w:rPr>
          <w:rFonts w:ascii="PT Astra Serif" w:hAnsi="PT Astra Serif" w:cs="Arial"/>
          <w:sz w:val="26"/>
          <w:szCs w:val="26"/>
        </w:rPr>
      </w:pPr>
      <w:r w:rsidRPr="00140F15">
        <w:rPr>
          <w:rFonts w:ascii="PT Astra Serif" w:hAnsi="PT Astra Serif" w:cs="Arial"/>
          <w:sz w:val="26"/>
          <w:szCs w:val="26"/>
        </w:rPr>
        <w:t>з) соблюдать запреты, установленные разделом 2 Правил.</w:t>
      </w:r>
    </w:p>
    <w:p w:rsidR="00951202" w:rsidRPr="00140F15" w:rsidRDefault="00951202" w:rsidP="00951202">
      <w:pPr>
        <w:pStyle w:val="ad"/>
        <w:ind w:left="0" w:firstLine="709"/>
        <w:jc w:val="both"/>
        <w:rPr>
          <w:rFonts w:ascii="PT Astra Serif" w:hAnsi="PT Astra Serif" w:cs="Arial"/>
          <w:sz w:val="26"/>
          <w:szCs w:val="26"/>
        </w:rPr>
      </w:pPr>
      <w:r w:rsidRPr="00140F15">
        <w:rPr>
          <w:rFonts w:ascii="PT Astra Serif" w:hAnsi="PT Astra Serif" w:cs="Arial"/>
          <w:sz w:val="26"/>
          <w:szCs w:val="26"/>
        </w:rPr>
        <w:t xml:space="preserve">6.7. Снос </w:t>
      </w:r>
      <w:r w:rsidR="00D41990" w:rsidRPr="00140F15">
        <w:rPr>
          <w:rFonts w:ascii="PT Astra Serif" w:hAnsi="PT Astra Serif" w:cs="Arial"/>
          <w:sz w:val="26"/>
          <w:szCs w:val="26"/>
        </w:rPr>
        <w:t xml:space="preserve">и (или) пересадка деревьев и кустарников </w:t>
      </w:r>
      <w:r w:rsidRPr="00140F15">
        <w:rPr>
          <w:rFonts w:ascii="PT Astra Serif" w:hAnsi="PT Astra Serif" w:cs="Arial"/>
          <w:sz w:val="26"/>
          <w:szCs w:val="26"/>
        </w:rPr>
        <w:t>на территории муниципального образования поселок Боровский осуществляется на основании пис</w:t>
      </w:r>
      <w:r w:rsidR="00D41990" w:rsidRPr="00140F15">
        <w:rPr>
          <w:rFonts w:ascii="PT Astra Serif" w:hAnsi="PT Astra Serif" w:cs="Arial"/>
          <w:sz w:val="26"/>
          <w:szCs w:val="26"/>
        </w:rPr>
        <w:t>ьменного разрешения, выданного Администрацией - порубочного</w:t>
      </w:r>
      <w:r w:rsidRPr="00140F15">
        <w:rPr>
          <w:rFonts w:ascii="PT Astra Serif" w:hAnsi="PT Astra Serif" w:cs="Arial"/>
          <w:sz w:val="26"/>
          <w:szCs w:val="26"/>
        </w:rPr>
        <w:t xml:space="preserve"> билет</w:t>
      </w:r>
      <w:r w:rsidR="00D41990" w:rsidRPr="00140F15">
        <w:rPr>
          <w:rFonts w:ascii="PT Astra Serif" w:hAnsi="PT Astra Serif" w:cs="Arial"/>
          <w:sz w:val="26"/>
          <w:szCs w:val="26"/>
        </w:rPr>
        <w:t>а и (или) разрешения на пересадку деревьев и кустарников. Требования настоящего пункта</w:t>
      </w:r>
      <w:r w:rsidRPr="00140F15">
        <w:rPr>
          <w:rFonts w:ascii="PT Astra Serif" w:hAnsi="PT Astra Serif" w:cs="Arial"/>
          <w:sz w:val="26"/>
          <w:szCs w:val="26"/>
        </w:rPr>
        <w:t xml:space="preserve"> распространяются на земельные участки, находящиеся в муниципальной собственности муниципального образования поселок Боровский, в муниципальной собственности Тюменского муниципального района в случае передачи полномочий на основании соглашения, а также на земельные участки, государственная собственность на которые не разграничена, на территории муниципального образования поселок Боровский (далее - земельные участки).</w:t>
      </w:r>
    </w:p>
    <w:p w:rsidR="00951202" w:rsidRPr="00140F15" w:rsidRDefault="00951202" w:rsidP="00951202">
      <w:pPr>
        <w:pStyle w:val="ad"/>
        <w:ind w:left="0" w:firstLine="709"/>
        <w:jc w:val="both"/>
        <w:rPr>
          <w:rFonts w:ascii="PT Astra Serif" w:hAnsi="PT Astra Serif" w:cs="Arial"/>
          <w:sz w:val="26"/>
          <w:szCs w:val="26"/>
        </w:rPr>
      </w:pPr>
      <w:r w:rsidRPr="00140F15">
        <w:rPr>
          <w:rFonts w:ascii="PT Astra Serif" w:hAnsi="PT Astra Serif" w:cs="Arial"/>
          <w:sz w:val="26"/>
          <w:szCs w:val="26"/>
        </w:rPr>
        <w:t>Порубочный билет</w:t>
      </w:r>
      <w:r w:rsidR="00D41990" w:rsidRPr="00140F15">
        <w:rPr>
          <w:rFonts w:ascii="PT Astra Serif" w:hAnsi="PT Astra Serif" w:cs="Arial"/>
          <w:sz w:val="26"/>
          <w:szCs w:val="26"/>
        </w:rPr>
        <w:t xml:space="preserve"> и (или) разрешение на пересадку деревьев и кустарников выдаю</w:t>
      </w:r>
      <w:r w:rsidRPr="00140F15">
        <w:rPr>
          <w:rFonts w:ascii="PT Astra Serif" w:hAnsi="PT Astra Serif" w:cs="Arial"/>
          <w:sz w:val="26"/>
          <w:szCs w:val="26"/>
        </w:rPr>
        <w:t xml:space="preserve">тся заинтересованным лицам, как при условии </w:t>
      </w:r>
      <w:r w:rsidR="00D41990" w:rsidRPr="00140F15">
        <w:rPr>
          <w:rFonts w:ascii="PT Astra Serif" w:hAnsi="PT Astra Serif" w:cs="Arial"/>
          <w:sz w:val="26"/>
          <w:szCs w:val="26"/>
        </w:rPr>
        <w:t xml:space="preserve"> оплаты компенсационной </w:t>
      </w:r>
      <w:r w:rsidRPr="00140F15">
        <w:rPr>
          <w:rFonts w:ascii="PT Astra Serif" w:hAnsi="PT Astra Serif" w:cs="Arial"/>
          <w:sz w:val="26"/>
          <w:szCs w:val="26"/>
        </w:rPr>
        <w:lastRenderedPageBreak/>
        <w:t>стоимости</w:t>
      </w:r>
      <w:r w:rsidR="00D41990" w:rsidRPr="00140F15">
        <w:rPr>
          <w:rFonts w:ascii="PT Astra Serif" w:hAnsi="PT Astra Serif" w:cs="Arial"/>
          <w:sz w:val="26"/>
          <w:szCs w:val="26"/>
        </w:rPr>
        <w:t xml:space="preserve"> деревьев и кустарников</w:t>
      </w:r>
      <w:r w:rsidRPr="00140F15">
        <w:rPr>
          <w:rFonts w:ascii="PT Astra Serif" w:hAnsi="PT Astra Serif" w:cs="Arial"/>
          <w:sz w:val="26"/>
          <w:szCs w:val="26"/>
        </w:rPr>
        <w:t xml:space="preserve">, так и без </w:t>
      </w:r>
      <w:r w:rsidR="00D41990" w:rsidRPr="00140F15">
        <w:rPr>
          <w:rFonts w:ascii="PT Astra Serif" w:hAnsi="PT Astra Serif" w:cs="Arial"/>
          <w:sz w:val="26"/>
          <w:szCs w:val="26"/>
        </w:rPr>
        <w:t>оплаты данной компенсационной</w:t>
      </w:r>
      <w:r w:rsidRPr="00140F15">
        <w:rPr>
          <w:rFonts w:ascii="PT Astra Serif" w:hAnsi="PT Astra Serif" w:cs="Arial"/>
          <w:sz w:val="26"/>
          <w:szCs w:val="26"/>
        </w:rPr>
        <w:t xml:space="preserve"> стоимости. </w:t>
      </w:r>
      <w:proofErr w:type="gramStart"/>
      <w:r w:rsidRPr="00140F15">
        <w:rPr>
          <w:rFonts w:ascii="PT Astra Serif" w:hAnsi="PT Astra Serif" w:cs="Arial"/>
          <w:sz w:val="26"/>
          <w:szCs w:val="26"/>
        </w:rPr>
        <w:t xml:space="preserve">Случаи осуществления сноса </w:t>
      </w:r>
      <w:r w:rsidR="00D41990" w:rsidRPr="00140F15">
        <w:rPr>
          <w:rFonts w:ascii="PT Astra Serif" w:hAnsi="PT Astra Serif" w:cs="Arial"/>
          <w:sz w:val="26"/>
          <w:szCs w:val="26"/>
        </w:rPr>
        <w:t xml:space="preserve">и (или) пересадки деревьев и кустарников </w:t>
      </w:r>
      <w:r w:rsidRPr="00140F15">
        <w:rPr>
          <w:rFonts w:ascii="PT Astra Serif" w:hAnsi="PT Astra Serif" w:cs="Arial"/>
          <w:sz w:val="26"/>
          <w:szCs w:val="26"/>
        </w:rPr>
        <w:t>на основании порубочного билета</w:t>
      </w:r>
      <w:r w:rsidR="00D41990" w:rsidRPr="00140F15">
        <w:rPr>
          <w:rFonts w:ascii="PT Astra Serif" w:hAnsi="PT Astra Serif" w:cs="Arial"/>
          <w:sz w:val="26"/>
          <w:szCs w:val="26"/>
        </w:rPr>
        <w:t xml:space="preserve"> и (или) разрешения на пересадку деревьев и кустарников</w:t>
      </w:r>
      <w:r w:rsidRPr="00140F15">
        <w:rPr>
          <w:rFonts w:ascii="PT Astra Serif" w:hAnsi="PT Astra Serif" w:cs="Arial"/>
          <w:sz w:val="26"/>
          <w:szCs w:val="26"/>
        </w:rPr>
        <w:t>, а также случаи, когда оформление порубочного билета</w:t>
      </w:r>
      <w:r w:rsidR="00D41990" w:rsidRPr="00140F15">
        <w:rPr>
          <w:rFonts w:ascii="PT Astra Serif" w:hAnsi="PT Astra Serif" w:cs="Arial"/>
          <w:sz w:val="26"/>
          <w:szCs w:val="26"/>
        </w:rPr>
        <w:t xml:space="preserve"> и (или) разрешения на пересадку деревьев и кустарников</w:t>
      </w:r>
      <w:r w:rsidRPr="00140F15">
        <w:rPr>
          <w:rFonts w:ascii="PT Astra Serif" w:hAnsi="PT Astra Serif" w:cs="Arial"/>
          <w:sz w:val="26"/>
          <w:szCs w:val="26"/>
        </w:rPr>
        <w:t xml:space="preserve"> для осуществления сноса </w:t>
      </w:r>
      <w:r w:rsidR="00D41990" w:rsidRPr="00140F15">
        <w:rPr>
          <w:rFonts w:ascii="PT Astra Serif" w:hAnsi="PT Astra Serif" w:cs="Arial"/>
          <w:sz w:val="26"/>
          <w:szCs w:val="26"/>
        </w:rPr>
        <w:t xml:space="preserve">и (или) разрешения на пересадку </w:t>
      </w:r>
      <w:r w:rsidR="00DA5992" w:rsidRPr="00140F15">
        <w:rPr>
          <w:rFonts w:ascii="PT Astra Serif" w:hAnsi="PT Astra Serif" w:cs="Arial"/>
          <w:sz w:val="26"/>
          <w:szCs w:val="26"/>
        </w:rPr>
        <w:t>деревьев</w:t>
      </w:r>
      <w:r w:rsidR="00D41990" w:rsidRPr="00140F15">
        <w:rPr>
          <w:rFonts w:ascii="PT Astra Serif" w:hAnsi="PT Astra Serif" w:cs="Arial"/>
          <w:sz w:val="26"/>
          <w:szCs w:val="26"/>
        </w:rPr>
        <w:t xml:space="preserve"> и кустарников</w:t>
      </w:r>
      <w:r w:rsidR="00DA5992" w:rsidRPr="00140F15">
        <w:rPr>
          <w:rFonts w:ascii="PT Astra Serif" w:hAnsi="PT Astra Serif" w:cs="Arial"/>
          <w:sz w:val="26"/>
          <w:szCs w:val="26"/>
        </w:rPr>
        <w:t xml:space="preserve"> </w:t>
      </w:r>
      <w:r w:rsidRPr="00140F15">
        <w:rPr>
          <w:rFonts w:ascii="PT Astra Serif" w:hAnsi="PT Astra Serif" w:cs="Arial"/>
          <w:sz w:val="26"/>
          <w:szCs w:val="26"/>
        </w:rPr>
        <w:t xml:space="preserve">не требуется, условия оплаты </w:t>
      </w:r>
      <w:r w:rsidR="00DA5992" w:rsidRPr="00140F15">
        <w:rPr>
          <w:rFonts w:ascii="PT Astra Serif" w:hAnsi="PT Astra Serif" w:cs="Arial"/>
          <w:sz w:val="26"/>
          <w:szCs w:val="26"/>
        </w:rPr>
        <w:t xml:space="preserve">компенсационной </w:t>
      </w:r>
      <w:r w:rsidRPr="00140F15">
        <w:rPr>
          <w:rFonts w:ascii="PT Astra Serif" w:hAnsi="PT Astra Serif" w:cs="Arial"/>
          <w:sz w:val="26"/>
          <w:szCs w:val="26"/>
        </w:rPr>
        <w:t xml:space="preserve">стоимости </w:t>
      </w:r>
      <w:r w:rsidR="00DA5992" w:rsidRPr="00140F15">
        <w:rPr>
          <w:rFonts w:ascii="PT Astra Serif" w:hAnsi="PT Astra Serif" w:cs="Arial"/>
          <w:sz w:val="26"/>
          <w:szCs w:val="26"/>
        </w:rPr>
        <w:t>устанавливаются А</w:t>
      </w:r>
      <w:r w:rsidRPr="00140F15">
        <w:rPr>
          <w:rFonts w:ascii="PT Astra Serif" w:hAnsi="PT Astra Serif" w:cs="Arial"/>
          <w:sz w:val="26"/>
          <w:szCs w:val="26"/>
        </w:rPr>
        <w:t>дминистрацией.</w:t>
      </w:r>
      <w:proofErr w:type="gramEnd"/>
    </w:p>
    <w:p w:rsidR="00951202" w:rsidRPr="00140F15" w:rsidRDefault="00951202" w:rsidP="00951202">
      <w:pPr>
        <w:pStyle w:val="ad"/>
        <w:ind w:left="0" w:firstLine="709"/>
        <w:jc w:val="both"/>
        <w:rPr>
          <w:rFonts w:ascii="PT Astra Serif" w:hAnsi="PT Astra Serif" w:cs="Arial"/>
          <w:sz w:val="26"/>
          <w:szCs w:val="26"/>
        </w:rPr>
      </w:pPr>
      <w:proofErr w:type="gramStart"/>
      <w:r w:rsidRPr="00140F15">
        <w:rPr>
          <w:rFonts w:ascii="PT Astra Serif" w:hAnsi="PT Astra Serif" w:cs="Arial"/>
          <w:sz w:val="26"/>
          <w:szCs w:val="26"/>
        </w:rPr>
        <w:t>Администрацией, в случае обращения физического или юридического лица с соответствующим заявлением, принимается решение о выдаче порубочного билета</w:t>
      </w:r>
      <w:r w:rsidR="00DA5992" w:rsidRPr="00140F15">
        <w:rPr>
          <w:rFonts w:ascii="PT Astra Serif" w:hAnsi="PT Astra Serif" w:cs="Arial"/>
          <w:sz w:val="26"/>
          <w:szCs w:val="26"/>
        </w:rPr>
        <w:t xml:space="preserve"> и (или) разрешения на пересадку деревьев и кустарников</w:t>
      </w:r>
      <w:r w:rsidRPr="00140F15">
        <w:rPr>
          <w:rFonts w:ascii="PT Astra Serif" w:hAnsi="PT Astra Serif" w:cs="Arial"/>
          <w:sz w:val="26"/>
          <w:szCs w:val="26"/>
        </w:rPr>
        <w:t>, о внесении изменений в него</w:t>
      </w:r>
      <w:r w:rsidR="00DA5992" w:rsidRPr="00140F15">
        <w:rPr>
          <w:rFonts w:ascii="PT Astra Serif" w:hAnsi="PT Astra Serif" w:cs="Arial"/>
          <w:sz w:val="26"/>
          <w:szCs w:val="26"/>
        </w:rPr>
        <w:t xml:space="preserve"> (в них)</w:t>
      </w:r>
      <w:r w:rsidRPr="00140F15">
        <w:rPr>
          <w:rFonts w:ascii="PT Astra Serif" w:hAnsi="PT Astra Serif" w:cs="Arial"/>
          <w:sz w:val="26"/>
          <w:szCs w:val="26"/>
        </w:rPr>
        <w:t xml:space="preserve">, о продлении срока </w:t>
      </w:r>
      <w:r w:rsidR="00DA5992" w:rsidRPr="00140F15">
        <w:rPr>
          <w:rFonts w:ascii="PT Astra Serif" w:hAnsi="PT Astra Serif" w:cs="Arial"/>
          <w:sz w:val="26"/>
          <w:szCs w:val="26"/>
        </w:rPr>
        <w:t xml:space="preserve">действия порубочного билета и (или) разрешения на пересадку деревьев и кустарников </w:t>
      </w:r>
      <w:r w:rsidRPr="00140F15">
        <w:rPr>
          <w:rFonts w:ascii="PT Astra Serif" w:hAnsi="PT Astra Serif" w:cs="Arial"/>
          <w:sz w:val="26"/>
          <w:szCs w:val="26"/>
        </w:rPr>
        <w:t>или об отказе</w:t>
      </w:r>
      <w:r w:rsidR="00DA5992" w:rsidRPr="00140F15">
        <w:rPr>
          <w:rFonts w:ascii="PT Astra Serif" w:hAnsi="PT Astra Serif" w:cs="Arial"/>
          <w:sz w:val="26"/>
          <w:szCs w:val="26"/>
        </w:rPr>
        <w:t xml:space="preserve"> в</w:t>
      </w:r>
      <w:r w:rsidRPr="00140F15">
        <w:rPr>
          <w:rFonts w:ascii="PT Astra Serif" w:hAnsi="PT Astra Serif" w:cs="Arial"/>
          <w:sz w:val="26"/>
          <w:szCs w:val="26"/>
        </w:rPr>
        <w:t xml:space="preserve"> выдаче порубочного билета</w:t>
      </w:r>
      <w:r w:rsidR="00DA5992" w:rsidRPr="00140F15">
        <w:rPr>
          <w:rFonts w:ascii="PT Astra Serif" w:hAnsi="PT Astra Serif" w:cs="Arial"/>
          <w:sz w:val="26"/>
          <w:szCs w:val="26"/>
        </w:rPr>
        <w:t xml:space="preserve"> и (или) разрешения на пересадку деревьев и</w:t>
      </w:r>
      <w:proofErr w:type="gramEnd"/>
      <w:r w:rsidR="00DA5992" w:rsidRPr="00140F15">
        <w:rPr>
          <w:rFonts w:ascii="PT Astra Serif" w:hAnsi="PT Astra Serif" w:cs="Arial"/>
          <w:sz w:val="26"/>
          <w:szCs w:val="26"/>
        </w:rPr>
        <w:t xml:space="preserve"> кустарников,</w:t>
      </w:r>
      <w:r w:rsidRPr="00140F15">
        <w:rPr>
          <w:rFonts w:ascii="PT Astra Serif" w:hAnsi="PT Astra Serif" w:cs="Arial"/>
          <w:sz w:val="26"/>
          <w:szCs w:val="26"/>
        </w:rPr>
        <w:t xml:space="preserve"> о внесении вышеуказанных изменений</w:t>
      </w:r>
      <w:r w:rsidR="00DA5992" w:rsidRPr="00140F15">
        <w:rPr>
          <w:rFonts w:ascii="PT Astra Serif" w:hAnsi="PT Astra Serif" w:cs="Arial"/>
          <w:sz w:val="26"/>
          <w:szCs w:val="26"/>
        </w:rPr>
        <w:t>, в продлении срока действия порубочного билета и (или) разрешения на пересадку деревьев и кустарников</w:t>
      </w:r>
      <w:r w:rsidRPr="00140F15">
        <w:rPr>
          <w:rFonts w:ascii="PT Astra Serif" w:hAnsi="PT Astra Serif" w:cs="Arial"/>
          <w:sz w:val="26"/>
          <w:szCs w:val="26"/>
        </w:rPr>
        <w:t>.</w:t>
      </w:r>
    </w:p>
    <w:p w:rsidR="00483697" w:rsidRPr="00140F15" w:rsidRDefault="00951202" w:rsidP="00951202">
      <w:pPr>
        <w:ind w:firstLine="709"/>
        <w:jc w:val="both"/>
        <w:rPr>
          <w:rFonts w:ascii="PT Astra Serif" w:hAnsi="PT Astra Serif" w:cs="Arial"/>
          <w:i/>
        </w:rPr>
      </w:pPr>
      <w:proofErr w:type="gramStart"/>
      <w:r w:rsidRPr="00140F15">
        <w:rPr>
          <w:rFonts w:ascii="PT Astra Serif" w:hAnsi="PT Astra Serif" w:cs="Arial"/>
          <w:sz w:val="26"/>
          <w:szCs w:val="26"/>
        </w:rPr>
        <w:t>Перечень документов, необходимых для рассмотрения заявления о выдаче порубочного билета</w:t>
      </w:r>
      <w:r w:rsidR="00DA5992" w:rsidRPr="00140F15">
        <w:rPr>
          <w:rFonts w:ascii="PT Astra Serif" w:hAnsi="PT Astra Serif" w:cs="Arial"/>
          <w:sz w:val="26"/>
          <w:szCs w:val="26"/>
        </w:rPr>
        <w:t xml:space="preserve"> и (или) разрешения на пересадку деревьев и кустарников</w:t>
      </w:r>
      <w:r w:rsidRPr="00140F15">
        <w:rPr>
          <w:rFonts w:ascii="PT Astra Serif" w:hAnsi="PT Astra Serif" w:cs="Arial"/>
          <w:sz w:val="26"/>
          <w:szCs w:val="26"/>
        </w:rPr>
        <w:t>, о внесении изменений в него</w:t>
      </w:r>
      <w:r w:rsidR="00DA5992" w:rsidRPr="00140F15">
        <w:rPr>
          <w:rFonts w:ascii="PT Astra Serif" w:hAnsi="PT Astra Serif" w:cs="Arial"/>
          <w:sz w:val="26"/>
          <w:szCs w:val="26"/>
        </w:rPr>
        <w:t xml:space="preserve"> (в них)</w:t>
      </w:r>
      <w:r w:rsidRPr="00140F15">
        <w:rPr>
          <w:rFonts w:ascii="PT Astra Serif" w:hAnsi="PT Astra Serif" w:cs="Arial"/>
          <w:sz w:val="26"/>
          <w:szCs w:val="26"/>
        </w:rPr>
        <w:t xml:space="preserve">, о продлении срока </w:t>
      </w:r>
      <w:r w:rsidR="00DA5992" w:rsidRPr="00140F15">
        <w:rPr>
          <w:rFonts w:ascii="PT Astra Serif" w:hAnsi="PT Astra Serif" w:cs="Arial"/>
          <w:sz w:val="26"/>
          <w:szCs w:val="26"/>
        </w:rPr>
        <w:t>действия порубочного билета и (или) разрешения на пересадку деревьев и кустарников, основания отказа</w:t>
      </w:r>
      <w:r w:rsidRPr="00140F15">
        <w:rPr>
          <w:rFonts w:ascii="PT Astra Serif" w:hAnsi="PT Astra Serif" w:cs="Arial"/>
          <w:sz w:val="26"/>
          <w:szCs w:val="26"/>
        </w:rPr>
        <w:t xml:space="preserve"> выдаче порубочного билета</w:t>
      </w:r>
      <w:r w:rsidR="00DA5992" w:rsidRPr="00140F15">
        <w:rPr>
          <w:rFonts w:ascii="PT Astra Serif" w:hAnsi="PT Astra Serif" w:cs="Arial"/>
          <w:sz w:val="26"/>
          <w:szCs w:val="26"/>
        </w:rPr>
        <w:t xml:space="preserve"> и (или) разрешения на пересадку деревьев и кустарников</w:t>
      </w:r>
      <w:r w:rsidR="00C51DE3" w:rsidRPr="00140F15">
        <w:rPr>
          <w:rFonts w:ascii="PT Astra Serif" w:hAnsi="PT Astra Serif" w:cs="Arial"/>
          <w:sz w:val="26"/>
          <w:szCs w:val="26"/>
        </w:rPr>
        <w:t xml:space="preserve"> в</w:t>
      </w:r>
      <w:r w:rsidRPr="00140F15">
        <w:rPr>
          <w:rFonts w:ascii="PT Astra Serif" w:hAnsi="PT Astra Serif" w:cs="Arial"/>
          <w:sz w:val="26"/>
          <w:szCs w:val="26"/>
        </w:rPr>
        <w:t>о внесении вышеуказанных изменений,</w:t>
      </w:r>
      <w:r w:rsidR="00C51DE3" w:rsidRPr="00140F15">
        <w:rPr>
          <w:rFonts w:ascii="PT Astra Serif" w:hAnsi="PT Astra Serif" w:cs="Arial"/>
          <w:sz w:val="26"/>
          <w:szCs w:val="26"/>
        </w:rPr>
        <w:t xml:space="preserve"> в продлении срока действия</w:t>
      </w:r>
      <w:proofErr w:type="gramEnd"/>
      <w:r w:rsidR="00C51DE3" w:rsidRPr="00140F15">
        <w:rPr>
          <w:rFonts w:ascii="PT Astra Serif" w:hAnsi="PT Astra Serif" w:cs="Arial"/>
          <w:sz w:val="26"/>
          <w:szCs w:val="26"/>
        </w:rPr>
        <w:t xml:space="preserve"> порубочного билета и (или) разрешения на пересадку деревьев и кустарников, сроки </w:t>
      </w:r>
      <w:r w:rsidRPr="00140F15">
        <w:rPr>
          <w:rFonts w:ascii="PT Astra Serif" w:hAnsi="PT Astra Serif" w:cs="Arial"/>
          <w:sz w:val="26"/>
          <w:szCs w:val="26"/>
        </w:rPr>
        <w:t xml:space="preserve"> и порядок рассмотрения дан</w:t>
      </w:r>
      <w:r w:rsidR="00C51DE3" w:rsidRPr="00140F15">
        <w:rPr>
          <w:rFonts w:ascii="PT Astra Serif" w:hAnsi="PT Astra Serif" w:cs="Arial"/>
          <w:sz w:val="26"/>
          <w:szCs w:val="26"/>
        </w:rPr>
        <w:t>ного заявления устанавливаются А</w:t>
      </w:r>
      <w:r w:rsidRPr="00140F15">
        <w:rPr>
          <w:rFonts w:ascii="PT Astra Serif" w:hAnsi="PT Astra Serif" w:cs="Arial"/>
          <w:sz w:val="26"/>
          <w:szCs w:val="26"/>
        </w:rPr>
        <w:t>дминистрацией.</w:t>
      </w:r>
      <w:r w:rsidR="00483697" w:rsidRPr="00140F15">
        <w:rPr>
          <w:rFonts w:ascii="PT Astra Serif" w:hAnsi="PT Astra Serif" w:cs="Arial"/>
          <w:sz w:val="26"/>
          <w:szCs w:val="26"/>
        </w:rPr>
        <w:t xml:space="preserve"> </w:t>
      </w:r>
    </w:p>
    <w:p w:rsidR="00483697" w:rsidRPr="00140F15" w:rsidRDefault="00483697" w:rsidP="00EA6525">
      <w:pPr>
        <w:ind w:firstLine="709"/>
        <w:jc w:val="both"/>
        <w:rPr>
          <w:rFonts w:ascii="PT Astra Serif" w:hAnsi="PT Astra Serif" w:cs="Arial"/>
          <w:sz w:val="26"/>
          <w:szCs w:val="26"/>
        </w:rPr>
      </w:pPr>
    </w:p>
    <w:p w:rsidR="00AF21F4" w:rsidRPr="00140F15" w:rsidRDefault="00AF21F4" w:rsidP="00AF21F4">
      <w:pPr>
        <w:ind w:firstLine="709"/>
        <w:jc w:val="both"/>
        <w:rPr>
          <w:rFonts w:ascii="PT Astra Serif" w:hAnsi="PT Astra Serif" w:cs="Arial"/>
          <w:sz w:val="26"/>
          <w:szCs w:val="26"/>
        </w:rPr>
      </w:pPr>
      <w:r w:rsidRPr="00140F15">
        <w:rPr>
          <w:rFonts w:ascii="PT Astra Serif" w:hAnsi="PT Astra Serif" w:cs="Arial"/>
          <w:b/>
          <w:sz w:val="26"/>
          <w:szCs w:val="26"/>
        </w:rPr>
        <w:t>7. Требования к внешнему виду фасадов и ограждающих конструкций зданий, строений, сооружений</w:t>
      </w:r>
      <w:r w:rsidRPr="00140F15">
        <w:rPr>
          <w:rFonts w:ascii="PT Astra Serif" w:hAnsi="PT Astra Serif" w:cs="Arial"/>
          <w:sz w:val="26"/>
          <w:szCs w:val="26"/>
        </w:rPr>
        <w:t xml:space="preserve"> </w:t>
      </w:r>
    </w:p>
    <w:p w:rsidR="00443A9D" w:rsidRPr="00140F15" w:rsidRDefault="00443A9D" w:rsidP="00AF21F4">
      <w:pPr>
        <w:ind w:firstLine="709"/>
        <w:jc w:val="both"/>
        <w:rPr>
          <w:rFonts w:ascii="PT Astra Serif" w:hAnsi="PT Astra Serif" w:cs="Arial"/>
          <w:sz w:val="26"/>
          <w:szCs w:val="26"/>
        </w:rPr>
      </w:pPr>
    </w:p>
    <w:p w:rsidR="00443A9D" w:rsidRPr="00140F15" w:rsidRDefault="00AF21F4" w:rsidP="00AF21F4">
      <w:pPr>
        <w:ind w:firstLine="709"/>
        <w:jc w:val="both"/>
        <w:rPr>
          <w:rFonts w:ascii="PT Astra Serif" w:hAnsi="PT Astra Serif"/>
        </w:rPr>
      </w:pPr>
      <w:r w:rsidRPr="00140F15">
        <w:rPr>
          <w:rFonts w:ascii="PT Astra Serif" w:hAnsi="PT Astra Serif" w:cs="Arial"/>
          <w:sz w:val="26"/>
          <w:szCs w:val="26"/>
        </w:rPr>
        <w:t xml:space="preserve">7.1. </w:t>
      </w:r>
      <w:proofErr w:type="gramStart"/>
      <w:r w:rsidRPr="00140F15">
        <w:rPr>
          <w:rFonts w:ascii="PT Astra Serif" w:hAnsi="PT Astra Serif" w:cs="Arial"/>
          <w:sz w:val="26"/>
          <w:szCs w:val="26"/>
        </w:rPr>
        <w:t>Содержание фасадов и ограждающих конструкций зданий, строений, сооружений</w:t>
      </w:r>
      <w:r w:rsidR="00B472DE" w:rsidRPr="00140F15">
        <w:rPr>
          <w:rFonts w:ascii="PT Astra Serif" w:hAnsi="PT Astra Serif" w:cs="Arial"/>
          <w:sz w:val="26"/>
          <w:szCs w:val="26"/>
        </w:rPr>
        <w:t xml:space="preserve"> (далее – ограждение) </w:t>
      </w:r>
      <w:r w:rsidRPr="00140F15">
        <w:rPr>
          <w:rFonts w:ascii="PT Astra Serif" w:hAnsi="PT Astra Serif" w:cs="Arial"/>
          <w:sz w:val="26"/>
          <w:szCs w:val="26"/>
        </w:rPr>
        <w:t>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140F15">
        <w:rPr>
          <w:rFonts w:ascii="PT Astra Serif" w:hAnsi="PT Astra Serif"/>
        </w:rPr>
        <w:t xml:space="preserve"> </w:t>
      </w:r>
      <w:proofErr w:type="gramEnd"/>
    </w:p>
    <w:p w:rsidR="00AF21F4" w:rsidRPr="00140F15" w:rsidRDefault="00AF21F4" w:rsidP="00AF21F4">
      <w:pPr>
        <w:ind w:firstLine="709"/>
        <w:jc w:val="both"/>
        <w:rPr>
          <w:rFonts w:ascii="PT Astra Serif" w:hAnsi="PT Astra Serif" w:cs="Arial"/>
          <w:sz w:val="26"/>
          <w:szCs w:val="26"/>
        </w:rPr>
      </w:pPr>
      <w:r w:rsidRPr="00140F15">
        <w:rPr>
          <w:rFonts w:ascii="PT Astra Serif" w:hAnsi="PT Astra Serif"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AF21F4" w:rsidRPr="00140F15" w:rsidRDefault="00AF21F4" w:rsidP="00AF21F4">
      <w:pPr>
        <w:ind w:firstLine="709"/>
        <w:jc w:val="both"/>
        <w:rPr>
          <w:rFonts w:ascii="PT Astra Serif" w:hAnsi="PT Astra Serif" w:cs="Arial"/>
          <w:sz w:val="26"/>
          <w:szCs w:val="26"/>
        </w:rPr>
      </w:pPr>
      <w:r w:rsidRPr="00140F15">
        <w:rPr>
          <w:rFonts w:ascii="PT Astra Serif" w:hAnsi="PT Astra Serif" w:cs="Arial"/>
          <w:sz w:val="26"/>
          <w:szCs w:val="26"/>
        </w:rPr>
        <w:t>7.3. При производстве работ п</w:t>
      </w:r>
      <w:r w:rsidR="00C51DE3" w:rsidRPr="00140F15">
        <w:rPr>
          <w:rFonts w:ascii="PT Astra Serif" w:hAnsi="PT Astra Serif" w:cs="Arial"/>
          <w:sz w:val="26"/>
          <w:szCs w:val="26"/>
        </w:rPr>
        <w:t>о реконструкции, ремонту, фасадов</w:t>
      </w:r>
      <w:r w:rsidRPr="00140F15">
        <w:rPr>
          <w:rFonts w:ascii="PT Astra Serif" w:hAnsi="PT Astra Serif" w:cs="Arial"/>
          <w:sz w:val="26"/>
          <w:szCs w:val="26"/>
        </w:rPr>
        <w:t xml:space="preserve"> зданий, строений, сооружений (за исключением объектов индивидуального жилищного строительства)</w:t>
      </w:r>
      <w:r w:rsidR="00C51DE3" w:rsidRPr="00140F15">
        <w:rPr>
          <w:rFonts w:ascii="PT Astra Serif" w:hAnsi="PT Astra Serif" w:cs="Arial"/>
          <w:sz w:val="26"/>
          <w:szCs w:val="26"/>
        </w:rPr>
        <w:t>,</w:t>
      </w:r>
      <w:r w:rsidRPr="00140F15">
        <w:rPr>
          <w:rFonts w:ascii="PT Astra Serif" w:hAnsi="PT Astra Serif" w:cs="Arial"/>
          <w:sz w:val="26"/>
          <w:szCs w:val="26"/>
        </w:rPr>
        <w:t xml:space="preserve"> фасады указанных объектов оборудуются строительной сеткой с изображением фасадов.</w:t>
      </w:r>
    </w:p>
    <w:p w:rsidR="00AF21F4" w:rsidRPr="00140F15" w:rsidRDefault="00AF21F4" w:rsidP="00AF21F4">
      <w:pPr>
        <w:ind w:firstLine="709"/>
        <w:jc w:val="both"/>
        <w:rPr>
          <w:rFonts w:ascii="PT Astra Serif" w:hAnsi="PT Astra Serif" w:cs="Arial"/>
          <w:sz w:val="26"/>
          <w:szCs w:val="26"/>
        </w:rPr>
      </w:pPr>
      <w:r w:rsidRPr="00140F15">
        <w:rPr>
          <w:rFonts w:ascii="PT Astra Serif" w:hAnsi="PT Astra Serif" w:cs="Arial"/>
          <w:sz w:val="26"/>
          <w:szCs w:val="26"/>
        </w:rP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F21F4" w:rsidRPr="00140F15" w:rsidRDefault="00AF21F4" w:rsidP="00AF21F4">
      <w:pPr>
        <w:ind w:firstLine="709"/>
        <w:jc w:val="both"/>
        <w:rPr>
          <w:rFonts w:ascii="PT Astra Serif" w:hAnsi="PT Astra Serif" w:cs="Arial"/>
          <w:sz w:val="26"/>
          <w:szCs w:val="26"/>
        </w:rPr>
      </w:pPr>
      <w:r w:rsidRPr="00140F15">
        <w:rPr>
          <w:rFonts w:ascii="PT Astra Serif" w:hAnsi="PT Astra Serif" w:cs="Arial"/>
          <w:sz w:val="26"/>
          <w:szCs w:val="26"/>
        </w:rPr>
        <w:t>7.5. Ограждающие конструкции должны содержаться в исправном состоянии, повреждения необходимо восстанавливать немедленно в течение суток.</w:t>
      </w:r>
    </w:p>
    <w:p w:rsidR="00AF21F4" w:rsidRPr="00140F15" w:rsidRDefault="00AF21F4" w:rsidP="00AF21F4">
      <w:pPr>
        <w:ind w:firstLine="709"/>
        <w:jc w:val="both"/>
        <w:rPr>
          <w:rFonts w:ascii="PT Astra Serif" w:hAnsi="PT Astra Serif" w:cs="Arial"/>
          <w:sz w:val="26"/>
          <w:szCs w:val="26"/>
        </w:rPr>
      </w:pPr>
      <w:r w:rsidRPr="00140F15">
        <w:rPr>
          <w:rFonts w:ascii="PT Astra Serif" w:hAnsi="PT Astra Serif" w:cs="Arial"/>
          <w:sz w:val="26"/>
          <w:szCs w:val="26"/>
        </w:rPr>
        <w:t xml:space="preserve">7.6. Ограждающие конструкции должны размещаться по периметру земельного </w:t>
      </w:r>
      <w:proofErr w:type="gramStart"/>
      <w:r w:rsidRPr="00140F15">
        <w:rPr>
          <w:rFonts w:ascii="PT Astra Serif" w:hAnsi="PT Astra Serif" w:cs="Arial"/>
          <w:sz w:val="26"/>
          <w:szCs w:val="26"/>
        </w:rPr>
        <w:t>участка</w:t>
      </w:r>
      <w:proofErr w:type="gramEnd"/>
      <w:r w:rsidRPr="00140F15">
        <w:rPr>
          <w:rFonts w:ascii="PT Astra Serif" w:hAnsi="PT Astra Serif" w:cs="Arial"/>
          <w:sz w:val="26"/>
          <w:szCs w:val="26"/>
        </w:rPr>
        <w:t xml:space="preserve"> исключая их вынос за «красную» линию улицы, с занятием под эти цели тротуаров, газонов, дорог</w:t>
      </w:r>
      <w:r w:rsidR="00C51DE3" w:rsidRPr="00140F15">
        <w:rPr>
          <w:rFonts w:ascii="PT Astra Serif" w:hAnsi="PT Astra Serif" w:cs="Arial"/>
          <w:sz w:val="26"/>
          <w:szCs w:val="26"/>
        </w:rPr>
        <w:t>,</w:t>
      </w:r>
      <w:r w:rsidRPr="00140F15">
        <w:rPr>
          <w:rFonts w:ascii="PT Astra Serif" w:hAnsi="PT Astra Serif" w:cs="Arial"/>
          <w:sz w:val="26"/>
          <w:szCs w:val="26"/>
        </w:rPr>
        <w:t xml:space="preserve"> и могут быть оборудованы табличками с </w:t>
      </w:r>
      <w:r w:rsidRPr="00140F15">
        <w:rPr>
          <w:rFonts w:ascii="PT Astra Serif" w:hAnsi="PT Astra Serif" w:cs="Arial"/>
          <w:sz w:val="26"/>
          <w:szCs w:val="26"/>
        </w:rPr>
        <w:lastRenderedPageBreak/>
        <w:t xml:space="preserve">регистрационными знаками в целях индивидуализации стоянки транспортных средств. </w:t>
      </w:r>
    </w:p>
    <w:p w:rsidR="00EA6525" w:rsidRPr="00140F15" w:rsidRDefault="003F724C" w:rsidP="00EA6525">
      <w:pPr>
        <w:ind w:firstLine="709"/>
        <w:jc w:val="both"/>
        <w:rPr>
          <w:rFonts w:ascii="PT Astra Serif" w:hAnsi="PT Astra Serif" w:cs="Arial"/>
          <w:sz w:val="26"/>
          <w:szCs w:val="26"/>
        </w:rPr>
      </w:pPr>
      <w:r w:rsidRPr="00140F15">
        <w:rPr>
          <w:rFonts w:ascii="PT Astra Serif" w:hAnsi="PT Astra Serif" w:cs="Arial"/>
          <w:sz w:val="26"/>
          <w:szCs w:val="26"/>
        </w:rPr>
        <w:t>7.7</w:t>
      </w:r>
      <w:r w:rsidR="004419FC" w:rsidRPr="00140F15">
        <w:rPr>
          <w:rFonts w:ascii="PT Astra Serif" w:hAnsi="PT Astra Serif" w:cs="Arial"/>
          <w:sz w:val="26"/>
          <w:szCs w:val="26"/>
        </w:rPr>
        <w:t>.</w:t>
      </w:r>
      <w:r w:rsidR="00EA6525" w:rsidRPr="00140F15">
        <w:rPr>
          <w:rFonts w:ascii="PT Astra Serif" w:hAnsi="PT Astra Serif" w:cs="Arial"/>
          <w:sz w:val="26"/>
          <w:szCs w:val="26"/>
        </w:rPr>
        <w:t xml:space="preserve"> Особенн</w:t>
      </w:r>
      <w:r w:rsidR="00AF21F4" w:rsidRPr="00140F15">
        <w:rPr>
          <w:rFonts w:ascii="PT Astra Serif" w:hAnsi="PT Astra Serif" w:cs="Arial"/>
          <w:sz w:val="26"/>
          <w:szCs w:val="26"/>
        </w:rPr>
        <w:t>ости содержания фасадов зданий, строений, сооружений</w:t>
      </w:r>
      <w:r w:rsidR="00EA6525" w:rsidRPr="00140F15">
        <w:rPr>
          <w:rFonts w:ascii="PT Astra Serif" w:hAnsi="PT Astra Serif" w:cs="Arial"/>
          <w:sz w:val="26"/>
          <w:szCs w:val="26"/>
        </w:rPr>
        <w:t>:</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 исправление поврежденных элементов фасадов здан</w:t>
      </w:r>
      <w:r w:rsidR="00AF21F4" w:rsidRPr="00140F15">
        <w:rPr>
          <w:rFonts w:ascii="PT Astra Serif" w:hAnsi="PT Astra Serif" w:cs="Arial"/>
          <w:sz w:val="26"/>
          <w:szCs w:val="26"/>
        </w:rPr>
        <w:t xml:space="preserve">ий, </w:t>
      </w:r>
      <w:r w:rsidR="005400D3" w:rsidRPr="00140F15">
        <w:rPr>
          <w:rFonts w:ascii="PT Astra Serif" w:hAnsi="PT Astra Serif" w:cs="Arial"/>
          <w:sz w:val="26"/>
          <w:szCs w:val="26"/>
        </w:rPr>
        <w:t>строений, сооружений</w:t>
      </w:r>
      <w:r w:rsidRPr="00140F15">
        <w:rPr>
          <w:rFonts w:ascii="PT Astra Serif" w:hAnsi="PT Astra Serif" w:cs="Arial"/>
          <w:sz w:val="26"/>
          <w:szCs w:val="26"/>
        </w:rPr>
        <w:t xml:space="preserve">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140F15">
        <w:rPr>
          <w:rFonts w:ascii="PT Astra Serif" w:hAnsi="PT Astra Serif" w:cs="Arial"/>
          <w:sz w:val="26"/>
          <w:szCs w:val="26"/>
        </w:rPr>
        <w:t>отмосток</w:t>
      </w:r>
      <w:proofErr w:type="spellEnd"/>
      <w:r w:rsidRPr="00140F15">
        <w:rPr>
          <w:rFonts w:ascii="PT Astra Serif" w:hAnsi="PT Astra Serif" w:cs="Arial"/>
          <w:sz w:val="26"/>
          <w:szCs w:val="26"/>
        </w:rPr>
        <w:t>, приямков цокольных окон и входов</w:t>
      </w:r>
      <w:proofErr w:type="gramEnd"/>
      <w:r w:rsidRPr="00140F15">
        <w:rPr>
          <w:rFonts w:ascii="PT Astra Serif" w:hAnsi="PT Astra Serif" w:cs="Arial"/>
          <w:sz w:val="26"/>
          <w:szCs w:val="26"/>
        </w:rPr>
        <w:t xml:space="preserve"> в подвалы и иных конструктивных элементов;</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 уборка фасадов </w:t>
      </w:r>
      <w:r w:rsidR="007567F9" w:rsidRPr="00140F15">
        <w:rPr>
          <w:rFonts w:ascii="PT Astra Serif" w:hAnsi="PT Astra Serif" w:cs="Arial"/>
          <w:sz w:val="26"/>
          <w:szCs w:val="26"/>
        </w:rPr>
        <w:t>зданий, строений, сооружений</w:t>
      </w:r>
      <w:r w:rsidRPr="00140F15">
        <w:rPr>
          <w:rFonts w:ascii="PT Astra Serif" w:hAnsi="PT Astra Serif" w:cs="Arial"/>
          <w:sz w:val="26"/>
          <w:szCs w:val="26"/>
        </w:rPr>
        <w:t xml:space="preserve">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При обнаружении признаков повреждения выступающих конструкций фасад</w:t>
      </w:r>
      <w:r w:rsidR="005400D3" w:rsidRPr="00140F15">
        <w:rPr>
          <w:rFonts w:ascii="PT Astra Serif" w:hAnsi="PT Astra Serif" w:cs="Arial"/>
          <w:sz w:val="26"/>
          <w:szCs w:val="26"/>
        </w:rPr>
        <w:t>ов собственники зданий, строений, сооружений</w:t>
      </w:r>
      <w:r w:rsidRPr="00140F15">
        <w:rPr>
          <w:rFonts w:ascii="PT Astra Serif" w:hAnsi="PT Astra Serif" w:cs="Arial"/>
          <w:sz w:val="26"/>
          <w:szCs w:val="26"/>
        </w:rPr>
        <w:t xml:space="preserve">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w:t>
      </w:r>
      <w:r w:rsidR="007567F9" w:rsidRPr="00140F15">
        <w:rPr>
          <w:rFonts w:ascii="PT Astra Serif" w:hAnsi="PT Astra Serif" w:cs="Arial"/>
          <w:sz w:val="26"/>
          <w:szCs w:val="26"/>
        </w:rPr>
        <w:t>щих конструкций фасадов зданий, строений, сооружений</w:t>
      </w:r>
      <w:r w:rsidRPr="00140F15">
        <w:rPr>
          <w:rFonts w:ascii="PT Astra Serif" w:hAnsi="PT Astra Serif" w:cs="Arial"/>
          <w:sz w:val="26"/>
          <w:szCs w:val="26"/>
        </w:rPr>
        <w:t xml:space="preserve">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Очистка крыш, карнизов, водосточных труб от снега и ледяных наростов, при их появлении, прои</w:t>
      </w:r>
      <w:r w:rsidR="007567F9" w:rsidRPr="00140F15">
        <w:rPr>
          <w:rFonts w:ascii="PT Astra Serif" w:hAnsi="PT Astra Serif" w:cs="Arial"/>
          <w:sz w:val="26"/>
          <w:szCs w:val="26"/>
        </w:rPr>
        <w:t>зводится собственниками зданий, строений, сооружений</w:t>
      </w:r>
      <w:r w:rsidRPr="00140F15">
        <w:rPr>
          <w:rFonts w:ascii="PT Astra Serif" w:hAnsi="PT Astra Serif" w:cs="Arial"/>
          <w:sz w:val="26"/>
          <w:szCs w:val="26"/>
        </w:rPr>
        <w:t xml:space="preserve"> в светлое время суток с обязательным соблюдением мер, обеспечивающих безопасное движение пешеходов и транспорта.</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EA6525" w:rsidRPr="00140F15" w:rsidRDefault="003F724C" w:rsidP="00EA6525">
      <w:pPr>
        <w:ind w:firstLine="709"/>
        <w:jc w:val="both"/>
        <w:rPr>
          <w:rFonts w:ascii="PT Astra Serif" w:hAnsi="PT Astra Serif" w:cs="Arial"/>
          <w:sz w:val="26"/>
          <w:szCs w:val="26"/>
        </w:rPr>
      </w:pPr>
      <w:r w:rsidRPr="00140F15">
        <w:rPr>
          <w:rFonts w:ascii="PT Astra Serif" w:hAnsi="PT Astra Serif" w:cs="Arial"/>
          <w:sz w:val="26"/>
          <w:szCs w:val="26"/>
        </w:rPr>
        <w:t>7.8</w:t>
      </w:r>
      <w:r w:rsidR="007567F9" w:rsidRPr="00140F15">
        <w:rPr>
          <w:rFonts w:ascii="PT Astra Serif" w:hAnsi="PT Astra Serif" w:cs="Arial"/>
          <w:sz w:val="26"/>
          <w:szCs w:val="26"/>
        </w:rPr>
        <w:t>. На фасадах зданий, строений, сооружений</w:t>
      </w:r>
      <w:r w:rsidR="00EA6525" w:rsidRPr="00140F15">
        <w:rPr>
          <w:rFonts w:ascii="PT Astra Serif" w:hAnsi="PT Astra Serif" w:cs="Arial"/>
          <w:sz w:val="26"/>
          <w:szCs w:val="26"/>
        </w:rPr>
        <w:t xml:space="preserve">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3F724C" w:rsidRPr="00140F15" w:rsidRDefault="00336280" w:rsidP="003F724C">
      <w:pPr>
        <w:ind w:firstLine="709"/>
        <w:jc w:val="both"/>
        <w:rPr>
          <w:rFonts w:ascii="PT Astra Serif" w:hAnsi="PT Astra Serif" w:cs="Arial"/>
          <w:sz w:val="26"/>
          <w:szCs w:val="26"/>
        </w:rPr>
      </w:pPr>
      <w:r w:rsidRPr="00140F15">
        <w:rPr>
          <w:rFonts w:ascii="PT Astra Serif" w:hAnsi="PT Astra Serif" w:cs="Arial"/>
          <w:sz w:val="26"/>
          <w:szCs w:val="26"/>
        </w:rPr>
        <w:t>7.8.1. На территории</w:t>
      </w:r>
      <w:r w:rsidR="003F724C" w:rsidRPr="00140F15">
        <w:rPr>
          <w:rFonts w:ascii="PT Astra Serif" w:hAnsi="PT Astra Serif" w:cs="Arial"/>
          <w:sz w:val="26"/>
          <w:szCs w:val="26"/>
        </w:rPr>
        <w:t xml:space="preserve"> муниципального образования</w:t>
      </w:r>
      <w:r w:rsidRPr="00140F15">
        <w:rPr>
          <w:rFonts w:ascii="PT Astra Serif" w:hAnsi="PT Astra Serif" w:cs="Arial"/>
          <w:sz w:val="26"/>
          <w:szCs w:val="26"/>
        </w:rPr>
        <w:t xml:space="preserve"> поселок Боровский</w:t>
      </w:r>
      <w:r w:rsidR="003F724C" w:rsidRPr="00140F15">
        <w:rPr>
          <w:rFonts w:ascii="PT Astra Serif" w:hAnsi="PT Astra Serif" w:cs="Arial"/>
          <w:sz w:val="26"/>
          <w:szCs w:val="26"/>
        </w:rPr>
        <w:t xml:space="preserve"> осуществляется установка следующих адресных указателей:</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3F724C" w:rsidRPr="00140F15" w:rsidRDefault="003F724C" w:rsidP="003F724C">
      <w:pPr>
        <w:ind w:firstLine="709"/>
        <w:jc w:val="both"/>
        <w:rPr>
          <w:rFonts w:ascii="PT Astra Serif" w:hAnsi="PT Astra Serif" w:cs="Arial"/>
          <w:sz w:val="26"/>
          <w:szCs w:val="26"/>
        </w:rPr>
      </w:pPr>
      <w:proofErr w:type="gramStart"/>
      <w:r w:rsidRPr="00140F15">
        <w:rPr>
          <w:rFonts w:ascii="PT Astra Serif" w:hAnsi="PT Astra Serif" w:cs="Arial"/>
          <w:sz w:val="26"/>
          <w:szCs w:val="26"/>
        </w:rP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lastRenderedPageBreak/>
        <w:t>- совмещенные указатели (указатели с наименованиями элементов улично-дорожной сети и номерами объектов адресации);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указатели с номерами объектов адресации (далее - указатели с номерами домов);</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указатели с информацией о расположении объектов.</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140F15">
        <w:rPr>
          <w:rFonts w:ascii="PT Astra Serif" w:hAnsi="PT Astra Serif" w:cs="Arial"/>
          <w:sz w:val="26"/>
          <w:szCs w:val="26"/>
        </w:rPr>
        <w:t>подподпункта</w:t>
      </w:r>
      <w:proofErr w:type="spellEnd"/>
      <w:r w:rsidRPr="00140F15">
        <w:rPr>
          <w:rFonts w:ascii="PT Astra Serif" w:hAnsi="PT Astra Serif" w:cs="Arial"/>
          <w:sz w:val="26"/>
          <w:szCs w:val="26"/>
        </w:rPr>
        <w:t>, обеспечивает администрация.</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EE3F09" w:rsidRPr="00140F15" w:rsidRDefault="003F724C" w:rsidP="00EE3F09">
      <w:pPr>
        <w:ind w:firstLine="709"/>
        <w:jc w:val="both"/>
        <w:rPr>
          <w:rFonts w:ascii="PT Astra Serif" w:hAnsi="PT Astra Serif" w:cs="Arial"/>
          <w:sz w:val="26"/>
          <w:szCs w:val="26"/>
        </w:rPr>
      </w:pPr>
      <w:r w:rsidRPr="00140F15">
        <w:rPr>
          <w:rFonts w:ascii="PT Astra Serif" w:hAnsi="PT Astra Serif" w:cs="Arial"/>
          <w:sz w:val="26"/>
          <w:szCs w:val="26"/>
        </w:rPr>
        <w:t xml:space="preserve">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w:t>
      </w:r>
      <w:r w:rsidR="00EE3F09" w:rsidRPr="00140F15">
        <w:rPr>
          <w:rFonts w:ascii="PT Astra Serif" w:hAnsi="PT Astra Serif" w:cs="Arial"/>
          <w:sz w:val="26"/>
          <w:szCs w:val="26"/>
        </w:rPr>
        <w:t xml:space="preserve">или сооружения) </w:t>
      </w:r>
      <w:r w:rsidRPr="00140F15">
        <w:rPr>
          <w:rFonts w:ascii="PT Astra Serif" w:hAnsi="PT Astra Serif" w:cs="Arial"/>
          <w:sz w:val="26"/>
          <w:szCs w:val="26"/>
        </w:rPr>
        <w:t>или собственник объекта адресации в установленный настоящими Правилами срок.</w:t>
      </w:r>
    </w:p>
    <w:p w:rsidR="003F724C" w:rsidRPr="00140F15" w:rsidRDefault="00BA6A8A" w:rsidP="00EE3F09">
      <w:pPr>
        <w:ind w:firstLine="709"/>
        <w:jc w:val="both"/>
        <w:rPr>
          <w:rFonts w:ascii="PT Astra Serif" w:hAnsi="PT Astra Serif" w:cs="Arial"/>
          <w:sz w:val="26"/>
          <w:szCs w:val="26"/>
        </w:rPr>
      </w:pPr>
      <w:r w:rsidRPr="00140F15">
        <w:rPr>
          <w:rFonts w:ascii="PT Astra Serif" w:hAnsi="PT Astra Serif" w:cs="Arial"/>
          <w:sz w:val="26"/>
          <w:szCs w:val="26"/>
        </w:rPr>
        <w:t>7.8.1</w:t>
      </w:r>
      <w:r w:rsidR="00EE3F09" w:rsidRPr="00140F15">
        <w:rPr>
          <w:rFonts w:ascii="PT Astra Serif" w:hAnsi="PT Astra Serif" w:cs="Arial"/>
          <w:sz w:val="26"/>
          <w:szCs w:val="26"/>
        </w:rPr>
        <w:t>.</w:t>
      </w:r>
      <w:r w:rsidR="003F724C" w:rsidRPr="00140F15">
        <w:rPr>
          <w:rFonts w:ascii="PT Astra Serif" w:hAnsi="PT Astra Serif" w:cs="Arial"/>
          <w:sz w:val="26"/>
          <w:szCs w:val="26"/>
        </w:rPr>
        <w:t>2. Наименование элементов планировочной структуры на указателях воспроизводятся в соответствии с их официальными наименованиями.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Внешний вид и размеры указателей определяются с учетом их места размещения по согласованию с администрацией.</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lastRenderedPageBreak/>
        <w:t>На одноэтажных индивидуальных жилых домах допускается установка совмещенных указателей на высоте не менее 2,0 м от уровня земли.</w:t>
      </w:r>
    </w:p>
    <w:p w:rsidR="003F724C" w:rsidRPr="00140F15" w:rsidRDefault="00BA6A8A" w:rsidP="003F724C">
      <w:pPr>
        <w:ind w:firstLine="709"/>
        <w:jc w:val="both"/>
        <w:rPr>
          <w:rFonts w:ascii="PT Astra Serif" w:hAnsi="PT Astra Serif" w:cs="Arial"/>
          <w:sz w:val="26"/>
          <w:szCs w:val="26"/>
        </w:rPr>
      </w:pPr>
      <w:r w:rsidRPr="00140F15">
        <w:rPr>
          <w:rFonts w:ascii="PT Astra Serif" w:hAnsi="PT Astra Serif" w:cs="Arial"/>
          <w:sz w:val="26"/>
          <w:szCs w:val="26"/>
        </w:rPr>
        <w:t>7.8.1</w:t>
      </w:r>
      <w:r w:rsidR="003F724C" w:rsidRPr="00140F15">
        <w:rPr>
          <w:rFonts w:ascii="PT Astra Serif" w:hAnsi="PT Astra Serif" w:cs="Arial"/>
          <w:sz w:val="26"/>
          <w:szCs w:val="26"/>
        </w:rPr>
        <w:t xml:space="preserve">.3.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003F724C" w:rsidRPr="00140F15">
        <w:rPr>
          <w:rFonts w:ascii="PT Astra Serif" w:hAnsi="PT Astra Serif" w:cs="Arial"/>
          <w:sz w:val="26"/>
          <w:szCs w:val="26"/>
        </w:rPr>
        <w:t>с даты присвоения</w:t>
      </w:r>
      <w:proofErr w:type="gramEnd"/>
      <w:r w:rsidR="003F724C" w:rsidRPr="00140F15">
        <w:rPr>
          <w:rFonts w:ascii="PT Astra Serif" w:hAnsi="PT Astra Serif" w:cs="Arial"/>
          <w:sz w:val="26"/>
          <w:szCs w:val="26"/>
        </w:rPr>
        <w:t xml:space="preserve"> наименований элементам планировочной структуры, элементам улично-дорожной сети.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140F15">
        <w:rPr>
          <w:rFonts w:ascii="PT Astra Serif" w:hAnsi="PT Astra Serif" w:cs="Arial"/>
          <w:sz w:val="26"/>
          <w:szCs w:val="26"/>
        </w:rPr>
        <w:t>с даты изменения</w:t>
      </w:r>
      <w:proofErr w:type="gramEnd"/>
      <w:r w:rsidRPr="00140F15">
        <w:rPr>
          <w:rFonts w:ascii="PT Astra Serif" w:hAnsi="PT Astra Serif" w:cs="Arial"/>
          <w:sz w:val="26"/>
          <w:szCs w:val="26"/>
        </w:rPr>
        <w:t xml:space="preserve"> наименования элемента планировочной структуры, наименования элемента улично-дорожной сети.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xml:space="preserve">Замена адресных указателей в случае изменения требований к внешнему виду адресных указателей осуществляется не позднее 90 календарных дней </w:t>
      </w:r>
      <w:proofErr w:type="gramStart"/>
      <w:r w:rsidRPr="00140F15">
        <w:rPr>
          <w:rFonts w:ascii="PT Astra Serif" w:hAnsi="PT Astra Serif" w:cs="Arial"/>
          <w:sz w:val="26"/>
          <w:szCs w:val="26"/>
        </w:rPr>
        <w:t>с даты вступления</w:t>
      </w:r>
      <w:proofErr w:type="gramEnd"/>
      <w:r w:rsidRPr="00140F15">
        <w:rPr>
          <w:rFonts w:ascii="PT Astra Serif" w:hAnsi="PT Astra Serif" w:cs="Arial"/>
          <w:sz w:val="26"/>
          <w:szCs w:val="26"/>
        </w:rPr>
        <w:t xml:space="preserve"> в силу муниципального правового акта, изменяющего требования к внешнему виду адресных указателей.</w:t>
      </w:r>
    </w:p>
    <w:p w:rsidR="003F724C" w:rsidRPr="00140F15" w:rsidRDefault="00BA6A8A" w:rsidP="003F724C">
      <w:pPr>
        <w:ind w:firstLine="709"/>
        <w:jc w:val="both"/>
        <w:rPr>
          <w:rFonts w:ascii="PT Astra Serif" w:hAnsi="PT Astra Serif" w:cs="Arial"/>
          <w:sz w:val="26"/>
          <w:szCs w:val="26"/>
        </w:rPr>
      </w:pPr>
      <w:r w:rsidRPr="00140F15">
        <w:rPr>
          <w:rFonts w:ascii="PT Astra Serif" w:hAnsi="PT Astra Serif" w:cs="Arial"/>
          <w:sz w:val="26"/>
          <w:szCs w:val="26"/>
        </w:rPr>
        <w:t>7.8.1</w:t>
      </w:r>
      <w:r w:rsidR="003F724C" w:rsidRPr="00140F15">
        <w:rPr>
          <w:rFonts w:ascii="PT Astra Serif" w:hAnsi="PT Astra Serif" w:cs="Arial"/>
          <w:sz w:val="26"/>
          <w:szCs w:val="26"/>
        </w:rPr>
        <w:t>.4. Содержание адресных указателей включает в себя осуществление следующих мероприятий:</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обеспечение наличия адресных указателей в местах их установки;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содержание в технически исправном состоянии;</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периодическая очистка адресных указателей;</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 замена непригодных и не подлежащих восстановлению адресных указателей.</w:t>
      </w:r>
    </w:p>
    <w:p w:rsidR="003F724C" w:rsidRPr="00140F15" w:rsidRDefault="003F724C" w:rsidP="003F724C">
      <w:pPr>
        <w:ind w:firstLine="709"/>
        <w:jc w:val="both"/>
        <w:rPr>
          <w:rFonts w:ascii="PT Astra Serif" w:hAnsi="PT Astra Serif" w:cs="Arial"/>
          <w:sz w:val="26"/>
          <w:szCs w:val="26"/>
        </w:rPr>
      </w:pPr>
      <w:r w:rsidRPr="00140F15">
        <w:rPr>
          <w:rFonts w:ascii="PT Astra Serif" w:hAnsi="PT Astra Serif" w:cs="Arial"/>
          <w:sz w:val="26"/>
          <w:szCs w:val="26"/>
        </w:rP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3F724C" w:rsidRPr="00140F15" w:rsidRDefault="00BA6A8A" w:rsidP="003F724C">
      <w:pPr>
        <w:ind w:firstLine="709"/>
        <w:jc w:val="both"/>
        <w:rPr>
          <w:rFonts w:ascii="PT Astra Serif" w:hAnsi="PT Astra Serif" w:cs="Arial"/>
          <w:sz w:val="26"/>
          <w:szCs w:val="26"/>
        </w:rPr>
      </w:pPr>
      <w:r w:rsidRPr="00140F15">
        <w:rPr>
          <w:rFonts w:ascii="PT Astra Serif" w:hAnsi="PT Astra Serif" w:cs="Arial"/>
          <w:sz w:val="26"/>
          <w:szCs w:val="26"/>
        </w:rPr>
        <w:t>7.8.1</w:t>
      </w:r>
      <w:r w:rsidR="003F724C" w:rsidRPr="00140F15">
        <w:rPr>
          <w:rFonts w:ascii="PT Astra Serif" w:hAnsi="PT Astra Serif" w:cs="Arial"/>
          <w:sz w:val="26"/>
          <w:szCs w:val="26"/>
        </w:rPr>
        <w:t>.5. Ответственность за наличие, размещение в соответствии с настоящими Правилами, содержание адресных указателей несут лиц</w:t>
      </w:r>
      <w:r w:rsidRPr="00140F15">
        <w:rPr>
          <w:rFonts w:ascii="PT Astra Serif" w:hAnsi="PT Astra Serif" w:cs="Arial"/>
          <w:sz w:val="26"/>
          <w:szCs w:val="26"/>
        </w:rPr>
        <w:t xml:space="preserve">а, указанные в </w:t>
      </w:r>
      <w:proofErr w:type="spellStart"/>
      <w:r w:rsidRPr="00140F15">
        <w:rPr>
          <w:rFonts w:ascii="PT Astra Serif" w:hAnsi="PT Astra Serif" w:cs="Arial"/>
          <w:sz w:val="26"/>
          <w:szCs w:val="26"/>
        </w:rPr>
        <w:t>подподпунте</w:t>
      </w:r>
      <w:proofErr w:type="spellEnd"/>
      <w:r w:rsidRPr="00140F15">
        <w:rPr>
          <w:rFonts w:ascii="PT Astra Serif" w:hAnsi="PT Astra Serif" w:cs="Arial"/>
          <w:sz w:val="26"/>
          <w:szCs w:val="26"/>
        </w:rPr>
        <w:t xml:space="preserve"> 7.8.1</w:t>
      </w:r>
      <w:r w:rsidR="003F724C" w:rsidRPr="00140F15">
        <w:rPr>
          <w:rFonts w:ascii="PT Astra Serif" w:hAnsi="PT Astra Serif" w:cs="Arial"/>
          <w:sz w:val="26"/>
          <w:szCs w:val="26"/>
        </w:rPr>
        <w:t>.1 Правил.</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w:t>
      </w:r>
      <w:r w:rsidR="00E8096F" w:rsidRPr="00140F15">
        <w:rPr>
          <w:rFonts w:ascii="PT Astra Serif" w:hAnsi="PT Astra Serif" w:cs="Arial"/>
          <w:sz w:val="26"/>
          <w:szCs w:val="26"/>
        </w:rPr>
        <w:t xml:space="preserve">. </w:t>
      </w:r>
      <w:proofErr w:type="gramStart"/>
      <w:r w:rsidR="00E8096F" w:rsidRPr="00140F15">
        <w:rPr>
          <w:rFonts w:ascii="PT Astra Serif" w:hAnsi="PT Astra Serif" w:cs="Arial"/>
          <w:sz w:val="26"/>
          <w:szCs w:val="26"/>
        </w:rPr>
        <w:t>Размещение настенных вывесок (далее - вывесок) и информационных табличек (далее – табличек)</w:t>
      </w:r>
      <w:r w:rsidR="002F6F70" w:rsidRPr="00140F15">
        <w:rPr>
          <w:rFonts w:ascii="PT Astra Serif" w:hAnsi="PT Astra Serif" w:cs="Arial"/>
          <w:sz w:val="26"/>
          <w:szCs w:val="26"/>
        </w:rPr>
        <w:t xml:space="preserve"> на фасадах зданий (строений,  с</w:t>
      </w:r>
      <w:r w:rsidR="00E8096F" w:rsidRPr="00140F15">
        <w:rPr>
          <w:rFonts w:ascii="PT Astra Serif" w:hAnsi="PT Astra Serif" w:cs="Arial"/>
          <w:sz w:val="26"/>
          <w:szCs w:val="26"/>
        </w:rPr>
        <w:t>ооружений) с несколькими входными группами (входами) должно осуществляться упорядоченно и комплексно, с учетом:</w:t>
      </w:r>
      <w:proofErr w:type="gramEnd"/>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сохранения общего архитектурно-художественного, композиционного решения фасадов;</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единой высоты, толщины вывесок, табличек;</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единой горизонтальной оси размещения на всем протяжении фасадов.</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7.9.1</w:t>
      </w:r>
      <w:r w:rsidR="00E8096F" w:rsidRPr="00140F15">
        <w:rPr>
          <w:rFonts w:ascii="PT Astra Serif" w:hAnsi="PT Astra Serif" w:cs="Arial"/>
          <w:sz w:val="26"/>
          <w:szCs w:val="26"/>
        </w:rPr>
        <w:t xml:space="preserve">.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w:t>
      </w:r>
      <w:r w:rsidR="00E8096F" w:rsidRPr="00140F15">
        <w:rPr>
          <w:rFonts w:ascii="PT Astra Serif" w:hAnsi="PT Astra Serif" w:cs="Arial"/>
          <w:sz w:val="26"/>
          <w:szCs w:val="26"/>
        </w:rPr>
        <w:lastRenderedPageBreak/>
        <w:t>архитектурно-художественных концепций, определяющих размещение и конструкцию вывесок.</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7.9.2</w:t>
      </w:r>
      <w:r w:rsidR="00E8096F" w:rsidRPr="00140F15">
        <w:rPr>
          <w:rFonts w:ascii="PT Astra Serif" w:hAnsi="PT Astra Serif" w:cs="Arial"/>
          <w:sz w:val="26"/>
          <w:szCs w:val="26"/>
        </w:rPr>
        <w:t xml:space="preserve">. Табличка должна иметь размер от 0,15 до 0,4 кв. м. Высота букв в тексте должна быть не менее 2 (двух) см. </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Таблички могут быть заменены надписями на стекле витрины, входной двери, выполненными в технике аппликации.</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7.9.3</w:t>
      </w:r>
      <w:r w:rsidR="00E8096F" w:rsidRPr="00140F15">
        <w:rPr>
          <w:rFonts w:ascii="PT Astra Serif" w:hAnsi="PT Astra Serif" w:cs="Arial"/>
          <w:sz w:val="26"/>
          <w:szCs w:val="26"/>
        </w:rPr>
        <w:t>.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световых коробов или конструкций, размещаемых в плоскости фасада;</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световых коробов или конструкций, располагаемых перпендикулярно плоскости стены на кронштейнах;</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отдельно расположенных букв без использования «подложки» (в том числе световых, объемных, пластиковых, металлических);</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с использованием неона;</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xml:space="preserve">- выполненных по инновационным технологиям (в том числе с использованием </w:t>
      </w:r>
      <w:proofErr w:type="spellStart"/>
      <w:r w:rsidRPr="00140F15">
        <w:rPr>
          <w:rFonts w:ascii="PT Astra Serif" w:hAnsi="PT Astra Serif" w:cs="Arial"/>
          <w:sz w:val="26"/>
          <w:szCs w:val="26"/>
        </w:rPr>
        <w:t>краеосвещенных</w:t>
      </w:r>
      <w:proofErr w:type="spellEnd"/>
      <w:r w:rsidRPr="00140F15">
        <w:rPr>
          <w:rFonts w:ascii="PT Astra Serif" w:hAnsi="PT Astra Serif" w:cs="Arial"/>
          <w:sz w:val="26"/>
          <w:szCs w:val="26"/>
        </w:rPr>
        <w:t xml:space="preserve"> систем, вывесок со </w:t>
      </w:r>
      <w:proofErr w:type="spellStart"/>
      <w:r w:rsidRPr="00140F15">
        <w:rPr>
          <w:rFonts w:ascii="PT Astra Serif" w:hAnsi="PT Astra Serif" w:cs="Arial"/>
          <w:sz w:val="26"/>
          <w:szCs w:val="26"/>
        </w:rPr>
        <w:t>светодинамикой</w:t>
      </w:r>
      <w:proofErr w:type="spellEnd"/>
      <w:r w:rsidRPr="00140F15">
        <w:rPr>
          <w:rFonts w:ascii="PT Astra Serif" w:hAnsi="PT Astra Serif" w:cs="Arial"/>
          <w:sz w:val="26"/>
          <w:szCs w:val="26"/>
        </w:rPr>
        <w:t>).</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7.9.4</w:t>
      </w:r>
      <w:r w:rsidR="00E8096F" w:rsidRPr="00140F15">
        <w:rPr>
          <w:rFonts w:ascii="PT Astra Serif" w:hAnsi="PT Astra Serif" w:cs="Arial"/>
          <w:sz w:val="26"/>
          <w:szCs w:val="26"/>
        </w:rPr>
        <w:t>. Не допускается размещение вывесок, табличек:</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с выступом за боковые пределы фасада и без соблюдения архитектурных членений фасада;</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в поле оконных и дверных проемов с изменением их конфигурации;</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с наложением на вывески, таблички, принадлежащие другим заинтересованным лицам.</w:t>
      </w:r>
    </w:p>
    <w:p w:rsidR="00E8096F"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t xml:space="preserve">Не допускается размещение всех видов дополнительных элементов (вывесок, </w:t>
      </w:r>
      <w:r w:rsidR="004C2191" w:rsidRPr="00140F15">
        <w:rPr>
          <w:rFonts w:ascii="PT Astra Serif" w:hAnsi="PT Astra Serif" w:cs="Arial"/>
          <w:sz w:val="26"/>
          <w:szCs w:val="26"/>
        </w:rPr>
        <w:t>табличек) и устрой</w:t>
      </w:r>
      <w:proofErr w:type="gramStart"/>
      <w:r w:rsidR="004C2191" w:rsidRPr="00140F15">
        <w:rPr>
          <w:rFonts w:ascii="PT Astra Serif" w:hAnsi="PT Astra Serif" w:cs="Arial"/>
          <w:sz w:val="26"/>
          <w:szCs w:val="26"/>
        </w:rPr>
        <w:t>ств бл</w:t>
      </w:r>
      <w:proofErr w:type="gramEnd"/>
      <w:r w:rsidR="004C2191" w:rsidRPr="00140F15">
        <w:rPr>
          <w:rFonts w:ascii="PT Astra Serif" w:hAnsi="PT Astra Serif" w:cs="Arial"/>
          <w:sz w:val="26"/>
          <w:szCs w:val="26"/>
        </w:rPr>
        <w:t>иже 2 м</w:t>
      </w:r>
      <w:r w:rsidRPr="00140F15">
        <w:rPr>
          <w:rFonts w:ascii="PT Astra Serif" w:hAnsi="PT Astra Serif" w:cs="Arial"/>
          <w:sz w:val="26"/>
          <w:szCs w:val="26"/>
        </w:rPr>
        <w:t xml:space="preserve"> от мемориальных досок, перекрывающих знаки адресации.</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7.9.4</w:t>
      </w:r>
      <w:r w:rsidR="00E8096F" w:rsidRPr="00140F15">
        <w:rPr>
          <w:rFonts w:ascii="PT Astra Serif" w:hAnsi="PT Astra Serif" w:cs="Arial"/>
          <w:sz w:val="26"/>
          <w:szCs w:val="26"/>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7.9.5</w:t>
      </w:r>
      <w:r w:rsidR="00E8096F" w:rsidRPr="00140F15">
        <w:rPr>
          <w:rFonts w:ascii="PT Astra Serif" w:hAnsi="PT Astra Serif" w:cs="Arial"/>
          <w:sz w:val="26"/>
          <w:szCs w:val="26"/>
        </w:rPr>
        <w:t xml:space="preserve">. Организациям, эксплуатирующим световые вывески, рекомендуется обеспечивать своевременную замену перегоревших </w:t>
      </w:r>
      <w:proofErr w:type="spellStart"/>
      <w:r w:rsidR="00E8096F" w:rsidRPr="00140F15">
        <w:rPr>
          <w:rFonts w:ascii="PT Astra Serif" w:hAnsi="PT Astra Serif" w:cs="Arial"/>
          <w:sz w:val="26"/>
          <w:szCs w:val="26"/>
        </w:rPr>
        <w:t>газосветовых</w:t>
      </w:r>
      <w:proofErr w:type="spellEnd"/>
      <w:r w:rsidR="00E8096F" w:rsidRPr="00140F15">
        <w:rPr>
          <w:rFonts w:ascii="PT Astra Serif" w:hAnsi="PT Astra Serif" w:cs="Arial"/>
          <w:sz w:val="26"/>
          <w:szCs w:val="26"/>
        </w:rPr>
        <w:t xml:space="preserve"> трубок и электроламп. В случае неисправности отдельных знаков, вывески рекомендуется выключать полностью.</w:t>
      </w:r>
    </w:p>
    <w:p w:rsidR="00E8096F" w:rsidRPr="00140F15" w:rsidRDefault="00975DA5" w:rsidP="00E8096F">
      <w:pPr>
        <w:ind w:firstLine="709"/>
        <w:jc w:val="both"/>
        <w:rPr>
          <w:rFonts w:ascii="PT Astra Serif" w:hAnsi="PT Astra Serif" w:cs="Arial"/>
          <w:sz w:val="26"/>
          <w:szCs w:val="26"/>
        </w:rPr>
      </w:pPr>
      <w:r w:rsidRPr="00140F15">
        <w:rPr>
          <w:rFonts w:ascii="PT Astra Serif" w:hAnsi="PT Astra Serif" w:cs="Arial"/>
          <w:sz w:val="26"/>
          <w:szCs w:val="26"/>
        </w:rPr>
        <w:t>7.9.6</w:t>
      </w:r>
      <w:r w:rsidR="00E8096F" w:rsidRPr="00140F15">
        <w:rPr>
          <w:rFonts w:ascii="PT Astra Serif" w:hAnsi="PT Astra Serif" w:cs="Arial"/>
          <w:sz w:val="26"/>
          <w:szCs w:val="26"/>
        </w:rPr>
        <w:t xml:space="preserve">. Расклейку газет, афиш, плакатов, различного рода объявлений и реклам рекомендуется </w:t>
      </w:r>
      <w:r w:rsidR="004C2191" w:rsidRPr="00140F15">
        <w:rPr>
          <w:rFonts w:ascii="PT Astra Serif" w:hAnsi="PT Astra Serif" w:cs="Arial"/>
          <w:sz w:val="26"/>
          <w:szCs w:val="26"/>
        </w:rPr>
        <w:t>осуществлять</w:t>
      </w:r>
      <w:r w:rsidR="00E8096F" w:rsidRPr="00140F15">
        <w:rPr>
          <w:rFonts w:ascii="PT Astra Serif" w:hAnsi="PT Astra Serif" w:cs="Arial"/>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A6525" w:rsidRPr="00140F15" w:rsidRDefault="00E8096F" w:rsidP="00E8096F">
      <w:pPr>
        <w:ind w:firstLine="709"/>
        <w:jc w:val="both"/>
        <w:rPr>
          <w:rFonts w:ascii="PT Astra Serif" w:hAnsi="PT Astra Serif" w:cs="Arial"/>
          <w:sz w:val="26"/>
          <w:szCs w:val="26"/>
        </w:rPr>
      </w:pPr>
      <w:r w:rsidRPr="00140F15">
        <w:rPr>
          <w:rFonts w:ascii="PT Astra Serif" w:hAnsi="PT Astra Serif" w:cs="Arial"/>
          <w:sz w:val="26"/>
          <w:szCs w:val="26"/>
        </w:rPr>
        <w:lastRenderedPageBreak/>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4C2191" w:rsidRPr="00140F15">
        <w:rPr>
          <w:rFonts w:ascii="PT Astra Serif" w:hAnsi="PT Astra Serif" w:cs="Arial"/>
          <w:sz w:val="26"/>
          <w:szCs w:val="26"/>
        </w:rPr>
        <w:t>. Внешний вид ограждений</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4C2191" w:rsidRPr="00140F15">
        <w:rPr>
          <w:rFonts w:ascii="PT Astra Serif" w:hAnsi="PT Astra Serif" w:cs="Arial"/>
          <w:sz w:val="26"/>
          <w:szCs w:val="26"/>
        </w:rPr>
        <w:t>.1.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4C2191" w:rsidRPr="00140F15" w:rsidRDefault="004C2191" w:rsidP="004C2191">
      <w:pPr>
        <w:ind w:firstLine="709"/>
        <w:jc w:val="both"/>
        <w:rPr>
          <w:rFonts w:ascii="PT Astra Serif" w:hAnsi="PT Astra Serif" w:cs="Arial"/>
          <w:sz w:val="26"/>
          <w:szCs w:val="26"/>
        </w:rPr>
      </w:pPr>
      <w:r w:rsidRPr="00140F15">
        <w:rPr>
          <w:rFonts w:ascii="PT Astra Serif" w:hAnsi="PT Astra Serif" w:cs="Arial"/>
          <w:sz w:val="26"/>
          <w:szCs w:val="26"/>
        </w:rPr>
        <w:t>- назначение (декоративные, защитные, ограждающие, их сочетание);</w:t>
      </w:r>
    </w:p>
    <w:p w:rsidR="004C2191" w:rsidRPr="00140F15" w:rsidRDefault="004C2191" w:rsidP="004C2191">
      <w:pPr>
        <w:ind w:firstLine="709"/>
        <w:jc w:val="both"/>
        <w:rPr>
          <w:rFonts w:ascii="PT Astra Serif" w:hAnsi="PT Astra Serif" w:cs="Arial"/>
          <w:sz w:val="26"/>
          <w:szCs w:val="26"/>
        </w:rPr>
      </w:pPr>
      <w:proofErr w:type="gramStart"/>
      <w:r w:rsidRPr="00140F15">
        <w:rPr>
          <w:rFonts w:ascii="PT Astra Serif" w:hAnsi="PT Astra Serif" w:cs="Arial"/>
          <w:sz w:val="26"/>
          <w:szCs w:val="26"/>
        </w:rPr>
        <w:t>- высота (низкие – 0,3-1,0 м., средние – 1,1-1,7 м., высокие – 1,8-2,0 м. (в исключительных случаях – 3,0 м.);</w:t>
      </w:r>
      <w:proofErr w:type="gramEnd"/>
    </w:p>
    <w:p w:rsidR="004C2191" w:rsidRPr="00140F15" w:rsidRDefault="004C2191" w:rsidP="004C2191">
      <w:pPr>
        <w:ind w:firstLine="709"/>
        <w:jc w:val="both"/>
        <w:rPr>
          <w:rFonts w:ascii="PT Astra Serif" w:hAnsi="PT Astra Serif" w:cs="Arial"/>
          <w:sz w:val="26"/>
          <w:szCs w:val="26"/>
        </w:rPr>
      </w:pPr>
      <w:r w:rsidRPr="00140F15">
        <w:rPr>
          <w:rFonts w:ascii="PT Astra Serif" w:hAnsi="PT Astra Serif" w:cs="Arial"/>
          <w:sz w:val="26"/>
          <w:szCs w:val="26"/>
        </w:rPr>
        <w:t>- вид материала (</w:t>
      </w:r>
      <w:proofErr w:type="gramStart"/>
      <w:r w:rsidRPr="00140F15">
        <w:rPr>
          <w:rFonts w:ascii="PT Astra Serif" w:hAnsi="PT Astra Serif" w:cs="Arial"/>
          <w:sz w:val="26"/>
          <w:szCs w:val="26"/>
        </w:rPr>
        <w:t>металлические</w:t>
      </w:r>
      <w:proofErr w:type="gramEnd"/>
      <w:r w:rsidRPr="00140F15">
        <w:rPr>
          <w:rFonts w:ascii="PT Astra Serif" w:hAnsi="PT Astra Serif" w:cs="Arial"/>
          <w:sz w:val="26"/>
          <w:szCs w:val="26"/>
        </w:rPr>
        <w:t>, сетчатые, железобетонные, деревянные, пластиковые и др.);</w:t>
      </w:r>
    </w:p>
    <w:p w:rsidR="004C2191" w:rsidRPr="00140F15" w:rsidRDefault="004C2191" w:rsidP="004C2191">
      <w:pPr>
        <w:ind w:firstLine="709"/>
        <w:jc w:val="both"/>
        <w:rPr>
          <w:rFonts w:ascii="PT Astra Serif" w:hAnsi="PT Astra Serif" w:cs="Arial"/>
          <w:sz w:val="26"/>
          <w:szCs w:val="26"/>
        </w:rPr>
      </w:pPr>
      <w:r w:rsidRPr="00140F15">
        <w:rPr>
          <w:rFonts w:ascii="PT Astra Serif" w:hAnsi="PT Astra Serif" w:cs="Arial"/>
          <w:sz w:val="26"/>
          <w:szCs w:val="26"/>
        </w:rPr>
        <w:t>- степень проницаемости для взгляда (прозрачные, глухие);</w:t>
      </w:r>
    </w:p>
    <w:p w:rsidR="004C2191" w:rsidRPr="00140F15" w:rsidRDefault="004C2191" w:rsidP="004C2191">
      <w:pPr>
        <w:ind w:firstLine="709"/>
        <w:jc w:val="both"/>
        <w:rPr>
          <w:rFonts w:ascii="PT Astra Serif" w:hAnsi="PT Astra Serif" w:cs="Arial"/>
          <w:sz w:val="26"/>
          <w:szCs w:val="26"/>
        </w:rPr>
      </w:pPr>
      <w:r w:rsidRPr="00140F15">
        <w:rPr>
          <w:rFonts w:ascii="PT Astra Serif" w:hAnsi="PT Astra Serif" w:cs="Arial"/>
          <w:sz w:val="26"/>
          <w:szCs w:val="26"/>
        </w:rPr>
        <w:t>- степень стационарности (постоянные, временные, передвижные).</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4C2191" w:rsidRPr="00140F15">
        <w:rPr>
          <w:rFonts w:ascii="PT Astra Serif" w:hAnsi="PT Astra Serif" w:cs="Arial"/>
          <w:sz w:val="26"/>
          <w:szCs w:val="26"/>
        </w:rPr>
        <w:t xml:space="preserve">.2. Рекомендуется устанавливать ограждения высотой, не превышающей двух метров. </w:t>
      </w:r>
    </w:p>
    <w:p w:rsidR="004C2191" w:rsidRPr="00140F15" w:rsidRDefault="004C2191" w:rsidP="004C2191">
      <w:pPr>
        <w:ind w:firstLine="709"/>
        <w:jc w:val="both"/>
        <w:rPr>
          <w:rFonts w:ascii="PT Astra Serif" w:hAnsi="PT Astra Serif" w:cs="Arial"/>
          <w:sz w:val="26"/>
          <w:szCs w:val="26"/>
        </w:rPr>
      </w:pPr>
      <w:r w:rsidRPr="00140F15">
        <w:rPr>
          <w:rFonts w:ascii="PT Astra Serif" w:hAnsi="PT Astra Serif"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4C2191" w:rsidRPr="00140F15">
        <w:rPr>
          <w:rFonts w:ascii="PT Astra Serif" w:hAnsi="PT Astra Serif" w:cs="Arial"/>
          <w:sz w:val="26"/>
          <w:szCs w:val="26"/>
        </w:rPr>
        <w:t xml:space="preserve">.4.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004C2191" w:rsidRPr="00140F15">
        <w:rPr>
          <w:rFonts w:ascii="PT Astra Serif" w:hAnsi="PT Astra Serif" w:cs="Arial"/>
          <w:sz w:val="26"/>
          <w:szCs w:val="26"/>
        </w:rPr>
        <w:t>гармоничной цветовой гамме</w:t>
      </w:r>
      <w:proofErr w:type="gramEnd"/>
      <w:r w:rsidR="004C2191" w:rsidRPr="00140F15">
        <w:rPr>
          <w:rFonts w:ascii="PT Astra Serif" w:hAnsi="PT Astra Serif" w:cs="Arial"/>
          <w:sz w:val="26"/>
          <w:szCs w:val="26"/>
        </w:rPr>
        <w:t>, схожими по типу, высоте и форме.</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4C2191" w:rsidRPr="00140F15">
        <w:rPr>
          <w:rFonts w:ascii="PT Astra Serif" w:hAnsi="PT Astra Serif" w:cs="Arial"/>
          <w:sz w:val="26"/>
          <w:szCs w:val="26"/>
        </w:rPr>
        <w:t>.5.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4C2191" w:rsidRPr="00140F15">
        <w:rPr>
          <w:rFonts w:ascii="PT Astra Serif" w:hAnsi="PT Astra Serif" w:cs="Arial"/>
          <w:sz w:val="26"/>
          <w:szCs w:val="26"/>
        </w:rPr>
        <w:t>.6.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DD7824" w:rsidRPr="00140F15">
        <w:rPr>
          <w:rFonts w:ascii="PT Astra Serif" w:hAnsi="PT Astra Serif" w:cs="Arial"/>
          <w:sz w:val="26"/>
          <w:szCs w:val="26"/>
        </w:rPr>
        <w:t>.</w:t>
      </w:r>
      <w:r w:rsidR="004C2191" w:rsidRPr="00140F15">
        <w:rPr>
          <w:rFonts w:ascii="PT Astra Serif" w:hAnsi="PT Astra Serif" w:cs="Arial"/>
          <w:sz w:val="26"/>
          <w:szCs w:val="26"/>
        </w:rPr>
        <w:t xml:space="preserve">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C2191" w:rsidRPr="00140F15">
        <w:rPr>
          <w:rFonts w:ascii="PT Astra Serif" w:hAnsi="PT Astra Serif" w:cs="Arial"/>
          <w:sz w:val="26"/>
          <w:szCs w:val="26"/>
        </w:rPr>
        <w:t>вытаптывания</w:t>
      </w:r>
      <w:proofErr w:type="spellEnd"/>
      <w:r w:rsidR="004C2191" w:rsidRPr="00140F15">
        <w:rPr>
          <w:rFonts w:ascii="PT Astra Serif" w:hAnsi="PT Astra Serif"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DD7824" w:rsidRPr="00140F15">
        <w:rPr>
          <w:rFonts w:ascii="PT Astra Serif" w:hAnsi="PT Astra Serif" w:cs="Arial"/>
          <w:sz w:val="26"/>
          <w:szCs w:val="26"/>
        </w:rPr>
        <w:t>.</w:t>
      </w:r>
      <w:r w:rsidR="004C2191" w:rsidRPr="00140F15">
        <w:rPr>
          <w:rFonts w:ascii="PT Astra Serif" w:hAnsi="PT Astra Serif" w:cs="Arial"/>
          <w:sz w:val="26"/>
          <w:szCs w:val="26"/>
        </w:rPr>
        <w:t>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DD7824" w:rsidRPr="00140F15">
        <w:rPr>
          <w:rFonts w:ascii="PT Astra Serif" w:hAnsi="PT Astra Serif" w:cs="Arial"/>
          <w:sz w:val="26"/>
          <w:szCs w:val="26"/>
        </w:rPr>
        <w:t>.9</w:t>
      </w:r>
      <w:r w:rsidR="004C2191" w:rsidRPr="00140F15">
        <w:rPr>
          <w:rFonts w:ascii="PT Astra Serif" w:hAnsi="PT Astra Serif" w:cs="Arial"/>
          <w:sz w:val="26"/>
          <w:szCs w:val="26"/>
        </w:rPr>
        <w:t>. Рекомендуется предусматривать временное декоративное ограждение некапитальных нестационарных сооружений питания (летние кафе).</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DD7824" w:rsidRPr="00140F15">
        <w:rPr>
          <w:rFonts w:ascii="PT Astra Serif" w:hAnsi="PT Astra Serif" w:cs="Arial"/>
          <w:sz w:val="26"/>
          <w:szCs w:val="26"/>
        </w:rPr>
        <w:t>.</w:t>
      </w:r>
      <w:r w:rsidR="004C2191" w:rsidRPr="00140F15">
        <w:rPr>
          <w:rFonts w:ascii="PT Astra Serif" w:hAnsi="PT Astra Serif" w:cs="Arial"/>
          <w:sz w:val="26"/>
          <w:szCs w:val="26"/>
        </w:rPr>
        <w:t>1</w:t>
      </w:r>
      <w:r w:rsidR="00DD7824" w:rsidRPr="00140F15">
        <w:rPr>
          <w:rFonts w:ascii="PT Astra Serif" w:hAnsi="PT Astra Serif" w:cs="Arial"/>
          <w:sz w:val="26"/>
          <w:szCs w:val="26"/>
        </w:rPr>
        <w:t>0</w:t>
      </w:r>
      <w:r w:rsidR="004C2191" w:rsidRPr="00140F15">
        <w:rPr>
          <w:rFonts w:ascii="PT Astra Serif" w:hAnsi="PT Astra Serif" w:cs="Arial"/>
          <w:sz w:val="26"/>
          <w:szCs w:val="26"/>
        </w:rPr>
        <w:t xml:space="preserve">. </w:t>
      </w:r>
      <w:r w:rsidR="00DD7824" w:rsidRPr="00140F15">
        <w:rPr>
          <w:rFonts w:ascii="PT Astra Serif" w:hAnsi="PT Astra Serif" w:cs="Arial"/>
          <w:sz w:val="26"/>
          <w:szCs w:val="26"/>
        </w:rPr>
        <w:t xml:space="preserve">Для всех типов ограждений рекомендуется использовать зеленый цвет, за исключением </w:t>
      </w:r>
      <w:r w:rsidR="004C2191" w:rsidRPr="00140F15">
        <w:rPr>
          <w:rFonts w:ascii="PT Astra Serif" w:hAnsi="PT Astra Serif" w:cs="Arial"/>
          <w:sz w:val="26"/>
          <w:szCs w:val="26"/>
        </w:rPr>
        <w:t>окраски металлических элементов сварных ограждений, ограждений с элементами ковки и литья.</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lastRenderedPageBreak/>
        <w:t>7.10</w:t>
      </w:r>
      <w:r w:rsidR="00DD7824" w:rsidRPr="00140F15">
        <w:rPr>
          <w:rFonts w:ascii="PT Astra Serif" w:hAnsi="PT Astra Serif" w:cs="Arial"/>
          <w:sz w:val="26"/>
          <w:szCs w:val="26"/>
        </w:rPr>
        <w:t>.</w:t>
      </w:r>
      <w:r w:rsidR="004C2191" w:rsidRPr="00140F15">
        <w:rPr>
          <w:rFonts w:ascii="PT Astra Serif" w:hAnsi="PT Astra Serif" w:cs="Arial"/>
          <w:sz w:val="26"/>
          <w:szCs w:val="26"/>
        </w:rPr>
        <w:t>1</w:t>
      </w:r>
      <w:r w:rsidR="00DD7824" w:rsidRPr="00140F15">
        <w:rPr>
          <w:rFonts w:ascii="PT Astra Serif" w:hAnsi="PT Astra Serif" w:cs="Arial"/>
          <w:sz w:val="26"/>
          <w:szCs w:val="26"/>
        </w:rPr>
        <w:t>1</w:t>
      </w:r>
      <w:r w:rsidRPr="00140F15">
        <w:rPr>
          <w:rFonts w:ascii="PT Astra Serif" w:hAnsi="PT Astra Serif" w:cs="Arial"/>
          <w:sz w:val="26"/>
          <w:szCs w:val="26"/>
        </w:rPr>
        <w:t xml:space="preserve">. Не рекомендуется </w:t>
      </w:r>
      <w:r w:rsidR="004C2191" w:rsidRPr="00140F15">
        <w:rPr>
          <w:rFonts w:ascii="PT Astra Serif" w:hAnsi="PT Astra Serif" w:cs="Arial"/>
          <w:sz w:val="26"/>
          <w:szCs w:val="26"/>
        </w:rPr>
        <w:t>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4C2191" w:rsidRPr="00140F15" w:rsidRDefault="00860718" w:rsidP="004C2191">
      <w:pPr>
        <w:ind w:firstLine="709"/>
        <w:jc w:val="both"/>
        <w:rPr>
          <w:rFonts w:ascii="PT Astra Serif" w:hAnsi="PT Astra Serif" w:cs="Arial"/>
          <w:sz w:val="26"/>
          <w:szCs w:val="26"/>
        </w:rPr>
      </w:pPr>
      <w:r w:rsidRPr="00140F15">
        <w:rPr>
          <w:rFonts w:ascii="PT Astra Serif" w:hAnsi="PT Astra Serif" w:cs="Arial"/>
          <w:sz w:val="26"/>
          <w:szCs w:val="26"/>
        </w:rPr>
        <w:t>7.10</w:t>
      </w:r>
      <w:r w:rsidR="00DD7824" w:rsidRPr="00140F15">
        <w:rPr>
          <w:rFonts w:ascii="PT Astra Serif" w:hAnsi="PT Astra Serif" w:cs="Arial"/>
          <w:sz w:val="26"/>
          <w:szCs w:val="26"/>
        </w:rPr>
        <w:t>.</w:t>
      </w:r>
      <w:r w:rsidR="004C2191" w:rsidRPr="00140F15">
        <w:rPr>
          <w:rFonts w:ascii="PT Astra Serif" w:hAnsi="PT Astra Serif" w:cs="Arial"/>
          <w:sz w:val="26"/>
          <w:szCs w:val="26"/>
        </w:rPr>
        <w:t>1</w:t>
      </w:r>
      <w:r w:rsidRPr="00140F15">
        <w:rPr>
          <w:rFonts w:ascii="PT Astra Serif" w:hAnsi="PT Astra Serif" w:cs="Arial"/>
          <w:sz w:val="26"/>
          <w:szCs w:val="26"/>
        </w:rPr>
        <w:t>2</w:t>
      </w:r>
      <w:r w:rsidR="004C2191" w:rsidRPr="00140F15">
        <w:rPr>
          <w:rFonts w:ascii="PT Astra Serif" w:hAnsi="PT Astra Serif" w:cs="Arial"/>
          <w:sz w:val="26"/>
          <w:szCs w:val="26"/>
        </w:rPr>
        <w:t xml:space="preserve">. В центральной части </w:t>
      </w:r>
      <w:r w:rsidR="00DD7824" w:rsidRPr="00140F15">
        <w:rPr>
          <w:rFonts w:ascii="PT Astra Serif" w:hAnsi="PT Astra Serif" w:cs="Arial"/>
          <w:sz w:val="26"/>
          <w:szCs w:val="26"/>
        </w:rPr>
        <w:t xml:space="preserve">населенных пунктов </w:t>
      </w:r>
      <w:r w:rsidR="004C2191" w:rsidRPr="00140F15">
        <w:rPr>
          <w:rFonts w:ascii="PT Astra Serif" w:hAnsi="PT Astra Serif" w:cs="Arial"/>
          <w:sz w:val="26"/>
          <w:szCs w:val="26"/>
        </w:rPr>
        <w:t>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4C2191" w:rsidRPr="00140F15" w:rsidRDefault="00780773" w:rsidP="00EA6525">
      <w:pPr>
        <w:ind w:firstLine="709"/>
        <w:jc w:val="both"/>
        <w:rPr>
          <w:rFonts w:ascii="PT Astra Serif" w:hAnsi="PT Astra Serif" w:cs="Arial"/>
          <w:sz w:val="26"/>
          <w:szCs w:val="26"/>
        </w:rPr>
      </w:pPr>
      <w:r w:rsidRPr="00140F15">
        <w:rPr>
          <w:rFonts w:ascii="PT Astra Serif" w:hAnsi="PT Astra Serif" w:cs="Arial"/>
          <w:sz w:val="27"/>
          <w:szCs w:val="27"/>
        </w:rPr>
        <w:t>7.11. На фасадах зданий, строений, сооружений запрещается размещение похоронных принадлежностей.</w:t>
      </w:r>
    </w:p>
    <w:p w:rsidR="00780773" w:rsidRPr="00140F15" w:rsidRDefault="00780773" w:rsidP="007B47FF">
      <w:pPr>
        <w:ind w:firstLine="709"/>
        <w:jc w:val="both"/>
        <w:rPr>
          <w:rFonts w:ascii="PT Astra Serif" w:hAnsi="PT Astra Serif" w:cs="Arial"/>
          <w:b/>
          <w:sz w:val="26"/>
          <w:szCs w:val="26"/>
        </w:rPr>
      </w:pPr>
    </w:p>
    <w:p w:rsidR="007B47FF" w:rsidRPr="00140F15" w:rsidRDefault="007B47FF" w:rsidP="007B47FF">
      <w:pPr>
        <w:ind w:firstLine="709"/>
        <w:jc w:val="both"/>
        <w:rPr>
          <w:rFonts w:ascii="PT Astra Serif" w:hAnsi="PT Astra Serif" w:cs="Arial"/>
          <w:b/>
          <w:sz w:val="26"/>
          <w:szCs w:val="26"/>
        </w:rPr>
      </w:pPr>
      <w:r w:rsidRPr="00140F15">
        <w:rPr>
          <w:rFonts w:ascii="PT Astra Serif" w:hAnsi="PT Astra Serif" w:cs="Arial"/>
          <w:b/>
          <w:sz w:val="26"/>
          <w:szCs w:val="26"/>
        </w:rPr>
        <w:t>8</w:t>
      </w:r>
      <w:r w:rsidR="00B66686" w:rsidRPr="00140F15">
        <w:rPr>
          <w:rFonts w:ascii="PT Astra Serif" w:hAnsi="PT Astra Serif" w:cs="Arial"/>
          <w:b/>
          <w:sz w:val="26"/>
          <w:szCs w:val="26"/>
        </w:rPr>
        <w:t>.</w:t>
      </w:r>
      <w:r w:rsidRPr="00140F15">
        <w:rPr>
          <w:rFonts w:ascii="PT Astra Serif" w:hAnsi="PT Astra Serif" w:cs="Arial"/>
          <w:b/>
          <w:sz w:val="26"/>
          <w:szCs w:val="26"/>
        </w:rPr>
        <w:t xml:space="preserve"> Пр</w:t>
      </w:r>
      <w:r w:rsidR="00D95571" w:rsidRPr="00140F15">
        <w:rPr>
          <w:rFonts w:ascii="PT Astra Serif" w:hAnsi="PT Astra Serif" w:cs="Arial"/>
          <w:b/>
          <w:sz w:val="26"/>
          <w:szCs w:val="26"/>
        </w:rPr>
        <w:t>аздничное оформление территории</w:t>
      </w:r>
      <w:r w:rsidRPr="00140F15">
        <w:rPr>
          <w:rFonts w:ascii="PT Astra Serif" w:hAnsi="PT Astra Serif" w:cs="Arial"/>
          <w:b/>
          <w:sz w:val="26"/>
          <w:szCs w:val="26"/>
        </w:rPr>
        <w:t xml:space="preserve"> муниципального образования</w:t>
      </w:r>
      <w:r w:rsidR="00D95571" w:rsidRPr="00140F15">
        <w:rPr>
          <w:rFonts w:ascii="PT Astra Serif" w:hAnsi="PT Astra Serif" w:cs="Arial"/>
          <w:b/>
          <w:sz w:val="26"/>
          <w:szCs w:val="26"/>
        </w:rPr>
        <w:t xml:space="preserve"> поселок Боровский</w:t>
      </w:r>
    </w:p>
    <w:p w:rsidR="00443A9D" w:rsidRPr="00140F15" w:rsidRDefault="00443A9D" w:rsidP="007B47FF">
      <w:pPr>
        <w:ind w:firstLine="709"/>
        <w:jc w:val="both"/>
        <w:rPr>
          <w:rFonts w:ascii="PT Astra Serif" w:hAnsi="PT Astra Serif" w:cs="Arial"/>
          <w:b/>
          <w:sz w:val="26"/>
          <w:szCs w:val="26"/>
        </w:rPr>
      </w:pPr>
    </w:p>
    <w:p w:rsidR="007B47FF" w:rsidRPr="00140F15" w:rsidRDefault="007B47FF" w:rsidP="007B47FF">
      <w:pPr>
        <w:ind w:firstLine="709"/>
        <w:jc w:val="both"/>
        <w:rPr>
          <w:rFonts w:ascii="PT Astra Serif" w:hAnsi="PT Astra Serif" w:cs="Arial"/>
          <w:i/>
        </w:rPr>
      </w:pPr>
      <w:r w:rsidRPr="00140F15">
        <w:rPr>
          <w:rFonts w:ascii="PT Astra Serif" w:hAnsi="PT Astra Serif"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sidR="00D95571" w:rsidRPr="00140F15">
        <w:rPr>
          <w:rFonts w:ascii="PT Astra Serif" w:hAnsi="PT Astra Serif" w:cs="Arial"/>
          <w:sz w:val="26"/>
          <w:szCs w:val="26"/>
        </w:rPr>
        <w:t xml:space="preserve"> правовыми актами администрации</w:t>
      </w:r>
      <w:r w:rsidRPr="00140F15">
        <w:rPr>
          <w:rFonts w:ascii="PT Astra Serif" w:hAnsi="PT Astra Serif" w:cs="Arial"/>
          <w:sz w:val="26"/>
          <w:szCs w:val="26"/>
        </w:rPr>
        <w:t xml:space="preserve"> муниципального образования</w:t>
      </w:r>
      <w:r w:rsidR="00D95571"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w:t>
      </w:r>
      <w:r w:rsidR="00B66686" w:rsidRPr="00140F15">
        <w:rPr>
          <w:rFonts w:ascii="PT Astra Serif" w:hAnsi="PT Astra Serif" w:cs="Arial"/>
          <w:sz w:val="26"/>
          <w:szCs w:val="26"/>
        </w:rPr>
        <w:t xml:space="preserve"> </w:t>
      </w:r>
    </w:p>
    <w:p w:rsidR="00EA6525" w:rsidRPr="00140F15" w:rsidRDefault="00EA6525" w:rsidP="00EA6525">
      <w:pPr>
        <w:ind w:firstLine="709"/>
        <w:jc w:val="both"/>
        <w:rPr>
          <w:rFonts w:ascii="PT Astra Serif" w:hAnsi="PT Astra Serif" w:cs="Arial"/>
          <w:sz w:val="26"/>
          <w:szCs w:val="26"/>
        </w:rPr>
      </w:pPr>
    </w:p>
    <w:p w:rsidR="00EA6525" w:rsidRPr="00140F15" w:rsidRDefault="00C6655F" w:rsidP="00EA6525">
      <w:pPr>
        <w:ind w:firstLine="709"/>
        <w:jc w:val="both"/>
        <w:rPr>
          <w:rFonts w:ascii="PT Astra Serif" w:hAnsi="PT Astra Serif" w:cs="Arial"/>
          <w:b/>
          <w:sz w:val="26"/>
          <w:szCs w:val="26"/>
        </w:rPr>
      </w:pPr>
      <w:r w:rsidRPr="00140F15">
        <w:rPr>
          <w:rFonts w:ascii="PT Astra Serif" w:hAnsi="PT Astra Serif" w:cs="Arial"/>
          <w:b/>
          <w:sz w:val="26"/>
          <w:szCs w:val="26"/>
        </w:rPr>
        <w:t>9</w:t>
      </w:r>
      <w:r w:rsidR="00EA6525" w:rsidRPr="00140F15">
        <w:rPr>
          <w:rFonts w:ascii="PT Astra Serif" w:hAnsi="PT Astra Serif" w:cs="Arial"/>
          <w:b/>
          <w:sz w:val="26"/>
          <w:szCs w:val="26"/>
        </w:rPr>
        <w:t>. Порядок организации и проведения публичных слушаний, общественных</w:t>
      </w:r>
      <w:r w:rsidR="00443A9D" w:rsidRPr="00140F15">
        <w:rPr>
          <w:rFonts w:ascii="PT Astra Serif" w:hAnsi="PT Astra Serif" w:cs="Arial"/>
          <w:b/>
          <w:sz w:val="26"/>
          <w:szCs w:val="26"/>
        </w:rPr>
        <w:t xml:space="preserve"> обсуждений в</w:t>
      </w:r>
      <w:r w:rsidR="00D95571" w:rsidRPr="00140F15">
        <w:rPr>
          <w:rFonts w:ascii="PT Astra Serif" w:hAnsi="PT Astra Serif" w:cs="Arial"/>
          <w:b/>
          <w:sz w:val="26"/>
          <w:szCs w:val="26"/>
        </w:rPr>
        <w:t xml:space="preserve"> </w:t>
      </w:r>
      <w:r w:rsidR="002F4F52" w:rsidRPr="00140F15">
        <w:rPr>
          <w:rFonts w:ascii="PT Astra Serif" w:hAnsi="PT Astra Serif" w:cs="Arial"/>
          <w:b/>
          <w:sz w:val="26"/>
          <w:szCs w:val="26"/>
        </w:rPr>
        <w:t>муниципальном образовании</w:t>
      </w:r>
      <w:r w:rsidR="00D95571" w:rsidRPr="00140F15">
        <w:rPr>
          <w:rFonts w:ascii="PT Astra Serif" w:hAnsi="PT Astra Serif" w:cs="Arial"/>
          <w:sz w:val="26"/>
          <w:szCs w:val="26"/>
        </w:rPr>
        <w:t xml:space="preserve"> </w:t>
      </w:r>
      <w:r w:rsidR="00D95571" w:rsidRPr="00140F15">
        <w:rPr>
          <w:rFonts w:ascii="PT Astra Serif" w:hAnsi="PT Astra Serif" w:cs="Arial"/>
          <w:b/>
          <w:sz w:val="26"/>
          <w:szCs w:val="26"/>
        </w:rPr>
        <w:t>поселок Боровский</w:t>
      </w:r>
      <w:r w:rsidR="00EA6525" w:rsidRPr="00140F15">
        <w:rPr>
          <w:rFonts w:ascii="PT Astra Serif" w:hAnsi="PT Astra Serif" w:cs="Arial"/>
          <w:b/>
          <w:sz w:val="26"/>
          <w:szCs w:val="26"/>
        </w:rPr>
        <w:t xml:space="preserve"> по правилам благоустройства территории</w:t>
      </w:r>
    </w:p>
    <w:p w:rsidR="00443A9D" w:rsidRPr="00140F15" w:rsidRDefault="00443A9D" w:rsidP="00EA6525">
      <w:pPr>
        <w:ind w:firstLine="709"/>
        <w:jc w:val="both"/>
        <w:rPr>
          <w:rFonts w:ascii="PT Astra Serif" w:hAnsi="PT Astra Serif" w:cs="Arial"/>
          <w:b/>
          <w:sz w:val="26"/>
          <w:szCs w:val="26"/>
        </w:rPr>
      </w:pP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 xml:space="preserve">.1. Инициаторами проведения публичных слушаний или общественных обсуждений по </w:t>
      </w:r>
      <w:r w:rsidR="00F128B6" w:rsidRPr="00140F15">
        <w:rPr>
          <w:rFonts w:ascii="PT Astra Serif" w:hAnsi="PT Astra Serif" w:cs="Arial"/>
          <w:sz w:val="26"/>
          <w:szCs w:val="26"/>
        </w:rPr>
        <w:t xml:space="preserve">проекту Правил благоустройства, </w:t>
      </w:r>
      <w:r w:rsidR="00284FD9" w:rsidRPr="00140F15">
        <w:rPr>
          <w:rFonts w:ascii="PT Astra Serif" w:hAnsi="PT Astra Serif" w:cs="Arial"/>
          <w:sz w:val="26"/>
          <w:szCs w:val="26"/>
        </w:rPr>
        <w:t xml:space="preserve">проектам </w:t>
      </w:r>
      <w:r w:rsidR="00EA6525" w:rsidRPr="00140F15">
        <w:rPr>
          <w:rFonts w:ascii="PT Astra Serif" w:hAnsi="PT Astra Serif" w:cs="Arial"/>
          <w:sz w:val="26"/>
          <w:szCs w:val="26"/>
        </w:rPr>
        <w:t>предусматривающим внесение изменений в утвержд</w:t>
      </w:r>
      <w:r w:rsidR="00B7547D" w:rsidRPr="00140F15">
        <w:rPr>
          <w:rFonts w:ascii="PT Astra Serif" w:hAnsi="PT Astra Serif" w:cs="Arial"/>
          <w:sz w:val="26"/>
          <w:szCs w:val="26"/>
        </w:rPr>
        <w:t>енные Правила благоустройства</w:t>
      </w:r>
      <w:r w:rsidR="00C51DE3" w:rsidRPr="00140F15">
        <w:rPr>
          <w:rFonts w:ascii="PT Astra Serif" w:hAnsi="PT Astra Serif" w:cs="Arial"/>
          <w:sz w:val="26"/>
          <w:szCs w:val="26"/>
        </w:rPr>
        <w:t>,</w:t>
      </w:r>
      <w:r w:rsidR="00B7547D" w:rsidRPr="00140F15">
        <w:rPr>
          <w:rFonts w:ascii="PT Astra Serif" w:hAnsi="PT Astra Serif" w:cs="Arial"/>
          <w:sz w:val="26"/>
          <w:szCs w:val="26"/>
        </w:rPr>
        <w:t xml:space="preserve"> </w:t>
      </w:r>
      <w:r w:rsidR="00EA6525" w:rsidRPr="00140F15">
        <w:rPr>
          <w:rFonts w:ascii="PT Astra Serif" w:hAnsi="PT Astra Serif" w:cs="Arial"/>
          <w:sz w:val="26"/>
          <w:szCs w:val="26"/>
        </w:rPr>
        <w:t>(далее - Проект) могут являться Дума</w:t>
      </w:r>
      <w:r w:rsidR="00D95571" w:rsidRPr="00140F15">
        <w:rPr>
          <w:rFonts w:ascii="PT Astra Serif" w:hAnsi="PT Astra Serif" w:cs="Arial"/>
          <w:sz w:val="26"/>
          <w:szCs w:val="26"/>
        </w:rPr>
        <w:t xml:space="preserve"> </w:t>
      </w:r>
      <w:r w:rsidR="002F4F52" w:rsidRPr="00140F15">
        <w:rPr>
          <w:rFonts w:ascii="PT Astra Serif" w:hAnsi="PT Astra Serif" w:cs="Arial"/>
          <w:sz w:val="26"/>
          <w:szCs w:val="26"/>
        </w:rPr>
        <w:t>муниципального образования</w:t>
      </w:r>
      <w:r w:rsidR="00D95571" w:rsidRPr="00140F15">
        <w:rPr>
          <w:rFonts w:ascii="PT Astra Serif" w:hAnsi="PT Astra Serif" w:cs="Arial"/>
          <w:sz w:val="26"/>
          <w:szCs w:val="26"/>
        </w:rPr>
        <w:t xml:space="preserve"> поселок Боровский</w:t>
      </w:r>
      <w:r w:rsidR="00C51DE3" w:rsidRPr="00140F15">
        <w:rPr>
          <w:rFonts w:ascii="PT Astra Serif" w:hAnsi="PT Astra Serif" w:cs="Arial"/>
          <w:sz w:val="26"/>
          <w:szCs w:val="26"/>
        </w:rPr>
        <w:t>, А</w:t>
      </w:r>
      <w:r w:rsidR="00EA6525" w:rsidRPr="00140F15">
        <w:rPr>
          <w:rFonts w:ascii="PT Astra Serif" w:hAnsi="PT Astra Serif" w:cs="Arial"/>
          <w:sz w:val="26"/>
          <w:szCs w:val="26"/>
        </w:rPr>
        <w:t>дминистрация.</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Публичные слушания</w:t>
      </w:r>
      <w:r w:rsidR="00D95571" w:rsidRPr="00140F15">
        <w:rPr>
          <w:rFonts w:ascii="PT Astra Serif" w:hAnsi="PT Astra Serif" w:cs="Arial"/>
          <w:sz w:val="26"/>
          <w:szCs w:val="26"/>
        </w:rPr>
        <w:t xml:space="preserve"> назначаются по инициативе Думы</w:t>
      </w:r>
      <w:r w:rsidR="002F4F52" w:rsidRPr="00140F15">
        <w:rPr>
          <w:rFonts w:ascii="PT Astra Serif" w:hAnsi="PT Astra Serif" w:cs="Arial"/>
          <w:sz w:val="26"/>
          <w:szCs w:val="26"/>
        </w:rPr>
        <w:t xml:space="preserve"> муниципального образования</w:t>
      </w:r>
      <w:r w:rsidR="00D95571"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xml:space="preserve"> му</w:t>
      </w:r>
      <w:r w:rsidR="00D95571" w:rsidRPr="00140F15">
        <w:rPr>
          <w:rFonts w:ascii="PT Astra Serif" w:hAnsi="PT Astra Serif" w:cs="Arial"/>
          <w:sz w:val="26"/>
          <w:szCs w:val="26"/>
        </w:rPr>
        <w:t>ниципальным правовым актом Думы</w:t>
      </w:r>
      <w:r w:rsidR="002F4F52" w:rsidRPr="00140F15">
        <w:rPr>
          <w:rFonts w:ascii="PT Astra Serif" w:hAnsi="PT Astra Serif" w:cs="Arial"/>
          <w:sz w:val="26"/>
          <w:szCs w:val="26"/>
        </w:rPr>
        <w:t xml:space="preserve"> муниципального образования</w:t>
      </w:r>
      <w:r w:rsidR="00D95571" w:rsidRPr="00140F15">
        <w:rPr>
          <w:rFonts w:ascii="PT Astra Serif" w:hAnsi="PT Astra Serif" w:cs="Arial"/>
          <w:sz w:val="26"/>
          <w:szCs w:val="26"/>
        </w:rPr>
        <w:t xml:space="preserve"> поселок Боровский</w:t>
      </w:r>
      <w:r w:rsidR="00C51DE3" w:rsidRPr="00140F15">
        <w:rPr>
          <w:rFonts w:ascii="PT Astra Serif" w:hAnsi="PT Astra Serif" w:cs="Arial"/>
          <w:sz w:val="26"/>
          <w:szCs w:val="26"/>
        </w:rPr>
        <w:t>, по инициативе А</w:t>
      </w:r>
      <w:r w:rsidRPr="00140F15">
        <w:rPr>
          <w:rFonts w:ascii="PT Astra Serif" w:hAnsi="PT Astra Serif" w:cs="Arial"/>
          <w:sz w:val="26"/>
          <w:szCs w:val="26"/>
        </w:rPr>
        <w:t xml:space="preserve">дминистрации </w:t>
      </w:r>
      <w:r w:rsidR="00C51DE3" w:rsidRPr="00140F15">
        <w:rPr>
          <w:rFonts w:ascii="PT Astra Serif" w:hAnsi="PT Astra Serif" w:cs="Arial"/>
          <w:sz w:val="26"/>
          <w:szCs w:val="26"/>
        </w:rPr>
        <w:t>- муниципальным правовым актом А</w:t>
      </w:r>
      <w:r w:rsidRPr="00140F15">
        <w:rPr>
          <w:rFonts w:ascii="PT Astra Serif" w:hAnsi="PT Astra Serif" w:cs="Arial"/>
          <w:sz w:val="26"/>
          <w:szCs w:val="26"/>
        </w:rPr>
        <w:t>дминистрации, общественные обсуждения назначаютс</w:t>
      </w:r>
      <w:r w:rsidR="00C51DE3" w:rsidRPr="00140F15">
        <w:rPr>
          <w:rFonts w:ascii="PT Astra Serif" w:hAnsi="PT Astra Serif" w:cs="Arial"/>
          <w:sz w:val="26"/>
          <w:szCs w:val="26"/>
        </w:rPr>
        <w:t>я муниципальным правовым актом А</w:t>
      </w:r>
      <w:r w:rsidRPr="00140F15">
        <w:rPr>
          <w:rFonts w:ascii="PT Astra Serif" w:hAnsi="PT Astra Serif" w:cs="Arial"/>
          <w:sz w:val="26"/>
          <w:szCs w:val="26"/>
        </w:rPr>
        <w:t>дминистрации (далее - решение о назначении публичных слушаний или общественных обсуждений).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Организатором публичных слушаний или общественных обсуждений является </w:t>
      </w:r>
      <w:r w:rsidR="00C51DE3" w:rsidRPr="00140F15">
        <w:rPr>
          <w:rFonts w:ascii="PT Astra Serif" w:hAnsi="PT Astra Serif" w:cs="Arial"/>
          <w:sz w:val="26"/>
          <w:szCs w:val="26"/>
        </w:rPr>
        <w:t>А</w:t>
      </w:r>
      <w:r w:rsidR="002F4F52" w:rsidRPr="00140F15">
        <w:rPr>
          <w:rFonts w:ascii="PT Astra Serif" w:hAnsi="PT Astra Serif" w:cs="Arial"/>
          <w:sz w:val="26"/>
          <w:szCs w:val="26"/>
        </w:rPr>
        <w:t xml:space="preserve">дминистрация </w:t>
      </w:r>
      <w:r w:rsidRPr="00140F15">
        <w:rPr>
          <w:rFonts w:ascii="PT Astra Serif" w:hAnsi="PT Astra Serif" w:cs="Arial"/>
          <w:sz w:val="26"/>
          <w:szCs w:val="26"/>
        </w:rPr>
        <w:t>(далее — Организатор).</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lastRenderedPageBreak/>
        <w:t>9</w:t>
      </w:r>
      <w:r w:rsidR="00EA6525" w:rsidRPr="00140F15">
        <w:rPr>
          <w:rFonts w:ascii="PT Astra Serif" w:hAnsi="PT Astra Serif"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sidR="002F4F52" w:rsidRPr="00140F15">
        <w:rPr>
          <w:rFonts w:ascii="PT Astra Serif" w:hAnsi="PT Astra Serif" w:cs="Arial"/>
          <w:sz w:val="26"/>
          <w:szCs w:val="26"/>
        </w:rPr>
        <w:t>муниципального образования</w:t>
      </w:r>
      <w:r w:rsidRPr="00140F15">
        <w:rPr>
          <w:rFonts w:ascii="PT Astra Serif" w:hAnsi="PT Astra Serif" w:cs="Arial"/>
          <w:sz w:val="26"/>
          <w:szCs w:val="26"/>
        </w:rPr>
        <w:t xml:space="preserve">.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140F15">
        <w:rPr>
          <w:rFonts w:ascii="PT Astra Serif" w:hAnsi="PT Astra Serif" w:cs="Arial"/>
          <w:sz w:val="26"/>
          <w:szCs w:val="26"/>
        </w:rPr>
        <w:t>контроль за</w:t>
      </w:r>
      <w:proofErr w:type="gramEnd"/>
      <w:r w:rsidRPr="00140F15">
        <w:rPr>
          <w:rFonts w:ascii="PT Astra Serif" w:hAnsi="PT Astra Serif" w:cs="Arial"/>
          <w:sz w:val="26"/>
          <w:szCs w:val="26"/>
        </w:rPr>
        <w:t xml:space="preserve"> состоянием информационных стендов и размещенной им информации. </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Дата начала работы экспозиции определяется решением о назначении публичных слушаний или общественных обсуждений, но не </w:t>
      </w:r>
      <w:r w:rsidR="002F4F52" w:rsidRPr="00140F15">
        <w:rPr>
          <w:rFonts w:ascii="PT Astra Serif" w:hAnsi="PT Astra Serif" w:cs="Arial"/>
          <w:sz w:val="26"/>
          <w:szCs w:val="26"/>
        </w:rPr>
        <w:t>ранее</w:t>
      </w:r>
      <w:r w:rsidRPr="00140F15">
        <w:rPr>
          <w:rFonts w:ascii="PT Astra Serif" w:hAnsi="PT Astra Serif" w:cs="Arial"/>
          <w:sz w:val="26"/>
          <w:szCs w:val="26"/>
        </w:rPr>
        <w:t xml:space="preserve"> 7 дней со дня опубликования Оповещения.</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Общи</w:t>
      </w:r>
      <w:r w:rsidR="002F4F52" w:rsidRPr="00140F15">
        <w:rPr>
          <w:rFonts w:ascii="PT Astra Serif" w:hAnsi="PT Astra Serif" w:cs="Arial"/>
          <w:sz w:val="26"/>
          <w:szCs w:val="26"/>
        </w:rPr>
        <w:t>й</w:t>
      </w:r>
      <w:r w:rsidRPr="00140F15">
        <w:rPr>
          <w:rFonts w:ascii="PT Astra Serif" w:hAnsi="PT Astra Serif"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На экспозиции должны быть представлены:</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Проект;</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w:t>
      </w:r>
      <w:r w:rsidR="00BC0578" w:rsidRPr="00140F15">
        <w:rPr>
          <w:rFonts w:ascii="PT Astra Serif" w:hAnsi="PT Astra Serif" w:cs="Arial"/>
          <w:sz w:val="26"/>
          <w:szCs w:val="26"/>
        </w:rPr>
        <w:t>, общественных обсуждениях</w:t>
      </w:r>
      <w:r w:rsidRPr="00140F15">
        <w:rPr>
          <w:rFonts w:ascii="PT Astra Serif" w:hAnsi="PT Astra Serif" w:cs="Arial"/>
          <w:sz w:val="26"/>
          <w:szCs w:val="26"/>
        </w:rPr>
        <w:t xml:space="preserve"> и о порядке принятия решения по итогам проведения публичных слушаний или общественных обсуждений.</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1) посредством </w:t>
      </w:r>
      <w:r w:rsidR="002F4F52" w:rsidRPr="00140F15">
        <w:rPr>
          <w:rFonts w:ascii="PT Astra Serif" w:hAnsi="PT Astra Serif" w:cs="Arial"/>
          <w:sz w:val="26"/>
          <w:szCs w:val="26"/>
        </w:rPr>
        <w:t xml:space="preserve">официального сайта Администрации Тюменского муниципального района в сети «Интернет» (www.atmr.ru) </w:t>
      </w:r>
      <w:r w:rsidRPr="00140F15">
        <w:rPr>
          <w:rFonts w:ascii="PT Astra Serif" w:hAnsi="PT Astra Serif" w:cs="Arial"/>
          <w:sz w:val="26"/>
          <w:szCs w:val="26"/>
        </w:rPr>
        <w:t>(в случае проведения общественных обсуждений);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3) в письменной форме в адрес Организатора;</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4) посредством записи в книге (журнале) учета посетителей экспозиции</w:t>
      </w:r>
      <w:r w:rsidR="00BC0578" w:rsidRPr="00140F15">
        <w:rPr>
          <w:rFonts w:ascii="PT Astra Serif" w:hAnsi="PT Astra Serif" w:cs="Arial"/>
          <w:sz w:val="26"/>
          <w:szCs w:val="26"/>
        </w:rPr>
        <w:t>.</w:t>
      </w:r>
    </w:p>
    <w:p w:rsidR="002F4F52" w:rsidRPr="00140F15" w:rsidRDefault="00C6655F" w:rsidP="002F4F52">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.7. Предложения и замечания, внес</w:t>
      </w:r>
      <w:r w:rsidR="00BC0578" w:rsidRPr="00140F15">
        <w:rPr>
          <w:rFonts w:ascii="PT Astra Serif" w:hAnsi="PT Astra Serif" w:cs="Arial"/>
          <w:sz w:val="26"/>
          <w:szCs w:val="26"/>
        </w:rPr>
        <w:t>енные в соответствии с пунктом 9</w:t>
      </w:r>
      <w:r w:rsidR="00EA6525" w:rsidRPr="00140F15">
        <w:rPr>
          <w:rFonts w:ascii="PT Astra Serif" w:hAnsi="PT Astra Serif" w:cs="Arial"/>
          <w:sz w:val="26"/>
          <w:szCs w:val="26"/>
        </w:rPr>
        <w:t xml:space="preserve">.6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w:t>
      </w:r>
      <w:r w:rsidR="00EA6525" w:rsidRPr="00140F15">
        <w:rPr>
          <w:rFonts w:ascii="PT Astra Serif" w:hAnsi="PT Astra Serif" w:cs="Arial"/>
          <w:sz w:val="26"/>
          <w:szCs w:val="26"/>
        </w:rPr>
        <w:lastRenderedPageBreak/>
        <w:t>документов сведений, не соответствующих действительности, а также неточностей, искажений.</w:t>
      </w:r>
    </w:p>
    <w:p w:rsidR="00EA6525" w:rsidRPr="00140F15" w:rsidRDefault="00C6655F" w:rsidP="002F4F52">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Организатор обязан осуществить регистрацию участников публичных слушаний.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EA6525" w:rsidRPr="00140F15" w:rsidRDefault="00D95571" w:rsidP="00EA6525">
      <w:pPr>
        <w:ind w:firstLine="709"/>
        <w:jc w:val="both"/>
        <w:rPr>
          <w:rFonts w:ascii="PT Astra Serif" w:hAnsi="PT Astra Serif" w:cs="Arial"/>
          <w:sz w:val="26"/>
          <w:szCs w:val="26"/>
        </w:rPr>
      </w:pPr>
      <w:r w:rsidRPr="00140F15">
        <w:rPr>
          <w:rFonts w:ascii="PT Astra Serif" w:hAnsi="PT Astra Serif" w:cs="Arial"/>
          <w:sz w:val="26"/>
          <w:szCs w:val="26"/>
        </w:rPr>
        <w:t>1) для жителей</w:t>
      </w:r>
      <w:r w:rsidR="00EA6525" w:rsidRPr="00140F15">
        <w:rPr>
          <w:rFonts w:ascii="PT Astra Serif" w:hAnsi="PT Astra Serif" w:cs="Arial"/>
          <w:sz w:val="26"/>
          <w:szCs w:val="26"/>
        </w:rPr>
        <w:t xml:space="preserve"> </w:t>
      </w:r>
      <w:r w:rsidR="002F4F52" w:rsidRPr="00140F15">
        <w:rPr>
          <w:rFonts w:ascii="PT Astra Serif" w:hAnsi="PT Astra Serif" w:cs="Arial"/>
          <w:sz w:val="26"/>
          <w:szCs w:val="26"/>
        </w:rPr>
        <w:t>муниципального образования</w:t>
      </w:r>
      <w:r w:rsidRPr="00140F15">
        <w:rPr>
          <w:rFonts w:ascii="PT Astra Serif" w:hAnsi="PT Astra Serif" w:cs="Arial"/>
          <w:sz w:val="26"/>
          <w:szCs w:val="26"/>
        </w:rPr>
        <w:t xml:space="preserve"> поселок Боровский</w:t>
      </w:r>
      <w:r w:rsidR="00EA6525" w:rsidRPr="00140F15">
        <w:rPr>
          <w:rFonts w:ascii="PT Astra Serif" w:hAnsi="PT Astra Serif" w:cs="Arial"/>
          <w:sz w:val="26"/>
          <w:szCs w:val="26"/>
        </w:rPr>
        <w:t xml:space="preserve"> - документ, удостоверяющий личность;</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2) для физичес</w:t>
      </w:r>
      <w:r w:rsidR="00D95571" w:rsidRPr="00140F15">
        <w:rPr>
          <w:rFonts w:ascii="PT Astra Serif" w:hAnsi="PT Astra Serif" w:cs="Arial"/>
          <w:sz w:val="26"/>
          <w:szCs w:val="26"/>
        </w:rPr>
        <w:t xml:space="preserve">ких лиц, не являющихся жителями </w:t>
      </w:r>
      <w:r w:rsidR="002F4F52" w:rsidRPr="00140F15">
        <w:rPr>
          <w:rFonts w:ascii="PT Astra Serif" w:hAnsi="PT Astra Serif" w:cs="Arial"/>
          <w:sz w:val="26"/>
          <w:szCs w:val="26"/>
        </w:rPr>
        <w:t>муниципального образования</w:t>
      </w:r>
      <w:r w:rsidR="00D95571"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sidR="002F4F52" w:rsidRPr="00140F15">
        <w:rPr>
          <w:rFonts w:ascii="PT Astra Serif" w:hAnsi="PT Astra Serif" w:cs="Arial"/>
          <w:sz w:val="26"/>
          <w:szCs w:val="26"/>
        </w:rPr>
        <w:t>муниципального образования</w:t>
      </w:r>
      <w:r w:rsidRPr="00140F15">
        <w:rPr>
          <w:rFonts w:ascii="PT Astra Serif" w:hAnsi="PT Astra Serif"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140F15">
        <w:rPr>
          <w:rFonts w:ascii="PT Astra Serif" w:hAnsi="PT Astra Serif" w:cs="Arial"/>
          <w:sz w:val="26"/>
          <w:szCs w:val="26"/>
        </w:rPr>
        <w:t xml:space="preserve"> на территории</w:t>
      </w:r>
      <w:r w:rsidR="00D95571" w:rsidRPr="00140F15">
        <w:rPr>
          <w:rFonts w:ascii="PT Astra Serif" w:hAnsi="PT Astra Serif" w:cs="Arial"/>
          <w:sz w:val="26"/>
          <w:szCs w:val="26"/>
        </w:rPr>
        <w:t xml:space="preserve"> </w:t>
      </w:r>
      <w:r w:rsidR="002F4F52" w:rsidRPr="00140F15">
        <w:rPr>
          <w:rFonts w:ascii="PT Astra Serif" w:hAnsi="PT Astra Serif" w:cs="Arial"/>
          <w:sz w:val="26"/>
          <w:szCs w:val="26"/>
        </w:rPr>
        <w:t>муниципального образования</w:t>
      </w:r>
      <w:r w:rsidR="00D95571"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140F15">
        <w:rPr>
          <w:rFonts w:ascii="PT Astra Serif" w:hAnsi="PT Astra Serif" w:cs="Arial"/>
          <w:sz w:val="26"/>
          <w:szCs w:val="26"/>
        </w:rPr>
        <w:t>лица</w:t>
      </w:r>
      <w:proofErr w:type="gramEnd"/>
      <w:r w:rsidRPr="00140F15">
        <w:rPr>
          <w:rFonts w:ascii="PT Astra Serif" w:hAnsi="PT Astra Serif"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sidR="005951E5" w:rsidRPr="00140F15">
        <w:rPr>
          <w:rFonts w:ascii="PT Astra Serif" w:hAnsi="PT Astra Serif" w:cs="Arial"/>
          <w:sz w:val="26"/>
          <w:szCs w:val="26"/>
        </w:rPr>
        <w:t>муниципального образования</w:t>
      </w:r>
      <w:r w:rsidR="00D95571" w:rsidRPr="00140F15">
        <w:rPr>
          <w:rFonts w:ascii="PT Astra Serif" w:hAnsi="PT Astra Serif" w:cs="Arial"/>
          <w:sz w:val="26"/>
          <w:szCs w:val="26"/>
        </w:rPr>
        <w:t xml:space="preserve"> поселок Боровский</w:t>
      </w:r>
      <w:r w:rsidRPr="00140F15">
        <w:rPr>
          <w:rFonts w:ascii="PT Astra Serif" w:hAnsi="PT Astra Serif" w:cs="Arial"/>
          <w:sz w:val="26"/>
          <w:szCs w:val="26"/>
        </w:rPr>
        <w:t>.</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 xml:space="preserve">.10. Общественные обсуждения проводятся путем размещения Проекта на официальном сайте </w:t>
      </w:r>
      <w:r w:rsidR="005951E5" w:rsidRPr="00140F15">
        <w:rPr>
          <w:rFonts w:ascii="PT Astra Serif" w:hAnsi="PT Astra Serif" w:cs="Arial"/>
          <w:sz w:val="26"/>
          <w:szCs w:val="26"/>
        </w:rPr>
        <w:t>на официальном сайте Администрации Тюменского муниципального района в сети «Интернет» (www.atmr.ru) в разделе</w:t>
      </w:r>
      <w:r w:rsidR="00D95571" w:rsidRPr="00140F15">
        <w:rPr>
          <w:rFonts w:ascii="PT Astra Serif" w:hAnsi="PT Astra Serif" w:cs="Arial"/>
          <w:sz w:val="26"/>
          <w:szCs w:val="26"/>
        </w:rPr>
        <w:t xml:space="preserve"> </w:t>
      </w:r>
      <w:r w:rsidR="005951E5" w:rsidRPr="00140F15">
        <w:rPr>
          <w:rFonts w:ascii="PT Astra Serif" w:hAnsi="PT Astra Serif" w:cs="Arial"/>
          <w:sz w:val="26"/>
          <w:szCs w:val="26"/>
        </w:rPr>
        <w:t>муниципального образования</w:t>
      </w:r>
      <w:r w:rsidR="00D95571" w:rsidRPr="00140F15">
        <w:rPr>
          <w:rFonts w:ascii="PT Astra Serif" w:hAnsi="PT Astra Serif" w:cs="Arial"/>
          <w:sz w:val="26"/>
          <w:szCs w:val="26"/>
        </w:rPr>
        <w:t xml:space="preserve"> поселок Боровский</w:t>
      </w:r>
      <w:r w:rsidR="005951E5" w:rsidRPr="00140F15">
        <w:rPr>
          <w:rFonts w:ascii="PT Astra Serif" w:hAnsi="PT Astra Serif" w:cs="Arial"/>
          <w:sz w:val="26"/>
          <w:szCs w:val="26"/>
        </w:rPr>
        <w:t xml:space="preserve"> </w:t>
      </w:r>
      <w:r w:rsidR="00EA6525" w:rsidRPr="00140F15">
        <w:rPr>
          <w:rFonts w:ascii="PT Astra Serif" w:hAnsi="PT Astra Serif" w:cs="Arial"/>
          <w:sz w:val="26"/>
          <w:szCs w:val="26"/>
        </w:rPr>
        <w:t>и проведения экспозиции в порядке</w:t>
      </w:r>
      <w:r w:rsidR="00F128B6" w:rsidRPr="00140F15">
        <w:rPr>
          <w:rFonts w:ascii="PT Astra Serif" w:hAnsi="PT Astra Serif" w:cs="Arial"/>
          <w:sz w:val="26"/>
          <w:szCs w:val="26"/>
        </w:rPr>
        <w:t>,</w:t>
      </w:r>
      <w:r w:rsidRPr="00140F15">
        <w:rPr>
          <w:rFonts w:ascii="PT Astra Serif" w:hAnsi="PT Astra Serif" w:cs="Arial"/>
          <w:sz w:val="26"/>
          <w:szCs w:val="26"/>
        </w:rPr>
        <w:t xml:space="preserve"> установленном пунктом 9</w:t>
      </w:r>
      <w:r w:rsidR="00EA6525" w:rsidRPr="00140F15">
        <w:rPr>
          <w:rFonts w:ascii="PT Astra Serif" w:hAnsi="PT Astra Serif" w:cs="Arial"/>
          <w:sz w:val="26"/>
          <w:szCs w:val="26"/>
        </w:rPr>
        <w:t>.5 Правил, внесения замечаний и предложений к Проекту в порядке</w:t>
      </w:r>
      <w:r w:rsidR="005951E5" w:rsidRPr="00140F15">
        <w:rPr>
          <w:rFonts w:ascii="PT Astra Serif" w:hAnsi="PT Astra Serif" w:cs="Arial"/>
          <w:sz w:val="26"/>
          <w:szCs w:val="26"/>
        </w:rPr>
        <w:t>,</w:t>
      </w:r>
      <w:r w:rsidR="00EA6525" w:rsidRPr="00140F15">
        <w:rPr>
          <w:rFonts w:ascii="PT Astra Serif" w:hAnsi="PT Astra Serif" w:cs="Arial"/>
          <w:sz w:val="26"/>
          <w:szCs w:val="26"/>
        </w:rPr>
        <w:t xml:space="preserve"> у</w:t>
      </w:r>
      <w:r w:rsidR="00BC0578" w:rsidRPr="00140F15">
        <w:rPr>
          <w:rFonts w:ascii="PT Astra Serif" w:hAnsi="PT Astra Serif" w:cs="Arial"/>
          <w:sz w:val="26"/>
          <w:szCs w:val="26"/>
        </w:rPr>
        <w:t>становленном пунктом 9</w:t>
      </w:r>
      <w:r w:rsidR="00EA6525" w:rsidRPr="00140F15">
        <w:rPr>
          <w:rFonts w:ascii="PT Astra Serif" w:hAnsi="PT Astra Serif" w:cs="Arial"/>
          <w:sz w:val="26"/>
          <w:szCs w:val="26"/>
        </w:rPr>
        <w:t xml:space="preserve">.6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 xml:space="preserve">.11.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w:t>
      </w:r>
      <w:r w:rsidR="005951E5" w:rsidRPr="00140F15">
        <w:rPr>
          <w:rFonts w:ascii="PT Astra Serif" w:hAnsi="PT Astra Serif" w:cs="Arial"/>
          <w:sz w:val="26"/>
          <w:szCs w:val="26"/>
        </w:rPr>
        <w:t xml:space="preserve">2, 5 </w:t>
      </w:r>
      <w:r w:rsidR="00EA6525" w:rsidRPr="00140F15">
        <w:rPr>
          <w:rFonts w:ascii="PT Astra Serif" w:hAnsi="PT Astra Serif" w:cs="Arial"/>
          <w:sz w:val="26"/>
          <w:szCs w:val="26"/>
        </w:rPr>
        <w:t>к Правилам.</w:t>
      </w:r>
    </w:p>
    <w:p w:rsidR="00EA6525" w:rsidRPr="00140F15" w:rsidRDefault="00C6655F" w:rsidP="00EA6525">
      <w:pPr>
        <w:ind w:firstLine="709"/>
        <w:jc w:val="both"/>
        <w:rPr>
          <w:rFonts w:ascii="PT Astra Serif" w:hAnsi="PT Astra Serif" w:cs="Arial"/>
          <w:sz w:val="26"/>
          <w:szCs w:val="26"/>
        </w:rPr>
      </w:pPr>
      <w:r w:rsidRPr="00140F15">
        <w:rPr>
          <w:rFonts w:ascii="PT Astra Serif" w:hAnsi="PT Astra Serif" w:cs="Arial"/>
          <w:sz w:val="26"/>
          <w:szCs w:val="26"/>
        </w:rPr>
        <w:t>9</w:t>
      </w:r>
      <w:r w:rsidR="00EA6525" w:rsidRPr="00140F15">
        <w:rPr>
          <w:rFonts w:ascii="PT Astra Serif" w:hAnsi="PT Astra Serif" w:cs="Arial"/>
          <w:sz w:val="26"/>
          <w:szCs w:val="26"/>
        </w:rPr>
        <w:t xml:space="preserve">.12.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w:t>
      </w:r>
      <w:r w:rsidR="00EA6525" w:rsidRPr="00140F15">
        <w:rPr>
          <w:rFonts w:ascii="PT Astra Serif" w:hAnsi="PT Astra Serif" w:cs="Arial"/>
          <w:sz w:val="26"/>
          <w:szCs w:val="26"/>
        </w:rPr>
        <w:lastRenderedPageBreak/>
        <w:t xml:space="preserve">приложениям </w:t>
      </w:r>
      <w:r w:rsidR="005951E5" w:rsidRPr="00140F15">
        <w:rPr>
          <w:rFonts w:ascii="PT Astra Serif" w:hAnsi="PT Astra Serif" w:cs="Arial"/>
          <w:sz w:val="26"/>
          <w:szCs w:val="26"/>
        </w:rPr>
        <w:t>3, 6</w:t>
      </w:r>
      <w:r w:rsidR="00292DCC" w:rsidRPr="00140F15">
        <w:rPr>
          <w:rFonts w:ascii="PT Astra Serif" w:hAnsi="PT Astra Serif" w:cs="Arial"/>
          <w:sz w:val="26"/>
          <w:szCs w:val="26"/>
        </w:rPr>
        <w:t xml:space="preserve"> к</w:t>
      </w:r>
      <w:r w:rsidR="005951E5" w:rsidRPr="00140F15">
        <w:rPr>
          <w:rFonts w:ascii="PT Astra Serif" w:hAnsi="PT Astra Serif" w:cs="Arial"/>
          <w:sz w:val="26"/>
          <w:szCs w:val="26"/>
        </w:rPr>
        <w:t xml:space="preserve"> </w:t>
      </w:r>
      <w:r w:rsidR="00EA6525" w:rsidRPr="00140F15">
        <w:rPr>
          <w:rFonts w:ascii="PT Astra Serif" w:hAnsi="PT Astra Serif"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sidR="00D95571" w:rsidRPr="00140F15">
        <w:rPr>
          <w:rFonts w:ascii="PT Astra Serif" w:hAnsi="PT Astra Serif" w:cs="Arial"/>
          <w:sz w:val="26"/>
          <w:szCs w:val="26"/>
        </w:rPr>
        <w:t>Уставом</w:t>
      </w:r>
      <w:r w:rsidR="005951E5" w:rsidRPr="00140F15">
        <w:rPr>
          <w:rFonts w:ascii="PT Astra Serif" w:hAnsi="PT Astra Serif" w:cs="Arial"/>
          <w:sz w:val="26"/>
          <w:szCs w:val="26"/>
        </w:rPr>
        <w:t xml:space="preserve"> муниципального образования</w:t>
      </w:r>
      <w:r w:rsidR="00D95571" w:rsidRPr="00140F15">
        <w:rPr>
          <w:rFonts w:ascii="PT Astra Serif" w:hAnsi="PT Astra Serif" w:cs="Arial"/>
          <w:sz w:val="26"/>
          <w:szCs w:val="26"/>
        </w:rPr>
        <w:t xml:space="preserve"> поселок Боровский</w:t>
      </w:r>
      <w:r w:rsidR="00EA6525" w:rsidRPr="00140F15">
        <w:rPr>
          <w:rFonts w:ascii="PT Astra Serif" w:hAnsi="PT Astra Serif" w:cs="Arial"/>
          <w:sz w:val="26"/>
          <w:szCs w:val="26"/>
        </w:rPr>
        <w:t>, и размещается на официальном сайте</w:t>
      </w:r>
      <w:r w:rsidR="005951E5" w:rsidRPr="00140F15">
        <w:rPr>
          <w:rFonts w:ascii="PT Astra Serif" w:hAnsi="PT Astra Serif" w:cs="Arial"/>
          <w:sz w:val="26"/>
          <w:szCs w:val="26"/>
        </w:rPr>
        <w:t xml:space="preserve"> Администрации </w:t>
      </w:r>
      <w:r w:rsidR="00D95571" w:rsidRPr="00140F15">
        <w:rPr>
          <w:rFonts w:ascii="PT Astra Serif" w:hAnsi="PT Astra Serif" w:cs="Arial"/>
          <w:sz w:val="26"/>
          <w:szCs w:val="26"/>
        </w:rPr>
        <w:t>муниципального образования поселок Боровский</w:t>
      </w:r>
      <w:r w:rsidR="005951E5" w:rsidRPr="00140F15">
        <w:rPr>
          <w:rFonts w:ascii="PT Astra Serif" w:hAnsi="PT Astra Serif" w:cs="Arial"/>
          <w:sz w:val="26"/>
          <w:szCs w:val="26"/>
        </w:rPr>
        <w:t xml:space="preserve"> в сети «Интернет»</w:t>
      </w:r>
    </w:p>
    <w:p w:rsidR="00EA6525" w:rsidRPr="00140F15" w:rsidRDefault="00EA6525" w:rsidP="00EA6525">
      <w:pPr>
        <w:ind w:firstLine="709"/>
        <w:jc w:val="both"/>
        <w:rPr>
          <w:rFonts w:ascii="PT Astra Serif" w:hAnsi="PT Astra Serif" w:cs="Arial"/>
          <w:sz w:val="26"/>
          <w:szCs w:val="26"/>
        </w:rPr>
      </w:pPr>
    </w:p>
    <w:p w:rsidR="00292DCC" w:rsidRPr="00140F15" w:rsidRDefault="00C6655F" w:rsidP="004F31E2">
      <w:pPr>
        <w:ind w:firstLine="709"/>
        <w:jc w:val="both"/>
        <w:rPr>
          <w:rFonts w:ascii="PT Astra Serif" w:hAnsi="PT Astra Serif" w:cs="Arial"/>
          <w:b/>
          <w:sz w:val="26"/>
          <w:szCs w:val="26"/>
        </w:rPr>
      </w:pPr>
      <w:r w:rsidRPr="00140F15">
        <w:rPr>
          <w:rFonts w:ascii="PT Astra Serif" w:hAnsi="PT Astra Serif" w:cs="Arial"/>
          <w:b/>
          <w:sz w:val="26"/>
          <w:szCs w:val="26"/>
        </w:rPr>
        <w:t>10</w:t>
      </w:r>
      <w:r w:rsidR="00EA6525" w:rsidRPr="00140F15">
        <w:rPr>
          <w:rFonts w:ascii="PT Astra Serif" w:hAnsi="PT Astra Serif" w:cs="Arial"/>
          <w:b/>
          <w:sz w:val="26"/>
          <w:szCs w:val="26"/>
        </w:rPr>
        <w:t>. Контроль соблюдения Правил и ответственность за их нарушение</w:t>
      </w:r>
    </w:p>
    <w:p w:rsidR="004F31E2" w:rsidRPr="00140F15" w:rsidRDefault="004F31E2" w:rsidP="004F31E2">
      <w:pPr>
        <w:ind w:firstLine="709"/>
        <w:jc w:val="both"/>
        <w:rPr>
          <w:rFonts w:ascii="PT Astra Serif" w:hAnsi="PT Astra Serif" w:cs="Arial"/>
          <w:sz w:val="26"/>
          <w:szCs w:val="26"/>
        </w:rPr>
      </w:pPr>
    </w:p>
    <w:p w:rsidR="004F31E2" w:rsidRPr="00140F15" w:rsidRDefault="00EA6525" w:rsidP="004F31E2">
      <w:pPr>
        <w:ind w:firstLine="709"/>
        <w:jc w:val="both"/>
        <w:rPr>
          <w:rFonts w:ascii="PT Astra Serif" w:hAnsi="PT Astra Serif" w:cs="Arial"/>
          <w:sz w:val="26"/>
          <w:szCs w:val="26"/>
        </w:rPr>
      </w:pPr>
      <w:proofErr w:type="gramStart"/>
      <w:r w:rsidRPr="00140F15">
        <w:rPr>
          <w:rFonts w:ascii="PT Astra Serif" w:hAnsi="PT Astra Serif" w:cs="Arial"/>
          <w:sz w:val="26"/>
          <w:szCs w:val="26"/>
        </w:rPr>
        <w:t>Контроль за</w:t>
      </w:r>
      <w:proofErr w:type="gramEnd"/>
      <w:r w:rsidRPr="00140F15">
        <w:rPr>
          <w:rFonts w:ascii="PT Astra Serif" w:hAnsi="PT Astra Serif" w:cs="Arial"/>
          <w:sz w:val="26"/>
          <w:szCs w:val="26"/>
        </w:rPr>
        <w:t xml:space="preserve"> соблюдением тр</w:t>
      </w:r>
      <w:r w:rsidR="00BC0578" w:rsidRPr="00140F15">
        <w:rPr>
          <w:rFonts w:ascii="PT Astra Serif" w:hAnsi="PT Astra Serif" w:cs="Arial"/>
          <w:sz w:val="26"/>
          <w:szCs w:val="26"/>
        </w:rPr>
        <w:t>ебований Правил осуществляется А</w:t>
      </w:r>
      <w:r w:rsidR="004F31E2" w:rsidRPr="00140F15">
        <w:rPr>
          <w:rFonts w:ascii="PT Astra Serif" w:hAnsi="PT Astra Serif" w:cs="Arial"/>
          <w:sz w:val="26"/>
          <w:szCs w:val="26"/>
        </w:rPr>
        <w:t>дминистрацией.</w:t>
      </w:r>
    </w:p>
    <w:p w:rsidR="004F31E2" w:rsidRPr="00140F15" w:rsidRDefault="00BC0578" w:rsidP="004F31E2">
      <w:pPr>
        <w:ind w:firstLine="709"/>
        <w:jc w:val="both"/>
        <w:rPr>
          <w:rFonts w:ascii="PT Astra Serif" w:hAnsi="PT Astra Serif" w:cs="Arial"/>
          <w:sz w:val="26"/>
          <w:szCs w:val="26"/>
          <w:lang w:eastAsia="ru-RU"/>
        </w:rPr>
      </w:pPr>
      <w:proofErr w:type="gramStart"/>
      <w:r w:rsidRPr="00140F15">
        <w:rPr>
          <w:rFonts w:ascii="PT Astra Serif" w:hAnsi="PT Astra Serif" w:cs="Arial"/>
          <w:sz w:val="26"/>
          <w:szCs w:val="26"/>
          <w:lang w:eastAsia="ru-RU"/>
        </w:rPr>
        <w:t>Контроль за</w:t>
      </w:r>
      <w:proofErr w:type="gramEnd"/>
      <w:r w:rsidRPr="00140F15">
        <w:rPr>
          <w:rFonts w:ascii="PT Astra Serif" w:hAnsi="PT Astra Serif" w:cs="Arial"/>
          <w:sz w:val="26"/>
          <w:szCs w:val="26"/>
          <w:lang w:eastAsia="ru-RU"/>
        </w:rPr>
        <w:t xml:space="preserve"> соблюдением требований Правил осуществляется</w:t>
      </w:r>
      <w:r w:rsidR="004F31E2" w:rsidRPr="00140F15">
        <w:rPr>
          <w:rFonts w:ascii="PT Astra Serif" w:hAnsi="PT Astra Serif" w:cs="Arial"/>
          <w:sz w:val="26"/>
          <w:szCs w:val="26"/>
          <w:lang w:eastAsia="ru-RU"/>
        </w:rPr>
        <w:t xml:space="preserve"> Администрацией в соответствии с действующим законодательством, устанавливающим порядок организации и осуществления муниципального контроля в сфере благоустройства.</w:t>
      </w:r>
    </w:p>
    <w:p w:rsidR="00EA6525" w:rsidRPr="00140F15" w:rsidRDefault="00EA6525" w:rsidP="00EA6525">
      <w:pPr>
        <w:ind w:firstLine="709"/>
        <w:jc w:val="both"/>
        <w:rPr>
          <w:rFonts w:ascii="PT Astra Serif" w:hAnsi="PT Astra Serif" w:cs="Arial"/>
          <w:sz w:val="26"/>
          <w:szCs w:val="26"/>
        </w:rPr>
      </w:pPr>
    </w:p>
    <w:p w:rsidR="005951E5" w:rsidRPr="00140F15" w:rsidRDefault="00EA6525" w:rsidP="005951E5">
      <w:pPr>
        <w:ind w:firstLine="709"/>
        <w:jc w:val="right"/>
        <w:rPr>
          <w:rFonts w:ascii="PT Astra Serif" w:hAnsi="PT Astra Serif" w:cs="Arial"/>
        </w:rPr>
      </w:pPr>
      <w:r w:rsidRPr="00140F15">
        <w:rPr>
          <w:rFonts w:ascii="PT Astra Serif" w:hAnsi="PT Astra Serif" w:cs="Arial"/>
        </w:rPr>
        <w:t>Приложение 1</w:t>
      </w:r>
    </w:p>
    <w:p w:rsidR="00EA6525" w:rsidRPr="00140F15" w:rsidRDefault="00EA6525" w:rsidP="005951E5">
      <w:pPr>
        <w:ind w:firstLine="709"/>
        <w:jc w:val="right"/>
        <w:rPr>
          <w:rFonts w:ascii="PT Astra Serif" w:hAnsi="PT Astra Serif" w:cs="Arial"/>
        </w:rPr>
      </w:pPr>
      <w:r w:rsidRPr="00140F15">
        <w:rPr>
          <w:rFonts w:ascii="PT Astra Serif" w:hAnsi="PT Astra Serif" w:cs="Arial"/>
        </w:rPr>
        <w:t xml:space="preserve">к </w:t>
      </w:r>
      <w:r w:rsidR="005951E5" w:rsidRPr="00140F15">
        <w:rPr>
          <w:rFonts w:ascii="PT Astra Serif" w:hAnsi="PT Astra Serif" w:cs="Arial"/>
        </w:rPr>
        <w:t>Правилам</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5951E5">
      <w:pPr>
        <w:ind w:firstLine="709"/>
        <w:jc w:val="center"/>
        <w:rPr>
          <w:rFonts w:ascii="PT Astra Serif" w:hAnsi="PT Astra Serif" w:cs="Arial"/>
          <w:sz w:val="26"/>
          <w:szCs w:val="26"/>
        </w:rPr>
      </w:pPr>
      <w:r w:rsidRPr="00140F15">
        <w:rPr>
          <w:rFonts w:ascii="PT Astra Serif" w:hAnsi="PT Astra Serif" w:cs="Arial"/>
          <w:sz w:val="26"/>
          <w:szCs w:val="26"/>
        </w:rPr>
        <w:t>Оповещение о начале публичных слушаний</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В соответствии с ______ от _________________ № ___________ «О назначении публичных слушаний по проекту</w:t>
      </w:r>
      <w:r w:rsidR="004F31E2" w:rsidRPr="00140F15">
        <w:rPr>
          <w:rFonts w:ascii="PT Astra Serif" w:hAnsi="PT Astra Serif" w:cs="Arial"/>
          <w:sz w:val="26"/>
          <w:szCs w:val="26"/>
        </w:rPr>
        <w:t>»</w:t>
      </w:r>
      <w:r w:rsidRPr="00140F15">
        <w:rPr>
          <w:rFonts w:ascii="PT Astra Serif" w:hAnsi="PT Astra Serif" w:cs="Arial"/>
          <w:sz w:val="26"/>
          <w:szCs w:val="26"/>
        </w:rPr>
        <w:t>:_________________________</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информация о проекте, подлежащем рассмотрению на публичных слушаниях,</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w:t>
      </w:r>
      <w:r w:rsidR="005951E5" w:rsidRPr="00140F15">
        <w:rPr>
          <w:rFonts w:ascii="PT Astra Serif" w:hAnsi="PT Astra Serif" w:cs="Arial"/>
          <w:sz w:val="26"/>
          <w:szCs w:val="26"/>
        </w:rPr>
        <w:t>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перечень информационных материалов к такому проекту</w:t>
      </w:r>
    </w:p>
    <w:p w:rsidR="00EA6525" w:rsidRPr="00140F15" w:rsidRDefault="004F31E2" w:rsidP="00EA6525">
      <w:pPr>
        <w:ind w:firstLine="709"/>
        <w:jc w:val="both"/>
        <w:rPr>
          <w:rFonts w:ascii="PT Astra Serif" w:hAnsi="PT Astra Serif" w:cs="Arial"/>
          <w:sz w:val="26"/>
          <w:szCs w:val="26"/>
        </w:rPr>
      </w:pPr>
      <w:r w:rsidRPr="00140F15">
        <w:rPr>
          <w:rFonts w:ascii="PT Astra Serif" w:hAnsi="PT Astra Serif" w:cs="Arial"/>
          <w:sz w:val="26"/>
          <w:szCs w:val="26"/>
        </w:rPr>
        <w:t>П</w:t>
      </w:r>
      <w:r w:rsidR="00EA6525" w:rsidRPr="00140F15">
        <w:rPr>
          <w:rFonts w:ascii="PT Astra Serif" w:hAnsi="PT Astra Serif" w:cs="Arial"/>
          <w:sz w:val="26"/>
          <w:szCs w:val="26"/>
        </w:rPr>
        <w:t xml:space="preserve">убличные слушания назначены </w:t>
      </w:r>
      <w:proofErr w:type="gramStart"/>
      <w:r w:rsidR="00EA6525" w:rsidRPr="00140F15">
        <w:rPr>
          <w:rFonts w:ascii="PT Astra Serif" w:hAnsi="PT Astra Serif" w:cs="Arial"/>
          <w:sz w:val="26"/>
          <w:szCs w:val="26"/>
        </w:rPr>
        <w:t>на</w:t>
      </w:r>
      <w:proofErr w:type="gramEnd"/>
      <w:r w:rsidR="00EA6525" w:rsidRPr="00140F15">
        <w:rPr>
          <w:rFonts w:ascii="PT Astra Serif" w:hAnsi="PT Astra Serif" w:cs="Arial"/>
          <w:sz w:val="26"/>
          <w:szCs w:val="26"/>
        </w:rPr>
        <w:t xml:space="preserve"> ____________________ с _______ часов до _______ часов в здании ______________________, расположенном по адресу: ______________________________________________________.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Экспозиция проекта проходит в здании _______________________ по адресу: __________ </w:t>
      </w:r>
      <w:proofErr w:type="gramStart"/>
      <w:r w:rsidRPr="00140F15">
        <w:rPr>
          <w:rFonts w:ascii="PT Astra Serif" w:hAnsi="PT Astra Serif" w:cs="Arial"/>
          <w:sz w:val="26"/>
          <w:szCs w:val="26"/>
        </w:rPr>
        <w:t>с</w:t>
      </w:r>
      <w:proofErr w:type="gramEnd"/>
      <w:r w:rsidRPr="00140F15">
        <w:rPr>
          <w:rFonts w:ascii="PT Astra Serif" w:hAnsi="PT Astra Serif" w:cs="Arial"/>
          <w:sz w:val="26"/>
          <w:szCs w:val="26"/>
        </w:rPr>
        <w:t xml:space="preserve"> _____________ по _____________.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Консультации по экспозиции проекта проводятся </w:t>
      </w:r>
      <w:proofErr w:type="gramStart"/>
      <w:r w:rsidRPr="00140F15">
        <w:rPr>
          <w:rFonts w:ascii="PT Astra Serif" w:hAnsi="PT Astra Serif" w:cs="Arial"/>
          <w:sz w:val="26"/>
          <w:szCs w:val="26"/>
        </w:rPr>
        <w:t>в</w:t>
      </w:r>
      <w:proofErr w:type="gramEnd"/>
      <w:r w:rsidRPr="00140F15">
        <w:rPr>
          <w:rFonts w:ascii="PT Astra Serif" w:hAnsi="PT Astra Serif" w:cs="Arial"/>
          <w:sz w:val="26"/>
          <w:szCs w:val="26"/>
        </w:rPr>
        <w:t xml:space="preserve"> _________________ с _______ часов по __________часов.</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дни недели</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Предложения и замечания, касающиеся проекта,</w:t>
      </w:r>
      <w:r w:rsidR="004F31E2" w:rsidRPr="00140F15">
        <w:rPr>
          <w:rFonts w:ascii="PT Astra Serif" w:hAnsi="PT Astra Serif" w:cs="Arial"/>
          <w:sz w:val="26"/>
          <w:szCs w:val="26"/>
        </w:rPr>
        <w:t xml:space="preserve"> подлежащего рассмотрению на публичных слушаниях,</w:t>
      </w:r>
      <w:r w:rsidRPr="00140F15">
        <w:rPr>
          <w:rFonts w:ascii="PT Astra Serif" w:hAnsi="PT Astra Serif" w:cs="Arial"/>
          <w:sz w:val="26"/>
          <w:szCs w:val="26"/>
        </w:rPr>
        <w:t xml:space="preserve">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r w:rsidR="004F31E2" w:rsidRPr="00140F15">
        <w:rPr>
          <w:rFonts w:ascii="PT Astra Serif" w:hAnsi="PT Astra Serif" w:cs="Arial"/>
          <w:sz w:val="26"/>
          <w:szCs w:val="26"/>
        </w:rPr>
        <w:t>.</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Проект, подлежащий рассмотрению на публичных слушаниях, и информационные материалы к нему размещены на официальном сайте по адресу: ________________</w:t>
      </w:r>
      <w:r w:rsidR="005951E5" w:rsidRPr="00140F15">
        <w:rPr>
          <w:rFonts w:ascii="PT Astra Serif" w:hAnsi="PT Astra Serif" w:cs="Arial"/>
          <w:sz w:val="26"/>
          <w:szCs w:val="26"/>
        </w:rPr>
        <w:t>______________________________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A6525" w:rsidRPr="00140F15" w:rsidRDefault="00EA6525" w:rsidP="00EA6525">
      <w:pPr>
        <w:ind w:firstLine="709"/>
        <w:jc w:val="both"/>
        <w:rPr>
          <w:rFonts w:ascii="PT Astra Serif" w:hAnsi="PT Astra Serif" w:cs="Arial"/>
          <w:sz w:val="26"/>
          <w:szCs w:val="26"/>
        </w:rPr>
      </w:pPr>
    </w:p>
    <w:p w:rsidR="00485495" w:rsidRPr="00140F15" w:rsidRDefault="00EA6525" w:rsidP="00485495">
      <w:pPr>
        <w:ind w:firstLine="709"/>
        <w:jc w:val="right"/>
        <w:rPr>
          <w:rFonts w:ascii="PT Astra Serif" w:hAnsi="PT Astra Serif" w:cs="Arial"/>
        </w:rPr>
      </w:pPr>
      <w:r w:rsidRPr="00140F15">
        <w:rPr>
          <w:rFonts w:ascii="PT Astra Serif" w:hAnsi="PT Astra Serif" w:cs="Arial"/>
        </w:rPr>
        <w:lastRenderedPageBreak/>
        <w:t xml:space="preserve">Приложение 2 </w:t>
      </w:r>
    </w:p>
    <w:p w:rsidR="00EA6525" w:rsidRPr="00140F15" w:rsidRDefault="00EA6525" w:rsidP="00485495">
      <w:pPr>
        <w:ind w:firstLine="709"/>
        <w:jc w:val="right"/>
        <w:rPr>
          <w:rFonts w:ascii="PT Astra Serif" w:hAnsi="PT Astra Serif" w:cs="Arial"/>
        </w:rPr>
      </w:pPr>
      <w:r w:rsidRPr="00140F15">
        <w:rPr>
          <w:rFonts w:ascii="PT Astra Serif" w:hAnsi="PT Astra Serif" w:cs="Arial"/>
        </w:rPr>
        <w:t xml:space="preserve">к </w:t>
      </w:r>
      <w:r w:rsidR="00485495" w:rsidRPr="00140F15">
        <w:rPr>
          <w:rFonts w:ascii="PT Astra Serif" w:hAnsi="PT Astra Serif" w:cs="Arial"/>
        </w:rPr>
        <w:t>Правилам</w:t>
      </w:r>
    </w:p>
    <w:p w:rsidR="00EA6525" w:rsidRPr="00140F15" w:rsidRDefault="00EA6525" w:rsidP="00485495">
      <w:pPr>
        <w:ind w:firstLine="709"/>
        <w:jc w:val="center"/>
        <w:rPr>
          <w:rFonts w:ascii="PT Astra Serif" w:hAnsi="PT Astra Serif" w:cs="Arial"/>
          <w:sz w:val="26"/>
          <w:szCs w:val="26"/>
        </w:rPr>
      </w:pPr>
      <w:r w:rsidRPr="00140F15">
        <w:rPr>
          <w:rFonts w:ascii="PT Astra Serif" w:hAnsi="PT Astra Serif" w:cs="Arial"/>
          <w:sz w:val="26"/>
          <w:szCs w:val="26"/>
        </w:rPr>
        <w:t>Протокол публичных слушаний</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 ____________ 20__ г.</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____ проведены публичные слушания </w:t>
      </w:r>
      <w:proofErr w:type="gramStart"/>
      <w:r w:rsidRPr="00140F15">
        <w:rPr>
          <w:rFonts w:ascii="PT Astra Serif" w:hAnsi="PT Astra Serif" w:cs="Arial"/>
          <w:sz w:val="26"/>
          <w:szCs w:val="26"/>
        </w:rPr>
        <w:t>в соответствии с постановлением ___________ от ________________ № ____________ о назначении публичных слушаний по проекту</w:t>
      </w:r>
      <w:proofErr w:type="gramEnd"/>
      <w:r w:rsidRPr="00140F15">
        <w:rPr>
          <w:rFonts w:ascii="PT Astra Serif" w:hAnsi="PT Astra Serif" w:cs="Arial"/>
          <w:sz w:val="26"/>
          <w:szCs w:val="26"/>
        </w:rPr>
        <w:t>:</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w:t>
      </w:r>
      <w:r w:rsidR="00485495" w:rsidRPr="00140F15">
        <w:rPr>
          <w:rFonts w:ascii="PT Astra Serif" w:hAnsi="PT Astra Serif" w:cs="Arial"/>
          <w:sz w:val="26"/>
          <w:szCs w:val="26"/>
        </w:rPr>
        <w:t>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информация о проекте, подлежащем рассмотрению на публичных слушаниях,</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_______________________________________</w:t>
      </w:r>
      <w:r w:rsidR="00485495" w:rsidRPr="00140F15">
        <w:rPr>
          <w:rFonts w:ascii="PT Astra Serif" w:hAnsi="PT Astra Serif" w:cs="Arial"/>
          <w:sz w:val="26"/>
          <w:szCs w:val="26"/>
        </w:rPr>
        <w:t>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перечень информационных материалов к такому проекту</w:t>
      </w:r>
    </w:p>
    <w:p w:rsidR="00EA6525" w:rsidRPr="00140F15" w:rsidRDefault="004F31E2" w:rsidP="00EA6525">
      <w:pPr>
        <w:ind w:firstLine="709"/>
        <w:jc w:val="both"/>
        <w:rPr>
          <w:rFonts w:ascii="PT Astra Serif" w:hAnsi="PT Astra Serif" w:cs="Arial"/>
          <w:sz w:val="26"/>
          <w:szCs w:val="26"/>
        </w:rPr>
      </w:pPr>
      <w:r w:rsidRPr="00140F15">
        <w:rPr>
          <w:rFonts w:ascii="PT Astra Serif" w:hAnsi="PT Astra Serif" w:cs="Arial"/>
          <w:sz w:val="26"/>
          <w:szCs w:val="26"/>
        </w:rPr>
        <w:t>П</w:t>
      </w:r>
      <w:r w:rsidR="00EA6525" w:rsidRPr="00140F15">
        <w:rPr>
          <w:rFonts w:ascii="PT Astra Serif" w:hAnsi="PT Astra Serif" w:cs="Arial"/>
          <w:sz w:val="26"/>
          <w:szCs w:val="26"/>
        </w:rPr>
        <w:t>убличные слушания проведены «___» _______ 20__ с _______ часов до ______ часов в здании ___________________, расположенном по адресу: __________________________.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 xml:space="preserve">Предложения и замечания, касающиеся  проекта, </w:t>
      </w:r>
      <w:r w:rsidR="000B6D0A" w:rsidRPr="00140F15">
        <w:rPr>
          <w:rFonts w:ascii="PT Astra Serif" w:hAnsi="PT Astra Serif" w:cs="Arial"/>
          <w:sz w:val="26"/>
          <w:szCs w:val="26"/>
        </w:rPr>
        <w:t xml:space="preserve">подлежащего рассмотрению на публичных слушаниях, </w:t>
      </w:r>
      <w:r w:rsidRPr="00140F15">
        <w:rPr>
          <w:rFonts w:ascii="PT Astra Serif" w:hAnsi="PT Astra Serif" w:cs="Arial"/>
          <w:sz w:val="26"/>
          <w:szCs w:val="26"/>
        </w:rPr>
        <w:t>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(нужное подчеркнуть).</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2) от иных участников публичных слушаний:</w:t>
      </w:r>
    </w:p>
    <w:p w:rsidR="00EA6525" w:rsidRPr="00140F15" w:rsidRDefault="00EA6525" w:rsidP="00EA6525">
      <w:pPr>
        <w:ind w:firstLine="709"/>
        <w:jc w:val="both"/>
        <w:rPr>
          <w:rFonts w:ascii="PT Astra Serif" w:hAnsi="PT Astra Serif" w:cs="Arial"/>
          <w:sz w:val="26"/>
          <w:szCs w:val="26"/>
        </w:rPr>
      </w:pPr>
    </w:p>
    <w:p w:rsidR="0048549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Председательствующий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на собрании участников публичных слушаний </w:t>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485495" w:rsidRPr="00140F15">
        <w:rPr>
          <w:rFonts w:ascii="PT Astra Serif" w:hAnsi="PT Astra Serif" w:cs="Arial"/>
          <w:sz w:val="26"/>
          <w:szCs w:val="26"/>
        </w:rPr>
        <w:t>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Секретарь собрания участников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публичных слушаний</w:t>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Pr="00140F15">
        <w:rPr>
          <w:rFonts w:ascii="PT Astra Serif" w:hAnsi="PT Astra Serif" w:cs="Arial"/>
          <w:sz w:val="26"/>
          <w:szCs w:val="26"/>
        </w:rPr>
        <w:t xml:space="preserve"> _____________________</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Приложение к протоколу</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140F15" w:rsidRPr="00140F15" w:rsidTr="00485495">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140F15" w:rsidRDefault="00485495" w:rsidP="00485495">
            <w:pPr>
              <w:suppressAutoHyphens w:val="0"/>
              <w:spacing w:before="100" w:beforeAutospacing="1" w:line="288" w:lineRule="auto"/>
              <w:jc w:val="center"/>
              <w:rPr>
                <w:rFonts w:ascii="PT Astra Serif" w:hAnsi="PT Astra Serif"/>
                <w:lang w:eastAsia="ru-RU"/>
              </w:rPr>
            </w:pPr>
            <w:r w:rsidRPr="00140F15">
              <w:rPr>
                <w:rFonts w:ascii="PT Astra Serif" w:hAnsi="PT Astra Serif"/>
                <w:lang w:eastAsia="ru-RU"/>
              </w:rPr>
              <w:t>№</w:t>
            </w:r>
          </w:p>
          <w:p w:rsidR="00485495" w:rsidRPr="00140F15" w:rsidRDefault="00485495" w:rsidP="00485495">
            <w:pPr>
              <w:suppressAutoHyphens w:val="0"/>
              <w:spacing w:before="100" w:beforeAutospacing="1" w:after="159" w:line="288" w:lineRule="auto"/>
              <w:jc w:val="center"/>
              <w:rPr>
                <w:rFonts w:ascii="PT Astra Serif" w:hAnsi="PT Astra Serif"/>
                <w:lang w:eastAsia="ru-RU"/>
              </w:rPr>
            </w:pPr>
            <w:proofErr w:type="gramStart"/>
            <w:r w:rsidRPr="00140F15">
              <w:rPr>
                <w:rFonts w:ascii="PT Astra Serif" w:hAnsi="PT Astra Serif" w:cs="Arial"/>
                <w:sz w:val="22"/>
                <w:szCs w:val="22"/>
                <w:lang w:eastAsia="ru-RU"/>
              </w:rPr>
              <w:t>п</w:t>
            </w:r>
            <w:proofErr w:type="gramEnd"/>
            <w:r w:rsidRPr="00140F15">
              <w:rPr>
                <w:rFonts w:ascii="PT Astra Serif" w:hAnsi="PT Astra Serif" w:cs="Arial"/>
                <w:sz w:val="22"/>
                <w:szCs w:val="22"/>
                <w:lang w:eastAsia="ru-RU"/>
              </w:rPr>
              <w:t>/п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140F15" w:rsidRDefault="00485495" w:rsidP="005F24F9">
            <w:pPr>
              <w:suppressAutoHyphens w:val="0"/>
              <w:spacing w:before="100" w:beforeAutospacing="1" w:line="288" w:lineRule="auto"/>
              <w:jc w:val="center"/>
              <w:rPr>
                <w:rFonts w:ascii="PT Astra Serif" w:hAnsi="PT Astra Serif"/>
                <w:lang w:eastAsia="ru-RU"/>
              </w:rPr>
            </w:pPr>
            <w:proofErr w:type="gramStart"/>
            <w:r w:rsidRPr="00140F15">
              <w:rPr>
                <w:rFonts w:ascii="PT Astra Serif" w:hAnsi="PT Astra Serif" w:cs="Arial"/>
                <w:sz w:val="22"/>
                <w:szCs w:val="22"/>
                <w:lang w:eastAsia="ru-RU"/>
              </w:rPr>
              <w:t>Сведения об участниках публичных</w:t>
            </w:r>
            <w:r w:rsidR="000B6D0A" w:rsidRPr="00140F15">
              <w:rPr>
                <w:rFonts w:ascii="PT Astra Serif" w:hAnsi="PT Astra Serif" w:cs="Arial"/>
                <w:sz w:val="22"/>
                <w:szCs w:val="22"/>
                <w:lang w:eastAsia="ru-RU"/>
              </w:rPr>
              <w:t xml:space="preserve"> слушаний (фамилия</w:t>
            </w:r>
            <w:r w:rsidRPr="00140F15">
              <w:rPr>
                <w:rFonts w:ascii="PT Astra Serif" w:hAnsi="PT Astra Serif" w:cs="Arial"/>
                <w:sz w:val="22"/>
                <w:szCs w:val="22"/>
                <w:lang w:eastAsia="ru-RU"/>
              </w:rPr>
              <w:t>, и</w:t>
            </w:r>
            <w:r w:rsidR="000B6D0A" w:rsidRPr="00140F15">
              <w:rPr>
                <w:rFonts w:ascii="PT Astra Serif" w:hAnsi="PT Astra Serif" w:cs="Arial"/>
                <w:sz w:val="22"/>
                <w:szCs w:val="22"/>
                <w:lang w:eastAsia="ru-RU"/>
              </w:rPr>
              <w:t>мя, отчество (при наличии), дата</w:t>
            </w:r>
            <w:r w:rsidRPr="00140F15">
              <w:rPr>
                <w:rFonts w:ascii="PT Astra Serif" w:hAnsi="PT Astra Serif" w:cs="Arial"/>
                <w:sz w:val="22"/>
                <w:szCs w:val="22"/>
                <w:lang w:eastAsia="ru-RU"/>
              </w:rPr>
              <w:t xml:space="preserve">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r>
      <w:tr w:rsidR="00140F15" w:rsidRPr="00140F15" w:rsidTr="00485495">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140F15" w:rsidRDefault="00485495" w:rsidP="00485495">
            <w:pPr>
              <w:suppressAutoHyphens w:val="0"/>
              <w:spacing w:before="100" w:beforeAutospacing="1" w:after="159" w:line="288" w:lineRule="auto"/>
              <w:jc w:val="center"/>
              <w:rPr>
                <w:rFonts w:ascii="PT Astra Serif" w:hAnsi="PT Astra Serif"/>
                <w:lang w:eastAsia="ru-RU"/>
              </w:rPr>
            </w:pPr>
            <w:r w:rsidRPr="00140F15">
              <w:rPr>
                <w:rFonts w:ascii="PT Astra Serif" w:hAnsi="PT Astra Serif" w:cs="Arial"/>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140F15" w:rsidRDefault="00485495" w:rsidP="00485495">
            <w:pPr>
              <w:suppressAutoHyphens w:val="0"/>
              <w:spacing w:before="100" w:beforeAutospacing="1" w:after="159" w:line="288" w:lineRule="auto"/>
              <w:ind w:firstLine="567"/>
              <w:jc w:val="center"/>
              <w:rPr>
                <w:rFonts w:ascii="PT Astra Serif" w:hAnsi="PT Astra Serif"/>
                <w:lang w:eastAsia="ru-RU"/>
              </w:rPr>
            </w:pPr>
          </w:p>
        </w:tc>
      </w:tr>
    </w:tbl>
    <w:p w:rsidR="000B6D0A" w:rsidRPr="00140F15" w:rsidRDefault="000B6D0A" w:rsidP="00485495">
      <w:pPr>
        <w:ind w:firstLine="709"/>
        <w:jc w:val="right"/>
        <w:rPr>
          <w:rFonts w:ascii="PT Astra Serif" w:hAnsi="PT Astra Serif" w:cs="Arial"/>
        </w:rPr>
      </w:pPr>
    </w:p>
    <w:p w:rsidR="0054188F" w:rsidRPr="00140F15" w:rsidRDefault="0054188F" w:rsidP="00485495">
      <w:pPr>
        <w:ind w:firstLine="709"/>
        <w:jc w:val="right"/>
        <w:rPr>
          <w:rFonts w:ascii="PT Astra Serif" w:hAnsi="PT Astra Serif" w:cs="Arial"/>
        </w:rPr>
      </w:pPr>
    </w:p>
    <w:p w:rsidR="004A2A4B" w:rsidRDefault="004A2A4B" w:rsidP="00485495">
      <w:pPr>
        <w:ind w:firstLine="709"/>
        <w:jc w:val="right"/>
        <w:rPr>
          <w:rFonts w:ascii="PT Astra Serif" w:hAnsi="PT Astra Serif" w:cs="Arial"/>
        </w:rPr>
      </w:pPr>
    </w:p>
    <w:p w:rsidR="00EA6525" w:rsidRPr="00140F15" w:rsidRDefault="00EA6525" w:rsidP="00485495">
      <w:pPr>
        <w:ind w:firstLine="709"/>
        <w:jc w:val="right"/>
        <w:rPr>
          <w:rFonts w:ascii="PT Astra Serif" w:hAnsi="PT Astra Serif" w:cs="Arial"/>
        </w:rPr>
      </w:pPr>
      <w:r w:rsidRPr="00140F15">
        <w:rPr>
          <w:rFonts w:ascii="PT Astra Serif" w:hAnsi="PT Astra Serif" w:cs="Arial"/>
        </w:rPr>
        <w:lastRenderedPageBreak/>
        <w:t>Приложение 3</w:t>
      </w:r>
    </w:p>
    <w:p w:rsidR="00EA6525" w:rsidRPr="00140F15" w:rsidRDefault="00EA6525" w:rsidP="00485495">
      <w:pPr>
        <w:ind w:firstLine="709"/>
        <w:jc w:val="right"/>
        <w:rPr>
          <w:rFonts w:ascii="PT Astra Serif" w:hAnsi="PT Astra Serif" w:cs="Arial"/>
        </w:rPr>
      </w:pPr>
      <w:r w:rsidRPr="00140F15">
        <w:rPr>
          <w:rFonts w:ascii="PT Astra Serif" w:hAnsi="PT Astra Serif" w:cs="Arial"/>
        </w:rPr>
        <w:t xml:space="preserve">к </w:t>
      </w:r>
      <w:r w:rsidR="00485495" w:rsidRPr="00140F15">
        <w:rPr>
          <w:rFonts w:ascii="PT Astra Serif" w:hAnsi="PT Astra Serif" w:cs="Arial"/>
        </w:rPr>
        <w:t>Правилам</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485495">
      <w:pPr>
        <w:ind w:firstLine="709"/>
        <w:jc w:val="center"/>
        <w:rPr>
          <w:rFonts w:ascii="PT Astra Serif" w:hAnsi="PT Astra Serif" w:cs="Arial"/>
          <w:sz w:val="26"/>
          <w:szCs w:val="26"/>
        </w:rPr>
      </w:pPr>
      <w:r w:rsidRPr="00140F15">
        <w:rPr>
          <w:rFonts w:ascii="PT Astra Serif" w:hAnsi="PT Astra Serif" w:cs="Arial"/>
          <w:sz w:val="26"/>
          <w:szCs w:val="26"/>
        </w:rPr>
        <w:t>Заключение о результатах публичных слушаний</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 ___________ 20___ г.</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5F24F9">
      <w:pPr>
        <w:ind w:firstLine="709"/>
        <w:rPr>
          <w:rFonts w:ascii="PT Astra Serif" w:hAnsi="PT Astra Serif" w:cs="Arial"/>
          <w:sz w:val="26"/>
          <w:szCs w:val="26"/>
        </w:rPr>
      </w:pPr>
      <w:r w:rsidRPr="00140F15">
        <w:rPr>
          <w:rFonts w:ascii="PT Astra Serif" w:hAnsi="PT Astra Serif" w:cs="Arial"/>
          <w:sz w:val="26"/>
          <w:szCs w:val="26"/>
        </w:rPr>
        <w:t xml:space="preserve">Публичные слушания по </w:t>
      </w:r>
      <w:proofErr w:type="spellStart"/>
      <w:r w:rsidRPr="00140F15">
        <w:rPr>
          <w:rFonts w:ascii="PT Astra Serif" w:hAnsi="PT Astra Serif" w:cs="Arial"/>
          <w:sz w:val="26"/>
          <w:szCs w:val="26"/>
        </w:rPr>
        <w:t>проекту</w:t>
      </w:r>
      <w:r w:rsidR="005F24F9" w:rsidRPr="00140F15">
        <w:rPr>
          <w:rFonts w:ascii="PT Astra Serif" w:hAnsi="PT Astra Serif" w:cs="Arial"/>
          <w:sz w:val="26"/>
          <w:szCs w:val="26"/>
        </w:rPr>
        <w:t>_________________________</w:t>
      </w:r>
      <w:r w:rsidRPr="00140F15">
        <w:rPr>
          <w:rFonts w:ascii="PT Astra Serif" w:hAnsi="PT Astra Serif" w:cs="Arial"/>
          <w:sz w:val="26"/>
          <w:szCs w:val="26"/>
        </w:rPr>
        <w:t>проводились</w:t>
      </w:r>
      <w:proofErr w:type="spellEnd"/>
      <w:r w:rsidRPr="00140F15">
        <w:rPr>
          <w:rFonts w:ascii="PT Astra Serif" w:hAnsi="PT Astra Serif" w:cs="Arial"/>
          <w:sz w:val="26"/>
          <w:szCs w:val="26"/>
        </w:rPr>
        <w:t xml:space="preserve"> «___» _______ 20___ г. с ________ часов до ________ часов в здании ____________________</w:t>
      </w:r>
      <w:r w:rsidR="000B6D0A" w:rsidRPr="00140F15">
        <w:rPr>
          <w:rFonts w:ascii="PT Astra Serif" w:hAnsi="PT Astra Serif" w:cs="Arial"/>
          <w:sz w:val="26"/>
          <w:szCs w:val="26"/>
        </w:rPr>
        <w:t>,</w:t>
      </w:r>
      <w:r w:rsidRPr="00140F15">
        <w:rPr>
          <w:rFonts w:ascii="PT Astra Serif" w:hAnsi="PT Astra Serif" w:cs="Arial"/>
          <w:sz w:val="26"/>
          <w:szCs w:val="26"/>
        </w:rPr>
        <w:t xml:space="preserve"> расположенном по адресу: 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 публичных слушаниях приняло участие ________________ человек.</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По результатам публичных слушаний составлен протокол публичных слушаний № _______ </w:t>
      </w:r>
      <w:proofErr w:type="gramStart"/>
      <w:r w:rsidRPr="00140F15">
        <w:rPr>
          <w:rFonts w:ascii="PT Astra Serif" w:hAnsi="PT Astra Serif" w:cs="Arial"/>
          <w:sz w:val="26"/>
          <w:szCs w:val="26"/>
        </w:rPr>
        <w:t>от</w:t>
      </w:r>
      <w:proofErr w:type="gramEnd"/>
      <w:r w:rsidRPr="00140F15">
        <w:rPr>
          <w:rFonts w:ascii="PT Astra Serif" w:hAnsi="PT Astra Serif" w:cs="Arial"/>
          <w:sz w:val="26"/>
          <w:szCs w:val="26"/>
        </w:rPr>
        <w:t xml:space="preserve"> _________________, </w:t>
      </w:r>
      <w:proofErr w:type="gramStart"/>
      <w:r w:rsidRPr="00140F15">
        <w:rPr>
          <w:rFonts w:ascii="PT Astra Serif" w:hAnsi="PT Astra Serif" w:cs="Arial"/>
          <w:sz w:val="26"/>
          <w:szCs w:val="26"/>
        </w:rPr>
        <w:t>на</w:t>
      </w:r>
      <w:proofErr w:type="gramEnd"/>
      <w:r w:rsidRPr="00140F15">
        <w:rPr>
          <w:rFonts w:ascii="PT Astra Serif" w:hAnsi="PT Astra Serif" w:cs="Arial"/>
          <w:sz w:val="26"/>
          <w:szCs w:val="26"/>
        </w:rPr>
        <w:t xml:space="preserve"> основании которого подготовлено заключение о </w:t>
      </w:r>
      <w:r w:rsidR="000B6D0A" w:rsidRPr="00140F15">
        <w:rPr>
          <w:rFonts w:ascii="PT Astra Serif" w:hAnsi="PT Astra Serif" w:cs="Arial"/>
          <w:sz w:val="26"/>
          <w:szCs w:val="26"/>
        </w:rPr>
        <w:t>результатах публичных слушаний.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 период проведения публичных слушаний были поданы замечания и предложения от участников публичных слушаний: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2) от иных участников публичных слушаний: ___________ предложений  и замечаний.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140F15" w:rsidRPr="00140F1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140F15" w:rsidRDefault="00485495" w:rsidP="00485495">
            <w:pPr>
              <w:suppressAutoHyphens w:val="0"/>
              <w:spacing w:before="100" w:beforeAutospacing="1" w:after="159" w:line="288" w:lineRule="auto"/>
              <w:rPr>
                <w:rFonts w:ascii="PT Astra Serif" w:hAnsi="PT Astra Serif"/>
                <w:lang w:eastAsia="ru-RU"/>
              </w:rPr>
            </w:pPr>
            <w:r w:rsidRPr="00140F15">
              <w:rPr>
                <w:rFonts w:ascii="PT Astra Serif" w:hAnsi="PT Astra Serif"/>
                <w:lang w:eastAsia="ru-RU"/>
              </w:rPr>
              <w:t xml:space="preserve">№ </w:t>
            </w:r>
            <w:proofErr w:type="gramStart"/>
            <w:r w:rsidRPr="00140F15">
              <w:rPr>
                <w:rFonts w:ascii="PT Astra Serif" w:hAnsi="PT Astra Serif" w:cs="Arial"/>
                <w:sz w:val="22"/>
                <w:szCs w:val="22"/>
                <w:lang w:eastAsia="ru-RU"/>
              </w:rPr>
              <w:t>п</w:t>
            </w:r>
            <w:proofErr w:type="gramEnd"/>
            <w:r w:rsidRPr="00140F15">
              <w:rPr>
                <w:rFonts w:ascii="PT Astra Serif" w:hAnsi="PT Astra Serif" w:cs="Arial"/>
                <w:sz w:val="22"/>
                <w:szCs w:val="22"/>
                <w:lang w:eastAsia="ru-RU"/>
              </w:rPr>
              <w:t>/п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140F15" w:rsidRDefault="00485495" w:rsidP="00485495">
            <w:pPr>
              <w:suppressAutoHyphens w:val="0"/>
              <w:spacing w:before="100" w:beforeAutospacing="1" w:after="159" w:line="288" w:lineRule="auto"/>
              <w:jc w:val="center"/>
              <w:rPr>
                <w:rFonts w:ascii="PT Astra Serif" w:hAnsi="PT Astra Serif"/>
                <w:lang w:eastAsia="ru-RU"/>
              </w:rPr>
            </w:pPr>
            <w:r w:rsidRPr="00140F15">
              <w:rPr>
                <w:rFonts w:ascii="PT Astra Serif" w:hAnsi="PT Astra Serif" w:cs="Arial"/>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140F15" w:rsidRDefault="00485495" w:rsidP="00485495">
            <w:pPr>
              <w:suppressAutoHyphens w:val="0"/>
              <w:spacing w:before="100" w:beforeAutospacing="1" w:after="159" w:line="288" w:lineRule="auto"/>
              <w:rPr>
                <w:rFonts w:ascii="PT Astra Serif" w:hAnsi="PT Astra Serif"/>
                <w:lang w:eastAsia="ru-RU"/>
              </w:rPr>
            </w:pPr>
            <w:r w:rsidRPr="00140F15">
              <w:rPr>
                <w:rFonts w:ascii="PT Astra Serif" w:hAnsi="PT Astra Serif" w:cs="Arial"/>
                <w:sz w:val="22"/>
                <w:szCs w:val="22"/>
                <w:lang w:eastAsia="ru-RU"/>
              </w:rPr>
              <w:t>Рекомендации Организатора</w:t>
            </w:r>
          </w:p>
        </w:tc>
      </w:tr>
      <w:tr w:rsidR="00140F15" w:rsidRPr="00140F1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140F15" w:rsidRDefault="00485495" w:rsidP="00485495">
            <w:pPr>
              <w:suppressAutoHyphens w:val="0"/>
              <w:spacing w:before="100" w:beforeAutospacing="1" w:after="159" w:line="288" w:lineRule="auto"/>
              <w:rPr>
                <w:rFonts w:ascii="PT Astra Serif" w:hAnsi="PT Astra Serif"/>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140F15" w:rsidRDefault="00485495" w:rsidP="00485495">
            <w:pPr>
              <w:suppressAutoHyphens w:val="0"/>
              <w:spacing w:before="100" w:beforeAutospacing="1" w:after="159" w:line="288" w:lineRule="auto"/>
              <w:jc w:val="center"/>
              <w:rPr>
                <w:rFonts w:ascii="PT Astra Serif" w:hAnsi="PT Astra Serif" w:cs="Arial"/>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85495" w:rsidRPr="00140F15" w:rsidRDefault="00485495" w:rsidP="00485495">
            <w:pPr>
              <w:suppressAutoHyphens w:val="0"/>
              <w:spacing w:before="100" w:beforeAutospacing="1" w:after="159" w:line="288" w:lineRule="auto"/>
              <w:rPr>
                <w:rFonts w:ascii="PT Astra Serif" w:hAnsi="PT Astra Serif" w:cs="Arial"/>
                <w:sz w:val="22"/>
                <w:szCs w:val="22"/>
                <w:lang w:eastAsia="ru-RU"/>
              </w:rPr>
            </w:pPr>
          </w:p>
        </w:tc>
      </w:tr>
      <w:tr w:rsidR="00140F15" w:rsidRPr="00140F15" w:rsidTr="00485495">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140F15" w:rsidRDefault="00485495" w:rsidP="00485495">
            <w:pPr>
              <w:suppressAutoHyphens w:val="0"/>
              <w:spacing w:before="100" w:beforeAutospacing="1" w:after="159" w:line="288" w:lineRule="auto"/>
              <w:ind w:firstLine="567"/>
              <w:rPr>
                <w:rFonts w:ascii="PT Astra Serif" w:hAnsi="PT Astra Serif"/>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140F15" w:rsidRDefault="00485495" w:rsidP="00485495">
            <w:pPr>
              <w:suppressAutoHyphens w:val="0"/>
              <w:spacing w:before="100" w:beforeAutospacing="1" w:after="159" w:line="288" w:lineRule="auto"/>
              <w:ind w:firstLine="567"/>
              <w:rPr>
                <w:rFonts w:ascii="PT Astra Serif" w:hAnsi="PT Astra Serif"/>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140F15" w:rsidRDefault="00485495" w:rsidP="00485495">
            <w:pPr>
              <w:suppressAutoHyphens w:val="0"/>
              <w:spacing w:before="100" w:beforeAutospacing="1" w:after="159" w:line="288" w:lineRule="auto"/>
              <w:ind w:firstLine="567"/>
              <w:rPr>
                <w:rFonts w:ascii="PT Astra Serif" w:hAnsi="PT Astra Serif"/>
                <w:lang w:eastAsia="ru-RU"/>
              </w:rPr>
            </w:pPr>
          </w:p>
        </w:tc>
      </w:tr>
    </w:tbl>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Выводы по результатам публичных слушаний:</w:t>
      </w:r>
    </w:p>
    <w:p w:rsidR="00EA6525" w:rsidRPr="00140F15" w:rsidRDefault="00EA6525" w:rsidP="006F0EFC">
      <w:pPr>
        <w:ind w:firstLine="709"/>
        <w:jc w:val="both"/>
        <w:rPr>
          <w:rFonts w:ascii="PT Astra Serif" w:hAnsi="PT Astra Serif" w:cs="Arial"/>
          <w:sz w:val="26"/>
          <w:szCs w:val="26"/>
        </w:rPr>
      </w:pPr>
      <w:r w:rsidRPr="00140F15">
        <w:rPr>
          <w:rFonts w:ascii="PT Astra Serif" w:hAnsi="PT Astra Serif" w:cs="Arial"/>
          <w:sz w:val="26"/>
          <w:szCs w:val="26"/>
        </w:rPr>
        <w:t>Направить проект ________________________</w:t>
      </w:r>
      <w:r w:rsidR="006F0EFC" w:rsidRPr="00140F15">
        <w:rPr>
          <w:rFonts w:ascii="PT Astra Serif" w:hAnsi="PT Astra Serif" w:cs="Arial"/>
          <w:sz w:val="26"/>
          <w:szCs w:val="26"/>
        </w:rPr>
        <w:t>__ на утверждение/на доработку</w:t>
      </w:r>
      <w:proofErr w:type="gramStart"/>
      <w:r w:rsidR="006F0EFC" w:rsidRPr="00140F15">
        <w:rPr>
          <w:rFonts w:ascii="PT Astra Serif" w:hAnsi="PT Astra Serif" w:cs="Arial"/>
          <w:sz w:val="26"/>
          <w:szCs w:val="26"/>
        </w:rPr>
        <w:t>.</w:t>
      </w:r>
      <w:proofErr w:type="gramEnd"/>
      <w:r w:rsidR="006F0EFC" w:rsidRPr="00140F15">
        <w:rPr>
          <w:rFonts w:ascii="PT Astra Serif" w:hAnsi="PT Astra Serif" w:cs="Arial"/>
          <w:sz w:val="26"/>
          <w:szCs w:val="26"/>
        </w:rPr>
        <w:t xml:space="preserve"> </w:t>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6F0EFC" w:rsidRPr="00140F15">
        <w:rPr>
          <w:rFonts w:ascii="PT Astra Serif" w:hAnsi="PT Astra Serif" w:cs="Arial"/>
          <w:sz w:val="26"/>
          <w:szCs w:val="26"/>
        </w:rPr>
        <w:t xml:space="preserve"> </w:t>
      </w:r>
      <w:r w:rsidRPr="00140F15">
        <w:rPr>
          <w:rFonts w:ascii="PT Astra Serif" w:hAnsi="PT Astra Serif" w:cs="Arial"/>
          <w:sz w:val="26"/>
          <w:szCs w:val="26"/>
        </w:rPr>
        <w:t>(</w:t>
      </w:r>
      <w:proofErr w:type="gramStart"/>
      <w:r w:rsidRPr="00140F15">
        <w:rPr>
          <w:rFonts w:ascii="PT Astra Serif" w:hAnsi="PT Astra Serif" w:cs="Arial"/>
          <w:sz w:val="26"/>
          <w:szCs w:val="26"/>
        </w:rPr>
        <w:t>н</w:t>
      </w:r>
      <w:proofErr w:type="gramEnd"/>
      <w:r w:rsidRPr="00140F15">
        <w:rPr>
          <w:rFonts w:ascii="PT Astra Serif" w:hAnsi="PT Astra Serif" w:cs="Arial"/>
          <w:sz w:val="26"/>
          <w:szCs w:val="26"/>
        </w:rPr>
        <w:t>ужное подчеркнуть)</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 </w:t>
      </w:r>
    </w:p>
    <w:p w:rsidR="000B6D0A" w:rsidRPr="00140F15" w:rsidRDefault="00EA6525" w:rsidP="000B6D0A">
      <w:pPr>
        <w:ind w:firstLine="709"/>
        <w:rPr>
          <w:rFonts w:ascii="PT Astra Serif" w:hAnsi="PT Astra Serif" w:cs="Arial"/>
          <w:sz w:val="26"/>
          <w:szCs w:val="26"/>
        </w:rPr>
      </w:pPr>
      <w:r w:rsidRPr="00140F15">
        <w:rPr>
          <w:rFonts w:ascii="PT Astra Serif" w:hAnsi="PT Astra Serif" w:cs="Arial"/>
          <w:sz w:val="26"/>
          <w:szCs w:val="26"/>
        </w:rPr>
        <w:t>Председатель</w:t>
      </w:r>
      <w:r w:rsidR="000B6D0A" w:rsidRPr="00140F15">
        <w:rPr>
          <w:rFonts w:ascii="PT Astra Serif" w:hAnsi="PT Astra Serif" w:cs="Arial"/>
          <w:sz w:val="26"/>
          <w:szCs w:val="26"/>
        </w:rPr>
        <w:t xml:space="preserve">ствующий </w:t>
      </w:r>
    </w:p>
    <w:p w:rsidR="000B6D0A" w:rsidRPr="00140F15" w:rsidRDefault="000B6D0A" w:rsidP="000B6D0A">
      <w:pPr>
        <w:ind w:firstLine="709"/>
        <w:rPr>
          <w:rFonts w:ascii="PT Astra Serif" w:hAnsi="PT Astra Serif" w:cs="Arial"/>
          <w:sz w:val="26"/>
          <w:szCs w:val="26"/>
        </w:rPr>
      </w:pPr>
      <w:r w:rsidRPr="00140F15">
        <w:rPr>
          <w:rFonts w:ascii="PT Astra Serif" w:hAnsi="PT Astra Serif" w:cs="Arial"/>
          <w:sz w:val="26"/>
          <w:szCs w:val="26"/>
        </w:rPr>
        <w:t xml:space="preserve">на собрании участников </w:t>
      </w:r>
    </w:p>
    <w:p w:rsidR="00EA6525" w:rsidRPr="00140F15" w:rsidRDefault="000B6D0A" w:rsidP="000B6D0A">
      <w:pPr>
        <w:ind w:firstLine="709"/>
        <w:rPr>
          <w:rFonts w:ascii="PT Astra Serif" w:hAnsi="PT Astra Serif" w:cs="Arial"/>
          <w:sz w:val="26"/>
          <w:szCs w:val="26"/>
        </w:rPr>
      </w:pPr>
      <w:r w:rsidRPr="00140F15">
        <w:rPr>
          <w:rFonts w:ascii="PT Astra Serif" w:hAnsi="PT Astra Serif" w:cs="Arial"/>
          <w:sz w:val="26"/>
          <w:szCs w:val="26"/>
        </w:rPr>
        <w:t>публичных слушаний</w:t>
      </w:r>
      <w:r w:rsidR="00EA6525" w:rsidRPr="00140F15">
        <w:rPr>
          <w:rFonts w:ascii="PT Astra Serif" w:hAnsi="PT Astra Serif" w:cs="Arial"/>
          <w:sz w:val="26"/>
          <w:szCs w:val="26"/>
        </w:rPr>
        <w:t xml:space="preserve"> </w:t>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Pr="00140F15">
        <w:rPr>
          <w:rFonts w:ascii="PT Astra Serif" w:hAnsi="PT Astra Serif" w:cs="Arial"/>
          <w:sz w:val="26"/>
          <w:szCs w:val="26"/>
        </w:rPr>
        <w:t>_______________.</w:t>
      </w:r>
      <w:r w:rsidR="00EA6525" w:rsidRPr="00140F15">
        <w:rPr>
          <w:rFonts w:ascii="PT Astra Serif" w:hAnsi="PT Astra Serif" w:cs="Arial"/>
          <w:sz w:val="26"/>
          <w:szCs w:val="26"/>
        </w:rPr>
        <w:t xml:space="preserve"> </w:t>
      </w:r>
    </w:p>
    <w:p w:rsidR="00EA6525" w:rsidRPr="00140F15" w:rsidRDefault="00EA652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906B32" w:rsidRPr="00140F15" w:rsidRDefault="00906B32" w:rsidP="00EA6525">
      <w:pPr>
        <w:ind w:firstLine="709"/>
        <w:jc w:val="both"/>
        <w:rPr>
          <w:rFonts w:ascii="PT Astra Serif" w:hAnsi="PT Astra Serif" w:cs="Arial"/>
          <w:sz w:val="26"/>
          <w:szCs w:val="26"/>
        </w:rPr>
      </w:pPr>
    </w:p>
    <w:p w:rsidR="0054188F" w:rsidRDefault="0054188F" w:rsidP="0054188F">
      <w:pPr>
        <w:jc w:val="both"/>
        <w:rPr>
          <w:rFonts w:ascii="PT Astra Serif" w:hAnsi="PT Astra Serif" w:cs="Arial"/>
          <w:sz w:val="26"/>
          <w:szCs w:val="26"/>
        </w:rPr>
      </w:pPr>
    </w:p>
    <w:p w:rsidR="004A2A4B" w:rsidRDefault="004A2A4B" w:rsidP="0054188F">
      <w:pPr>
        <w:jc w:val="both"/>
        <w:rPr>
          <w:rFonts w:ascii="PT Astra Serif" w:hAnsi="PT Astra Serif" w:cs="Arial"/>
          <w:sz w:val="26"/>
          <w:szCs w:val="26"/>
        </w:rPr>
      </w:pPr>
    </w:p>
    <w:p w:rsidR="004A2A4B" w:rsidRDefault="004A2A4B" w:rsidP="0054188F">
      <w:pPr>
        <w:jc w:val="both"/>
        <w:rPr>
          <w:rFonts w:ascii="PT Astra Serif" w:hAnsi="PT Astra Serif" w:cs="Arial"/>
          <w:sz w:val="26"/>
          <w:szCs w:val="26"/>
        </w:rPr>
      </w:pPr>
    </w:p>
    <w:p w:rsidR="004A2A4B" w:rsidRDefault="004A2A4B" w:rsidP="0054188F">
      <w:pPr>
        <w:jc w:val="both"/>
        <w:rPr>
          <w:rFonts w:ascii="PT Astra Serif" w:hAnsi="PT Astra Serif" w:cs="Arial"/>
          <w:sz w:val="26"/>
          <w:szCs w:val="26"/>
        </w:rPr>
      </w:pPr>
    </w:p>
    <w:p w:rsidR="004A2A4B" w:rsidRPr="00140F15" w:rsidRDefault="004A2A4B" w:rsidP="0054188F">
      <w:pPr>
        <w:jc w:val="both"/>
        <w:rPr>
          <w:rFonts w:ascii="PT Astra Serif" w:hAnsi="PT Astra Serif" w:cs="Arial"/>
          <w:sz w:val="26"/>
          <w:szCs w:val="26"/>
        </w:rPr>
      </w:pPr>
    </w:p>
    <w:p w:rsidR="0054188F" w:rsidRPr="00140F15" w:rsidRDefault="0054188F" w:rsidP="0054188F">
      <w:pPr>
        <w:jc w:val="both"/>
        <w:rPr>
          <w:rFonts w:ascii="PT Astra Serif" w:hAnsi="PT Astra Serif" w:cs="Arial"/>
          <w:sz w:val="26"/>
          <w:szCs w:val="26"/>
        </w:rPr>
      </w:pPr>
    </w:p>
    <w:p w:rsidR="00485495" w:rsidRPr="00140F15" w:rsidRDefault="00EA6525" w:rsidP="00485495">
      <w:pPr>
        <w:ind w:firstLine="709"/>
        <w:jc w:val="right"/>
        <w:rPr>
          <w:rFonts w:ascii="PT Astra Serif" w:hAnsi="PT Astra Serif" w:cs="Arial"/>
        </w:rPr>
      </w:pPr>
      <w:r w:rsidRPr="00140F15">
        <w:rPr>
          <w:rFonts w:ascii="PT Astra Serif" w:hAnsi="PT Astra Serif" w:cs="Arial"/>
        </w:rPr>
        <w:t xml:space="preserve">Приложение 4 </w:t>
      </w:r>
    </w:p>
    <w:p w:rsidR="00EA6525" w:rsidRPr="00140F15" w:rsidRDefault="00EA6525" w:rsidP="00485495">
      <w:pPr>
        <w:ind w:firstLine="709"/>
        <w:jc w:val="right"/>
        <w:rPr>
          <w:rFonts w:ascii="PT Astra Serif" w:hAnsi="PT Astra Serif" w:cs="Arial"/>
        </w:rPr>
      </w:pPr>
      <w:r w:rsidRPr="00140F15">
        <w:rPr>
          <w:rFonts w:ascii="PT Astra Serif" w:hAnsi="PT Astra Serif" w:cs="Arial"/>
        </w:rPr>
        <w:t xml:space="preserve">к </w:t>
      </w:r>
      <w:r w:rsidR="00682760" w:rsidRPr="00140F15">
        <w:rPr>
          <w:rFonts w:ascii="PT Astra Serif" w:hAnsi="PT Astra Serif" w:cs="Arial"/>
        </w:rPr>
        <w:t>Правилам</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485495">
      <w:pPr>
        <w:ind w:firstLine="709"/>
        <w:jc w:val="center"/>
        <w:rPr>
          <w:rFonts w:ascii="PT Astra Serif" w:hAnsi="PT Astra Serif" w:cs="Arial"/>
          <w:sz w:val="26"/>
          <w:szCs w:val="26"/>
        </w:rPr>
      </w:pPr>
      <w:r w:rsidRPr="00140F15">
        <w:rPr>
          <w:rFonts w:ascii="PT Astra Serif" w:hAnsi="PT Astra Serif" w:cs="Arial"/>
          <w:sz w:val="26"/>
          <w:szCs w:val="26"/>
        </w:rPr>
        <w:t>Оповещение о начале общественных обсуждений</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В соответствии с __________ от __________________ № ____________ о назначении общественных обсуждений по проекту:</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_____________________________________________</w:t>
      </w:r>
      <w:r w:rsidR="00485495" w:rsidRPr="00140F15">
        <w:rPr>
          <w:rFonts w:ascii="PT Astra Serif" w:hAnsi="PT Astra Serif" w:cs="Arial"/>
          <w:sz w:val="26"/>
          <w:szCs w:val="26"/>
        </w:rPr>
        <w:t>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информация о проекте, подлежащем рассмотрению на общественных обсуждениях,</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w:t>
      </w:r>
      <w:r w:rsidR="00485495" w:rsidRPr="00140F15">
        <w:rPr>
          <w:rFonts w:ascii="PT Astra Serif" w:hAnsi="PT Astra Serif" w:cs="Arial"/>
          <w:sz w:val="26"/>
          <w:szCs w:val="26"/>
        </w:rPr>
        <w:t>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перечень информационных материалов к такому проекту</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общественные обсуждения проводятся с «__» _______ 20__ по «__» _______ 20__ на официальном сайте по адресу:  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Экспозиция проекта проходит в здании _______________________ по адресу: __________ </w:t>
      </w:r>
      <w:proofErr w:type="gramStart"/>
      <w:r w:rsidRPr="00140F15">
        <w:rPr>
          <w:rFonts w:ascii="PT Astra Serif" w:hAnsi="PT Astra Serif" w:cs="Arial"/>
          <w:sz w:val="26"/>
          <w:szCs w:val="26"/>
        </w:rPr>
        <w:t>с</w:t>
      </w:r>
      <w:proofErr w:type="gramEnd"/>
      <w:r w:rsidRPr="00140F15">
        <w:rPr>
          <w:rFonts w:ascii="PT Astra Serif" w:hAnsi="PT Astra Serif" w:cs="Arial"/>
          <w:sz w:val="26"/>
          <w:szCs w:val="26"/>
        </w:rPr>
        <w:t xml:space="preserve"> _____________ по _____________.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Консультации</w:t>
      </w:r>
      <w:r w:rsidR="00485495" w:rsidRPr="00140F15">
        <w:rPr>
          <w:rFonts w:ascii="PT Astra Serif" w:hAnsi="PT Astra Serif" w:cs="Arial"/>
          <w:sz w:val="26"/>
          <w:szCs w:val="26"/>
        </w:rPr>
        <w:t xml:space="preserve"> по экспозиции проекта проводят</w:t>
      </w:r>
      <w:r w:rsidRPr="00140F15">
        <w:rPr>
          <w:rFonts w:ascii="PT Astra Serif" w:hAnsi="PT Astra Serif" w:cs="Arial"/>
          <w:sz w:val="26"/>
          <w:szCs w:val="26"/>
        </w:rPr>
        <w:t xml:space="preserve">ся </w:t>
      </w:r>
      <w:proofErr w:type="gramStart"/>
      <w:r w:rsidRPr="00140F15">
        <w:rPr>
          <w:rFonts w:ascii="PT Astra Serif" w:hAnsi="PT Astra Serif" w:cs="Arial"/>
          <w:sz w:val="26"/>
          <w:szCs w:val="26"/>
        </w:rPr>
        <w:t>в</w:t>
      </w:r>
      <w:proofErr w:type="gramEnd"/>
      <w:r w:rsidRPr="00140F15">
        <w:rPr>
          <w:rFonts w:ascii="PT Astra Serif" w:hAnsi="PT Astra Serif" w:cs="Arial"/>
          <w:sz w:val="26"/>
          <w:szCs w:val="26"/>
        </w:rPr>
        <w:t xml:space="preserve"> _________________ с</w:t>
      </w:r>
    </w:p>
    <w:p w:rsidR="00EA6525" w:rsidRPr="00140F15" w:rsidRDefault="00EA6525" w:rsidP="005F24F9">
      <w:pPr>
        <w:ind w:left="6371" w:firstLine="709"/>
        <w:jc w:val="both"/>
        <w:rPr>
          <w:rFonts w:ascii="PT Astra Serif" w:hAnsi="PT Astra Serif" w:cs="Arial"/>
          <w:sz w:val="26"/>
          <w:szCs w:val="26"/>
          <w:vertAlign w:val="superscript"/>
        </w:rPr>
      </w:pPr>
      <w:r w:rsidRPr="00140F15">
        <w:rPr>
          <w:rFonts w:ascii="PT Astra Serif" w:hAnsi="PT Astra Serif" w:cs="Arial"/>
          <w:sz w:val="26"/>
          <w:szCs w:val="26"/>
          <w:vertAlign w:val="superscript"/>
        </w:rPr>
        <w:t>дни недели</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 _______ часов </w:t>
      </w:r>
      <w:proofErr w:type="gramStart"/>
      <w:r w:rsidRPr="00140F15">
        <w:rPr>
          <w:rFonts w:ascii="PT Astra Serif" w:hAnsi="PT Astra Serif" w:cs="Arial"/>
          <w:sz w:val="26"/>
          <w:szCs w:val="26"/>
        </w:rPr>
        <w:t>по</w:t>
      </w:r>
      <w:proofErr w:type="gramEnd"/>
      <w:r w:rsidRPr="00140F15">
        <w:rPr>
          <w:rFonts w:ascii="PT Astra Serif" w:hAnsi="PT Astra Serif" w:cs="Arial"/>
          <w:sz w:val="26"/>
          <w:szCs w:val="26"/>
        </w:rPr>
        <w:t xml:space="preserve"> __________часов.</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 xml:space="preserve">Предложения и замечания, касающиеся проекта, </w:t>
      </w:r>
      <w:r w:rsidR="00E333C8" w:rsidRPr="00140F15">
        <w:rPr>
          <w:rFonts w:ascii="PT Astra Serif" w:hAnsi="PT Astra Serif" w:cs="Arial"/>
          <w:sz w:val="26"/>
          <w:szCs w:val="26"/>
        </w:rPr>
        <w:t xml:space="preserve">подлежащего рассмотрению на публичных слушаниях, </w:t>
      </w:r>
      <w:r w:rsidRPr="00140F15">
        <w:rPr>
          <w:rFonts w:ascii="PT Astra Serif" w:hAnsi="PT Astra Serif" w:cs="Arial"/>
          <w:sz w:val="26"/>
          <w:szCs w:val="26"/>
        </w:rPr>
        <w:t>можно подавать посредством официального сайта</w:t>
      </w:r>
      <w:r w:rsidR="00485495" w:rsidRPr="00140F15">
        <w:rPr>
          <w:rFonts w:ascii="PT Astra Serif" w:hAnsi="PT Astra Serif" w:cs="Arial"/>
          <w:sz w:val="26"/>
          <w:szCs w:val="26"/>
        </w:rPr>
        <w:t xml:space="preserve"> Администрации Тюменского муниципального района в сети «Интернет» (www.atmr.ru)</w:t>
      </w:r>
      <w:r w:rsidRPr="00140F15">
        <w:rPr>
          <w:rFonts w:ascii="PT Astra Serif" w:hAnsi="PT Astra Serif"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r w:rsidR="00E333C8" w:rsidRPr="00140F15">
        <w:rPr>
          <w:rFonts w:ascii="PT Astra Serif" w:hAnsi="PT Astra Serif" w:cs="Arial"/>
          <w:sz w:val="26"/>
          <w:szCs w:val="26"/>
        </w:rPr>
        <w:t>.</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Проект, подлежащий рассмотрению на общественных обсуждениях, и информационные материалы к нему размещены на официальном сайте по адресу: 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Участники общественных обсуждений обязаны указывать следующие сведения: </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A6525" w:rsidRPr="00140F15" w:rsidRDefault="00EA652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485495" w:rsidRPr="00140F15" w:rsidRDefault="00485495" w:rsidP="00EA6525">
      <w:pPr>
        <w:ind w:firstLine="709"/>
        <w:jc w:val="both"/>
        <w:rPr>
          <w:rFonts w:ascii="PT Astra Serif" w:hAnsi="PT Astra Serif" w:cs="Arial"/>
          <w:sz w:val="26"/>
          <w:szCs w:val="26"/>
        </w:rPr>
      </w:pPr>
    </w:p>
    <w:p w:rsidR="006F0EFC" w:rsidRPr="00140F15" w:rsidRDefault="006F0EFC" w:rsidP="006F0EFC">
      <w:pPr>
        <w:rPr>
          <w:rFonts w:ascii="PT Astra Serif" w:hAnsi="PT Astra Serif" w:cs="Arial"/>
          <w:sz w:val="26"/>
          <w:szCs w:val="26"/>
        </w:rPr>
      </w:pPr>
    </w:p>
    <w:p w:rsidR="0054188F" w:rsidRPr="00140F15" w:rsidRDefault="0054188F" w:rsidP="006F0EFC">
      <w:pPr>
        <w:rPr>
          <w:rFonts w:ascii="PT Astra Serif" w:hAnsi="PT Astra Serif" w:cs="Arial"/>
          <w:sz w:val="26"/>
          <w:szCs w:val="26"/>
        </w:rPr>
      </w:pPr>
    </w:p>
    <w:p w:rsidR="0054188F" w:rsidRPr="00140F15" w:rsidRDefault="0054188F" w:rsidP="006F0EFC">
      <w:pPr>
        <w:jc w:val="right"/>
        <w:rPr>
          <w:rFonts w:ascii="PT Astra Serif" w:hAnsi="PT Astra Serif" w:cs="Arial"/>
        </w:rPr>
      </w:pPr>
    </w:p>
    <w:p w:rsidR="005F24F9" w:rsidRPr="00140F15" w:rsidRDefault="005F24F9" w:rsidP="006F0EFC">
      <w:pPr>
        <w:jc w:val="right"/>
        <w:rPr>
          <w:rFonts w:ascii="PT Astra Serif" w:hAnsi="PT Astra Serif" w:cs="Arial"/>
        </w:rPr>
      </w:pPr>
    </w:p>
    <w:p w:rsidR="005F24F9" w:rsidRPr="00140F15" w:rsidRDefault="005F24F9" w:rsidP="006F0EFC">
      <w:pPr>
        <w:jc w:val="right"/>
        <w:rPr>
          <w:rFonts w:ascii="PT Astra Serif" w:hAnsi="PT Astra Serif" w:cs="Arial"/>
        </w:rPr>
      </w:pPr>
    </w:p>
    <w:p w:rsidR="0054188F" w:rsidRPr="00140F15" w:rsidRDefault="0054188F" w:rsidP="006F0EFC">
      <w:pPr>
        <w:jc w:val="right"/>
        <w:rPr>
          <w:rFonts w:ascii="PT Astra Serif" w:hAnsi="PT Astra Serif" w:cs="Arial"/>
        </w:rPr>
      </w:pPr>
    </w:p>
    <w:p w:rsidR="0054188F" w:rsidRPr="00140F15" w:rsidRDefault="0054188F" w:rsidP="006F0EFC">
      <w:pPr>
        <w:jc w:val="right"/>
        <w:rPr>
          <w:rFonts w:ascii="PT Astra Serif" w:hAnsi="PT Astra Serif" w:cs="Arial"/>
        </w:rPr>
      </w:pPr>
    </w:p>
    <w:p w:rsidR="00485495" w:rsidRPr="00140F15" w:rsidRDefault="00EA6525" w:rsidP="006F0EFC">
      <w:pPr>
        <w:jc w:val="right"/>
        <w:rPr>
          <w:rFonts w:ascii="PT Astra Serif" w:hAnsi="PT Astra Serif" w:cs="Arial"/>
        </w:rPr>
      </w:pPr>
      <w:r w:rsidRPr="00140F15">
        <w:rPr>
          <w:rFonts w:ascii="PT Astra Serif" w:hAnsi="PT Astra Serif" w:cs="Arial"/>
        </w:rPr>
        <w:t xml:space="preserve">Приложение 5 </w:t>
      </w:r>
    </w:p>
    <w:p w:rsidR="00EA6525" w:rsidRPr="00140F15" w:rsidRDefault="00EA6525" w:rsidP="00485495">
      <w:pPr>
        <w:ind w:firstLine="709"/>
        <w:jc w:val="right"/>
        <w:rPr>
          <w:rFonts w:ascii="PT Astra Serif" w:hAnsi="PT Astra Serif" w:cs="Arial"/>
        </w:rPr>
      </w:pPr>
      <w:r w:rsidRPr="00140F15">
        <w:rPr>
          <w:rFonts w:ascii="PT Astra Serif" w:hAnsi="PT Astra Serif" w:cs="Arial"/>
        </w:rPr>
        <w:t xml:space="preserve">к </w:t>
      </w:r>
      <w:r w:rsidR="00485495" w:rsidRPr="00140F15">
        <w:rPr>
          <w:rFonts w:ascii="PT Astra Serif" w:hAnsi="PT Astra Serif" w:cs="Arial"/>
        </w:rPr>
        <w:t>Правилам</w:t>
      </w:r>
    </w:p>
    <w:p w:rsidR="00EA6525" w:rsidRPr="00140F15" w:rsidRDefault="00EA6525" w:rsidP="00485495">
      <w:pPr>
        <w:ind w:firstLine="709"/>
        <w:jc w:val="center"/>
        <w:rPr>
          <w:rFonts w:ascii="PT Astra Serif" w:hAnsi="PT Astra Serif" w:cs="Arial"/>
          <w:sz w:val="26"/>
          <w:szCs w:val="26"/>
        </w:rPr>
      </w:pPr>
      <w:r w:rsidRPr="00140F15">
        <w:rPr>
          <w:rFonts w:ascii="PT Astra Serif" w:hAnsi="PT Astra Serif" w:cs="Arial"/>
          <w:sz w:val="26"/>
          <w:szCs w:val="26"/>
        </w:rPr>
        <w:t>Протокол общественных обсуждений</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 ___________ 20___ г.</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информация о проекте, подлежащем рассмотрению на общественных обсуждениях,</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____________________________________________________________</w:t>
      </w:r>
      <w:r w:rsidR="00485495" w:rsidRPr="00140F15">
        <w:rPr>
          <w:rFonts w:ascii="PT Astra Serif" w:hAnsi="PT Astra Serif" w:cs="Arial"/>
          <w:sz w:val="26"/>
          <w:szCs w:val="26"/>
        </w:rPr>
        <w:t>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перечень информационных материалов к такому проекту</w:t>
      </w:r>
    </w:p>
    <w:p w:rsidR="00EA6525" w:rsidRPr="00140F15" w:rsidRDefault="00E333C8" w:rsidP="00EA6525">
      <w:pPr>
        <w:ind w:firstLine="709"/>
        <w:jc w:val="both"/>
        <w:rPr>
          <w:rFonts w:ascii="PT Astra Serif" w:hAnsi="PT Astra Serif" w:cs="Arial"/>
          <w:sz w:val="26"/>
          <w:szCs w:val="26"/>
        </w:rPr>
      </w:pPr>
      <w:r w:rsidRPr="00140F15">
        <w:rPr>
          <w:rFonts w:ascii="PT Astra Serif" w:hAnsi="PT Astra Serif" w:cs="Arial"/>
          <w:sz w:val="26"/>
          <w:szCs w:val="26"/>
        </w:rPr>
        <w:t>О</w:t>
      </w:r>
      <w:r w:rsidR="00EA6525" w:rsidRPr="00140F15">
        <w:rPr>
          <w:rFonts w:ascii="PT Astra Serif" w:hAnsi="PT Astra Serif" w:cs="Arial"/>
          <w:sz w:val="26"/>
          <w:szCs w:val="26"/>
        </w:rPr>
        <w:t>бщественные обсуждения проведены в период с «__» _______ 20___ по «__» _______ 20__ на официальном сайте по адресу: 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Оповещение о начале общественных обсуждений опубликовано в _______ «___» ______ 20 г. № _; размещено на официальном сайте </w:t>
      </w:r>
      <w:r w:rsidR="00485495" w:rsidRPr="00140F15">
        <w:rPr>
          <w:rFonts w:ascii="PT Astra Serif" w:hAnsi="PT Astra Serif" w:cs="Arial"/>
          <w:sz w:val="26"/>
          <w:szCs w:val="26"/>
        </w:rPr>
        <w:t xml:space="preserve">Администрации Тюменского муниципального района в сети «Интернет» (www.atmr.ru) в разделе __________ муниципального образования </w:t>
      </w:r>
      <w:r w:rsidRPr="00140F15">
        <w:rPr>
          <w:rFonts w:ascii="PT Astra Serif" w:hAnsi="PT Astra Serif" w:cs="Arial"/>
          <w:sz w:val="26"/>
          <w:szCs w:val="26"/>
        </w:rPr>
        <w:t>«__» ____ 20__ г.</w:t>
      </w:r>
    </w:p>
    <w:p w:rsidR="00EA6525" w:rsidRPr="00140F15" w:rsidRDefault="00EA6525" w:rsidP="00EA6525">
      <w:pPr>
        <w:ind w:firstLine="709"/>
        <w:jc w:val="both"/>
        <w:rPr>
          <w:rFonts w:ascii="PT Astra Serif" w:hAnsi="PT Astra Serif" w:cs="Arial"/>
          <w:sz w:val="26"/>
          <w:szCs w:val="26"/>
        </w:rPr>
      </w:pPr>
      <w:proofErr w:type="gramStart"/>
      <w:r w:rsidRPr="00140F15">
        <w:rPr>
          <w:rFonts w:ascii="PT Astra Serif" w:hAnsi="PT Astra Serif" w:cs="Arial"/>
          <w:sz w:val="26"/>
          <w:szCs w:val="26"/>
        </w:rPr>
        <w:t>Предложения и замечания, касающиеся проекта,</w:t>
      </w:r>
      <w:r w:rsidR="00E333C8" w:rsidRPr="00140F15">
        <w:rPr>
          <w:rFonts w:ascii="PT Astra Serif" w:hAnsi="PT Astra Serif" w:cs="Arial"/>
          <w:sz w:val="26"/>
          <w:szCs w:val="26"/>
        </w:rPr>
        <w:t xml:space="preserve"> подлежащего рассмотрению на общественных обсуждениях,</w:t>
      </w:r>
      <w:r w:rsidRPr="00140F15">
        <w:rPr>
          <w:rFonts w:ascii="PT Astra Serif" w:hAnsi="PT Astra Serif" w:cs="Arial"/>
          <w:sz w:val="26"/>
          <w:szCs w:val="26"/>
        </w:rPr>
        <w:t xml:space="preserve"> были поданы посредством официального сайта</w:t>
      </w:r>
      <w:r w:rsidR="006F0EFC" w:rsidRPr="00140F15">
        <w:rPr>
          <w:rFonts w:ascii="PT Astra Serif" w:hAnsi="PT Astra Serif" w:cs="Arial"/>
          <w:sz w:val="26"/>
          <w:szCs w:val="26"/>
        </w:rPr>
        <w:t xml:space="preserve"> Администрации Тюменского муниципального района в сети «Интернет» (www.atmr.ru)</w:t>
      </w:r>
      <w:r w:rsidRPr="00140F15">
        <w:rPr>
          <w:rFonts w:ascii="PT Astra Serif" w:hAnsi="PT Astra Serif" w:cs="Arial"/>
          <w:sz w:val="26"/>
          <w:szCs w:val="26"/>
        </w:rPr>
        <w:t>, в письменной форме в адрес Организатора с _____ по ___ в будние дни - с ___ часов по __ часов в здании ______</w:t>
      </w:r>
      <w:r w:rsidR="00E333C8" w:rsidRPr="00140F15">
        <w:rPr>
          <w:rFonts w:ascii="PT Astra Serif" w:hAnsi="PT Astra Serif" w:cs="Arial"/>
          <w:sz w:val="26"/>
          <w:szCs w:val="26"/>
        </w:rPr>
        <w:t>____ по адресу: _______________,</w:t>
      </w:r>
      <w:r w:rsidRPr="00140F15">
        <w:rPr>
          <w:rFonts w:ascii="PT Astra Serif" w:hAnsi="PT Astra Serif" w:cs="Arial"/>
          <w:sz w:val="26"/>
          <w:szCs w:val="26"/>
        </w:rPr>
        <w:t xml:space="preserve"> а также посредством записи в книге (журнале) учета посетителей экспозиции</w:t>
      </w:r>
      <w:r w:rsidR="0054188F" w:rsidRPr="00140F15">
        <w:rPr>
          <w:rFonts w:ascii="PT Astra Serif" w:hAnsi="PT Astra Serif" w:cs="Arial"/>
          <w:sz w:val="26"/>
          <w:szCs w:val="26"/>
        </w:rPr>
        <w:t xml:space="preserve"> (</w:t>
      </w:r>
      <w:r w:rsidRPr="00140F15">
        <w:rPr>
          <w:rFonts w:ascii="PT Astra Serif" w:hAnsi="PT Astra Serif" w:cs="Arial"/>
          <w:sz w:val="26"/>
          <w:szCs w:val="26"/>
        </w:rPr>
        <w:t>нужное подчеркнуть).</w:t>
      </w:r>
      <w:proofErr w:type="gramEnd"/>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1) от участников общественных обсуждений</w:t>
      </w:r>
      <w:r w:rsidR="0054188F" w:rsidRPr="00140F15">
        <w:rPr>
          <w:rFonts w:ascii="PT Astra Serif" w:hAnsi="PT Astra Serif" w:cs="Arial"/>
          <w:sz w:val="26"/>
          <w:szCs w:val="26"/>
        </w:rPr>
        <w:t>,</w:t>
      </w:r>
      <w:r w:rsidRPr="00140F15">
        <w:rPr>
          <w:rFonts w:ascii="PT Astra Serif" w:hAnsi="PT Astra Serif" w:cs="Arial"/>
          <w:sz w:val="26"/>
          <w:szCs w:val="26"/>
        </w:rPr>
        <w:t xml:space="preserve"> постоянно проживающих на территории, в пределах которой проводятся общественные обсуждения:</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w:t>
      </w:r>
      <w:r w:rsidR="006F0EFC" w:rsidRPr="00140F15">
        <w:rPr>
          <w:rFonts w:ascii="PT Astra Serif" w:hAnsi="PT Astra Serif" w:cs="Arial"/>
          <w:sz w:val="26"/>
          <w:szCs w:val="26"/>
        </w:rPr>
        <w:t>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2) от иных участников общественных обсуждений:</w:t>
      </w:r>
    </w:p>
    <w:p w:rsidR="0054188F" w:rsidRPr="00140F15" w:rsidRDefault="00EA6525" w:rsidP="0054188F">
      <w:pPr>
        <w:ind w:firstLine="709"/>
        <w:jc w:val="both"/>
        <w:rPr>
          <w:rFonts w:ascii="PT Astra Serif" w:hAnsi="PT Astra Serif" w:cs="Arial"/>
          <w:sz w:val="26"/>
          <w:szCs w:val="26"/>
        </w:rPr>
      </w:pPr>
      <w:r w:rsidRPr="00140F15">
        <w:rPr>
          <w:rFonts w:ascii="PT Astra Serif" w:hAnsi="PT Astra Serif" w:cs="Arial"/>
          <w:sz w:val="26"/>
          <w:szCs w:val="26"/>
        </w:rPr>
        <w:t>______________________________________</w:t>
      </w:r>
      <w:r w:rsidR="006F0EFC" w:rsidRPr="00140F15">
        <w:rPr>
          <w:rFonts w:ascii="PT Astra Serif" w:hAnsi="PT Astra Serif" w:cs="Arial"/>
          <w:sz w:val="26"/>
          <w:szCs w:val="26"/>
        </w:rPr>
        <w:t>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Приложение к протоколу </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общественных обсуждений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140F15" w:rsidRPr="00140F15" w:rsidTr="006F0EFC">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140F15" w:rsidRDefault="006F0EFC" w:rsidP="006F0EFC">
            <w:pPr>
              <w:suppressAutoHyphens w:val="0"/>
              <w:spacing w:before="100" w:beforeAutospacing="1" w:line="288" w:lineRule="auto"/>
              <w:jc w:val="center"/>
              <w:rPr>
                <w:rFonts w:ascii="PT Astra Serif" w:hAnsi="PT Astra Serif"/>
                <w:lang w:eastAsia="ru-RU"/>
              </w:rPr>
            </w:pPr>
            <w:r w:rsidRPr="00140F15">
              <w:rPr>
                <w:rFonts w:ascii="PT Astra Serif" w:hAnsi="PT Astra Serif"/>
                <w:lang w:eastAsia="ru-RU"/>
              </w:rPr>
              <w:t>№</w:t>
            </w:r>
          </w:p>
          <w:p w:rsidR="006F0EFC" w:rsidRPr="00140F15" w:rsidRDefault="006F0EFC" w:rsidP="006F0EFC">
            <w:pPr>
              <w:suppressAutoHyphens w:val="0"/>
              <w:spacing w:before="100" w:beforeAutospacing="1" w:after="159" w:line="288" w:lineRule="auto"/>
              <w:jc w:val="center"/>
              <w:rPr>
                <w:rFonts w:ascii="PT Astra Serif" w:hAnsi="PT Astra Serif"/>
                <w:lang w:eastAsia="ru-RU"/>
              </w:rPr>
            </w:pPr>
            <w:proofErr w:type="gramStart"/>
            <w:r w:rsidRPr="00140F15">
              <w:rPr>
                <w:rFonts w:ascii="PT Astra Serif" w:hAnsi="PT Astra Serif" w:cs="Arial"/>
                <w:sz w:val="22"/>
                <w:szCs w:val="22"/>
                <w:lang w:eastAsia="ru-RU"/>
              </w:rPr>
              <w:t>п</w:t>
            </w:r>
            <w:proofErr w:type="gramEnd"/>
            <w:r w:rsidRPr="00140F15">
              <w:rPr>
                <w:rFonts w:ascii="PT Astra Serif" w:hAnsi="PT Astra Serif" w:cs="Arial"/>
                <w:sz w:val="22"/>
                <w:szCs w:val="22"/>
                <w:lang w:eastAsia="ru-RU"/>
              </w:rPr>
              <w:t>/п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140F15" w:rsidRDefault="006F0EFC" w:rsidP="006F0EFC">
            <w:pPr>
              <w:suppressAutoHyphens w:val="0"/>
              <w:spacing w:before="100" w:beforeAutospacing="1" w:line="288" w:lineRule="auto"/>
              <w:ind w:firstLine="567"/>
              <w:jc w:val="center"/>
              <w:rPr>
                <w:rFonts w:ascii="PT Astra Serif" w:hAnsi="PT Astra Serif"/>
                <w:lang w:eastAsia="ru-RU"/>
              </w:rPr>
            </w:pPr>
            <w:proofErr w:type="gramStart"/>
            <w:r w:rsidRPr="00140F15">
              <w:rPr>
                <w:rFonts w:ascii="PT Astra Serif" w:hAnsi="PT Astra Serif" w:cs="Arial"/>
                <w:sz w:val="22"/>
                <w:szCs w:val="22"/>
                <w:lang w:eastAsia="ru-RU"/>
              </w:rPr>
              <w:t xml:space="preserve">Сведения об участниках </w:t>
            </w:r>
            <w:r w:rsidR="0054188F" w:rsidRPr="00140F15">
              <w:rPr>
                <w:rFonts w:ascii="PT Astra Serif" w:hAnsi="PT Astra Serif" w:cs="Arial"/>
                <w:sz w:val="22"/>
                <w:szCs w:val="22"/>
                <w:lang w:eastAsia="ru-RU"/>
              </w:rPr>
              <w:t>общественных обсуждений (фамилия</w:t>
            </w:r>
            <w:r w:rsidRPr="00140F15">
              <w:rPr>
                <w:rFonts w:ascii="PT Astra Serif" w:hAnsi="PT Astra Serif" w:cs="Arial"/>
                <w:sz w:val="22"/>
                <w:szCs w:val="22"/>
                <w:lang w:eastAsia="ru-RU"/>
              </w:rPr>
              <w:t>, и</w:t>
            </w:r>
            <w:r w:rsidR="0054188F" w:rsidRPr="00140F15">
              <w:rPr>
                <w:rFonts w:ascii="PT Astra Serif" w:hAnsi="PT Astra Serif" w:cs="Arial"/>
                <w:sz w:val="22"/>
                <w:szCs w:val="22"/>
                <w:lang w:eastAsia="ru-RU"/>
              </w:rPr>
              <w:t>мя, отчество (при наличии), дата</w:t>
            </w:r>
            <w:r w:rsidRPr="00140F15">
              <w:rPr>
                <w:rFonts w:ascii="PT Astra Serif" w:hAnsi="PT Astra Serif" w:cs="Arial"/>
                <w:sz w:val="22"/>
                <w:szCs w:val="22"/>
                <w:lang w:eastAsia="ru-RU"/>
              </w:rPr>
              <w:t xml:space="preserve">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F0EFC" w:rsidRPr="00140F15" w:rsidRDefault="006F0EFC" w:rsidP="006F0EFC">
            <w:pPr>
              <w:suppressAutoHyphens w:val="0"/>
              <w:spacing w:before="100" w:beforeAutospacing="1" w:after="159" w:line="288" w:lineRule="auto"/>
              <w:ind w:firstLine="567"/>
              <w:jc w:val="center"/>
              <w:rPr>
                <w:rFonts w:ascii="PT Astra Serif" w:hAnsi="PT Astra Serif"/>
                <w:lang w:eastAsia="ru-RU"/>
              </w:rPr>
            </w:pPr>
          </w:p>
        </w:tc>
      </w:tr>
      <w:tr w:rsidR="00140F15" w:rsidRPr="00140F15" w:rsidTr="006F0EFC">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140F15" w:rsidRDefault="006F0EFC" w:rsidP="006F0EFC">
            <w:pPr>
              <w:suppressAutoHyphens w:val="0"/>
              <w:spacing w:before="100" w:beforeAutospacing="1" w:after="159" w:line="288" w:lineRule="auto"/>
              <w:jc w:val="center"/>
              <w:rPr>
                <w:rFonts w:ascii="PT Astra Serif" w:hAnsi="PT Astra Serif"/>
                <w:lang w:eastAsia="ru-RU"/>
              </w:rPr>
            </w:pPr>
            <w:r w:rsidRPr="00140F15">
              <w:rPr>
                <w:rFonts w:ascii="PT Astra Serif" w:hAnsi="PT Astra Serif" w:cs="Arial"/>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140F15" w:rsidRDefault="006F0EFC" w:rsidP="006F0EFC">
            <w:pPr>
              <w:suppressAutoHyphens w:val="0"/>
              <w:spacing w:before="100" w:beforeAutospacing="1" w:after="159" w:line="288" w:lineRule="auto"/>
              <w:ind w:firstLine="567"/>
              <w:jc w:val="center"/>
              <w:rPr>
                <w:rFonts w:ascii="PT Astra Serif" w:hAnsi="PT Astra Serif"/>
                <w:lang w:eastAsia="ru-RU"/>
              </w:rPr>
            </w:pPr>
          </w:p>
        </w:tc>
      </w:tr>
    </w:tbl>
    <w:p w:rsidR="0054188F" w:rsidRPr="00140F15" w:rsidRDefault="0054188F" w:rsidP="0054188F">
      <w:pPr>
        <w:rPr>
          <w:rFonts w:ascii="PT Astra Serif" w:hAnsi="PT Astra Serif" w:cs="Arial"/>
        </w:rPr>
      </w:pPr>
    </w:p>
    <w:p w:rsidR="005F24F9" w:rsidRPr="00140F15" w:rsidRDefault="005F24F9" w:rsidP="006F0EFC">
      <w:pPr>
        <w:ind w:firstLine="709"/>
        <w:jc w:val="right"/>
        <w:rPr>
          <w:rFonts w:ascii="PT Astra Serif" w:hAnsi="PT Astra Serif" w:cs="Arial"/>
        </w:rPr>
      </w:pPr>
    </w:p>
    <w:p w:rsidR="006F0EFC" w:rsidRPr="00140F15" w:rsidRDefault="00EA6525" w:rsidP="006F0EFC">
      <w:pPr>
        <w:ind w:firstLine="709"/>
        <w:jc w:val="right"/>
        <w:rPr>
          <w:rFonts w:ascii="PT Astra Serif" w:hAnsi="PT Astra Serif" w:cs="Arial"/>
        </w:rPr>
      </w:pPr>
      <w:bookmarkStart w:id="0" w:name="_GoBack"/>
      <w:bookmarkEnd w:id="0"/>
      <w:r w:rsidRPr="00140F15">
        <w:rPr>
          <w:rFonts w:ascii="PT Astra Serif" w:hAnsi="PT Astra Serif" w:cs="Arial"/>
        </w:rPr>
        <w:lastRenderedPageBreak/>
        <w:t xml:space="preserve">Приложение 6 </w:t>
      </w:r>
    </w:p>
    <w:p w:rsidR="00EA6525" w:rsidRPr="00140F15" w:rsidRDefault="00EA6525" w:rsidP="006F0EFC">
      <w:pPr>
        <w:ind w:firstLine="709"/>
        <w:jc w:val="right"/>
        <w:rPr>
          <w:rFonts w:ascii="PT Astra Serif" w:hAnsi="PT Astra Serif" w:cs="Arial"/>
        </w:rPr>
      </w:pPr>
      <w:r w:rsidRPr="00140F15">
        <w:rPr>
          <w:rFonts w:ascii="PT Astra Serif" w:hAnsi="PT Astra Serif" w:cs="Arial"/>
        </w:rPr>
        <w:t xml:space="preserve">к </w:t>
      </w:r>
      <w:r w:rsidR="006F0EFC" w:rsidRPr="00140F15">
        <w:rPr>
          <w:rFonts w:ascii="PT Astra Serif" w:hAnsi="PT Astra Serif" w:cs="Arial"/>
        </w:rPr>
        <w:t>Правилам</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6F0EFC">
      <w:pPr>
        <w:ind w:firstLine="709"/>
        <w:jc w:val="center"/>
        <w:rPr>
          <w:rFonts w:ascii="PT Astra Serif" w:hAnsi="PT Astra Serif" w:cs="Arial"/>
          <w:sz w:val="26"/>
          <w:szCs w:val="26"/>
        </w:rPr>
      </w:pPr>
      <w:r w:rsidRPr="00140F15">
        <w:rPr>
          <w:rFonts w:ascii="PT Astra Serif" w:hAnsi="PT Astra Serif" w:cs="Arial"/>
          <w:sz w:val="26"/>
          <w:szCs w:val="26"/>
        </w:rPr>
        <w:t>Заключение о результатах общественных обсуждений</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«___» ___________ 20___ г.</w:t>
      </w:r>
    </w:p>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 общественных обсуждениях приняло участие __________ человек.</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По результатам общественных обсуждений составлен протокол общественных обсуждений № _______ </w:t>
      </w:r>
      <w:proofErr w:type="gramStart"/>
      <w:r w:rsidRPr="00140F15">
        <w:rPr>
          <w:rFonts w:ascii="PT Astra Serif" w:hAnsi="PT Astra Serif" w:cs="Arial"/>
          <w:sz w:val="26"/>
          <w:szCs w:val="26"/>
        </w:rPr>
        <w:t>от</w:t>
      </w:r>
      <w:proofErr w:type="gramEnd"/>
      <w:r w:rsidRPr="00140F15">
        <w:rPr>
          <w:rFonts w:ascii="PT Astra Serif" w:hAnsi="PT Astra Serif" w:cs="Arial"/>
          <w:sz w:val="26"/>
          <w:szCs w:val="26"/>
        </w:rPr>
        <w:t xml:space="preserve"> _________________, </w:t>
      </w:r>
      <w:proofErr w:type="gramStart"/>
      <w:r w:rsidRPr="00140F15">
        <w:rPr>
          <w:rFonts w:ascii="PT Astra Serif" w:hAnsi="PT Astra Serif" w:cs="Arial"/>
          <w:sz w:val="26"/>
          <w:szCs w:val="26"/>
        </w:rPr>
        <w:t>на</w:t>
      </w:r>
      <w:proofErr w:type="gramEnd"/>
      <w:r w:rsidRPr="00140F15">
        <w:rPr>
          <w:rFonts w:ascii="PT Astra Serif" w:hAnsi="PT Astra Serif" w:cs="Arial"/>
          <w:sz w:val="26"/>
          <w:szCs w:val="26"/>
        </w:rPr>
        <w:t xml:space="preserve"> основании которого подготовлено заключение о результатах общественных обсуждений.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1) от участников общественных обсуждений, постоянно проживающих на территории, в пределах которой проводятся общественных обсуждения </w:t>
      </w:r>
      <w:r w:rsidR="0054188F" w:rsidRPr="00140F15">
        <w:rPr>
          <w:rFonts w:ascii="PT Astra Serif" w:hAnsi="PT Astra Serif" w:cs="Arial"/>
          <w:sz w:val="26"/>
          <w:szCs w:val="26"/>
        </w:rPr>
        <w:t>_______ предложений и замечаний: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2) от иных участников общественных обсуждений: _________ предложений и замечаний.</w:t>
      </w: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140F15" w:rsidRPr="00140F15"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140F15" w:rsidRDefault="006F0EFC" w:rsidP="006F0EFC">
            <w:pPr>
              <w:suppressAutoHyphens w:val="0"/>
              <w:spacing w:before="100" w:beforeAutospacing="1" w:after="159" w:line="288" w:lineRule="auto"/>
              <w:rPr>
                <w:rFonts w:ascii="PT Astra Serif" w:hAnsi="PT Astra Serif"/>
                <w:lang w:eastAsia="ru-RU"/>
              </w:rPr>
            </w:pPr>
            <w:r w:rsidRPr="00140F15">
              <w:rPr>
                <w:rFonts w:ascii="PT Astra Serif" w:hAnsi="PT Astra Serif"/>
                <w:lang w:eastAsia="ru-RU"/>
              </w:rPr>
              <w:t xml:space="preserve">№ </w:t>
            </w:r>
            <w:proofErr w:type="gramStart"/>
            <w:r w:rsidRPr="00140F15">
              <w:rPr>
                <w:rFonts w:ascii="PT Astra Serif" w:hAnsi="PT Astra Serif" w:cs="Arial"/>
                <w:sz w:val="22"/>
                <w:szCs w:val="22"/>
                <w:lang w:eastAsia="ru-RU"/>
              </w:rPr>
              <w:t>п</w:t>
            </w:r>
            <w:proofErr w:type="gramEnd"/>
            <w:r w:rsidRPr="00140F15">
              <w:rPr>
                <w:rFonts w:ascii="PT Astra Serif" w:hAnsi="PT Astra Serif" w:cs="Arial"/>
                <w:sz w:val="22"/>
                <w:szCs w:val="22"/>
                <w:lang w:eastAsia="ru-RU"/>
              </w:rPr>
              <w:t>/п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140F15" w:rsidRDefault="006F0EFC" w:rsidP="006F0EFC">
            <w:pPr>
              <w:suppressAutoHyphens w:val="0"/>
              <w:spacing w:before="100" w:beforeAutospacing="1" w:after="159" w:line="288" w:lineRule="auto"/>
              <w:jc w:val="center"/>
              <w:rPr>
                <w:rFonts w:ascii="PT Astra Serif" w:hAnsi="PT Astra Serif"/>
                <w:lang w:eastAsia="ru-RU"/>
              </w:rPr>
            </w:pPr>
            <w:r w:rsidRPr="00140F15">
              <w:rPr>
                <w:rFonts w:ascii="PT Astra Serif" w:hAnsi="PT Astra Serif" w:cs="Arial"/>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140F15" w:rsidRDefault="006F0EFC" w:rsidP="006F0EFC">
            <w:pPr>
              <w:suppressAutoHyphens w:val="0"/>
              <w:spacing w:before="100" w:beforeAutospacing="1" w:after="159" w:line="288" w:lineRule="auto"/>
              <w:jc w:val="center"/>
              <w:rPr>
                <w:rFonts w:ascii="PT Astra Serif" w:hAnsi="PT Astra Serif"/>
                <w:lang w:eastAsia="ru-RU"/>
              </w:rPr>
            </w:pPr>
            <w:r w:rsidRPr="00140F15">
              <w:rPr>
                <w:rFonts w:ascii="PT Astra Serif" w:hAnsi="PT Astra Serif" w:cs="Arial"/>
                <w:sz w:val="22"/>
                <w:szCs w:val="22"/>
                <w:lang w:eastAsia="ru-RU"/>
              </w:rPr>
              <w:t>Рекомендации Организатора</w:t>
            </w:r>
          </w:p>
        </w:tc>
      </w:tr>
      <w:tr w:rsidR="00140F15" w:rsidRPr="00140F15"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140F15" w:rsidRDefault="006F0EFC" w:rsidP="006F0EFC">
            <w:pPr>
              <w:suppressAutoHyphens w:val="0"/>
              <w:spacing w:before="100" w:beforeAutospacing="1" w:after="159" w:line="288" w:lineRule="auto"/>
              <w:rPr>
                <w:rFonts w:ascii="PT Astra Serif" w:hAnsi="PT Astra Serif"/>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140F15" w:rsidRDefault="006F0EFC" w:rsidP="006F0EFC">
            <w:pPr>
              <w:suppressAutoHyphens w:val="0"/>
              <w:spacing w:before="100" w:beforeAutospacing="1" w:after="159" w:line="288" w:lineRule="auto"/>
              <w:jc w:val="center"/>
              <w:rPr>
                <w:rFonts w:ascii="PT Astra Serif" w:hAnsi="PT Astra Serif" w:cs="Arial"/>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6F0EFC" w:rsidRPr="00140F15" w:rsidRDefault="006F0EFC" w:rsidP="006F0EFC">
            <w:pPr>
              <w:suppressAutoHyphens w:val="0"/>
              <w:spacing w:before="100" w:beforeAutospacing="1" w:after="159" w:line="288" w:lineRule="auto"/>
              <w:jc w:val="center"/>
              <w:rPr>
                <w:rFonts w:ascii="PT Astra Serif" w:hAnsi="PT Astra Serif" w:cs="Arial"/>
                <w:sz w:val="22"/>
                <w:szCs w:val="22"/>
                <w:lang w:eastAsia="ru-RU"/>
              </w:rPr>
            </w:pPr>
          </w:p>
        </w:tc>
      </w:tr>
      <w:tr w:rsidR="00140F15" w:rsidRPr="00140F15" w:rsidTr="006F0EFC">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140F15" w:rsidRDefault="006F0EFC" w:rsidP="006F0EFC">
            <w:pPr>
              <w:suppressAutoHyphens w:val="0"/>
              <w:spacing w:before="100" w:beforeAutospacing="1" w:after="159" w:line="288" w:lineRule="auto"/>
              <w:ind w:firstLine="567"/>
              <w:rPr>
                <w:rFonts w:ascii="PT Astra Serif" w:hAnsi="PT Astra Serif"/>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140F15" w:rsidRDefault="006F0EFC" w:rsidP="006F0EFC">
            <w:pPr>
              <w:suppressAutoHyphens w:val="0"/>
              <w:spacing w:before="100" w:beforeAutospacing="1" w:after="159" w:line="288" w:lineRule="auto"/>
              <w:ind w:firstLine="567"/>
              <w:rPr>
                <w:rFonts w:ascii="PT Astra Serif" w:hAnsi="PT Astra Serif"/>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140F15" w:rsidRDefault="006F0EFC" w:rsidP="006F0EFC">
            <w:pPr>
              <w:suppressAutoHyphens w:val="0"/>
              <w:spacing w:before="100" w:beforeAutospacing="1" w:after="159" w:line="288" w:lineRule="auto"/>
              <w:ind w:firstLine="567"/>
              <w:rPr>
                <w:rFonts w:ascii="PT Astra Serif" w:hAnsi="PT Astra Serif"/>
                <w:lang w:eastAsia="ru-RU"/>
              </w:rPr>
            </w:pPr>
          </w:p>
        </w:tc>
      </w:tr>
    </w:tbl>
    <w:p w:rsidR="00EA6525" w:rsidRPr="00140F15" w:rsidRDefault="00EA6525" w:rsidP="00EA6525">
      <w:pPr>
        <w:ind w:firstLine="709"/>
        <w:jc w:val="both"/>
        <w:rPr>
          <w:rFonts w:ascii="PT Astra Serif" w:hAnsi="PT Astra Serif" w:cs="Arial"/>
          <w:sz w:val="26"/>
          <w:szCs w:val="26"/>
        </w:rPr>
      </w:pPr>
    </w:p>
    <w:p w:rsidR="00EA6525" w:rsidRPr="00140F15" w:rsidRDefault="00EA6525" w:rsidP="00EA6525">
      <w:pPr>
        <w:ind w:firstLine="709"/>
        <w:jc w:val="both"/>
        <w:rPr>
          <w:rFonts w:ascii="PT Astra Serif" w:hAnsi="PT Astra Serif" w:cs="Arial"/>
          <w:sz w:val="26"/>
          <w:szCs w:val="26"/>
        </w:rPr>
      </w:pPr>
      <w:r w:rsidRPr="00140F15">
        <w:rPr>
          <w:rFonts w:ascii="PT Astra Serif" w:hAnsi="PT Astra Serif" w:cs="Arial"/>
          <w:sz w:val="26"/>
          <w:szCs w:val="26"/>
        </w:rPr>
        <w:t xml:space="preserve">Выводы по результатам </w:t>
      </w:r>
      <w:r w:rsidR="006F0EFC" w:rsidRPr="00140F15">
        <w:rPr>
          <w:rFonts w:ascii="PT Astra Serif" w:hAnsi="PT Astra Serif" w:cs="Arial"/>
          <w:sz w:val="26"/>
          <w:szCs w:val="26"/>
        </w:rPr>
        <w:t>общественных обсуждений</w:t>
      </w:r>
      <w:r w:rsidRPr="00140F15">
        <w:rPr>
          <w:rFonts w:ascii="PT Astra Serif" w:hAnsi="PT Astra Serif" w:cs="Arial"/>
          <w:sz w:val="26"/>
          <w:szCs w:val="26"/>
        </w:rPr>
        <w:t>:</w:t>
      </w:r>
    </w:p>
    <w:p w:rsidR="00EA6525" w:rsidRPr="00140F15" w:rsidRDefault="00EA6525" w:rsidP="00EA6525">
      <w:pPr>
        <w:ind w:firstLine="709"/>
        <w:jc w:val="both"/>
        <w:rPr>
          <w:rFonts w:ascii="PT Astra Serif" w:hAnsi="PT Astra Serif" w:cs="Arial"/>
          <w:sz w:val="26"/>
          <w:szCs w:val="26"/>
          <w:vertAlign w:val="superscript"/>
        </w:rPr>
      </w:pPr>
      <w:r w:rsidRPr="00140F15">
        <w:rPr>
          <w:rFonts w:ascii="PT Astra Serif" w:hAnsi="PT Astra Serif" w:cs="Arial"/>
          <w:sz w:val="26"/>
          <w:szCs w:val="26"/>
        </w:rPr>
        <w:t>Направить проект ___________________________ на утверждение/на доработку</w:t>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005F24F9" w:rsidRPr="00140F15">
        <w:rPr>
          <w:rFonts w:ascii="PT Astra Serif" w:hAnsi="PT Astra Serif" w:cs="Arial"/>
          <w:sz w:val="26"/>
          <w:szCs w:val="26"/>
        </w:rPr>
        <w:tab/>
      </w:r>
      <w:r w:rsidRPr="00140F15">
        <w:rPr>
          <w:rFonts w:ascii="PT Astra Serif" w:hAnsi="PT Astra Serif" w:cs="Arial"/>
          <w:sz w:val="26"/>
          <w:szCs w:val="26"/>
          <w:vertAlign w:val="superscript"/>
        </w:rPr>
        <w:t>(нужное подчеркнуть)</w:t>
      </w:r>
    </w:p>
    <w:p w:rsidR="00EA6525" w:rsidRPr="00140F15" w:rsidRDefault="00EA6525" w:rsidP="00EA6525">
      <w:pPr>
        <w:ind w:firstLine="709"/>
        <w:jc w:val="both"/>
        <w:rPr>
          <w:rFonts w:ascii="PT Astra Serif" w:hAnsi="PT Astra Serif" w:cs="Arial"/>
          <w:sz w:val="26"/>
          <w:szCs w:val="26"/>
        </w:rPr>
      </w:pPr>
    </w:p>
    <w:sectPr w:rsidR="00EA6525" w:rsidRPr="00140F15" w:rsidSect="005F24F9">
      <w:headerReference w:type="default" r:id="rId10"/>
      <w:pgSz w:w="11906" w:h="16838"/>
      <w:pgMar w:top="1134" w:right="567"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4B" w:rsidRDefault="004A2A4B" w:rsidP="00260603">
      <w:r>
        <w:separator/>
      </w:r>
    </w:p>
  </w:endnote>
  <w:endnote w:type="continuationSeparator" w:id="0">
    <w:p w:rsidR="004A2A4B" w:rsidRDefault="004A2A4B" w:rsidP="002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4B" w:rsidRDefault="004A2A4B" w:rsidP="00260603">
      <w:r>
        <w:separator/>
      </w:r>
    </w:p>
  </w:footnote>
  <w:footnote w:type="continuationSeparator" w:id="0">
    <w:p w:rsidR="004A2A4B" w:rsidRDefault="004A2A4B" w:rsidP="002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4B" w:rsidRDefault="004A2A4B">
    <w:pPr>
      <w:pStyle w:val="a6"/>
      <w:jc w:val="right"/>
    </w:pPr>
  </w:p>
  <w:p w:rsidR="004A2A4B" w:rsidRDefault="004A2A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D77FD"/>
    <w:multiLevelType w:val="hybridMultilevel"/>
    <w:tmpl w:val="FD8ED4BA"/>
    <w:lvl w:ilvl="0" w:tplc="4E0CA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7"/>
    <w:rsid w:val="00001A93"/>
    <w:rsid w:val="00002C3E"/>
    <w:rsid w:val="00002CD4"/>
    <w:rsid w:val="0000300F"/>
    <w:rsid w:val="00004216"/>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543F"/>
    <w:rsid w:val="0003620D"/>
    <w:rsid w:val="00041236"/>
    <w:rsid w:val="00043C50"/>
    <w:rsid w:val="000450AA"/>
    <w:rsid w:val="000519C7"/>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6D0A"/>
    <w:rsid w:val="000B7762"/>
    <w:rsid w:val="000C0BAF"/>
    <w:rsid w:val="000C386B"/>
    <w:rsid w:val="000C3D89"/>
    <w:rsid w:val="000D0066"/>
    <w:rsid w:val="000D25FA"/>
    <w:rsid w:val="000D3375"/>
    <w:rsid w:val="000D3ABF"/>
    <w:rsid w:val="000D6B27"/>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0F15"/>
    <w:rsid w:val="00141CF7"/>
    <w:rsid w:val="001435A0"/>
    <w:rsid w:val="00145C91"/>
    <w:rsid w:val="00147311"/>
    <w:rsid w:val="00147550"/>
    <w:rsid w:val="00147642"/>
    <w:rsid w:val="00147E6A"/>
    <w:rsid w:val="00151A6C"/>
    <w:rsid w:val="0015572A"/>
    <w:rsid w:val="00156834"/>
    <w:rsid w:val="00160AC8"/>
    <w:rsid w:val="00161747"/>
    <w:rsid w:val="00161E78"/>
    <w:rsid w:val="00162BB9"/>
    <w:rsid w:val="00165626"/>
    <w:rsid w:val="0016705A"/>
    <w:rsid w:val="00172C56"/>
    <w:rsid w:val="00172DD3"/>
    <w:rsid w:val="00174305"/>
    <w:rsid w:val="00177141"/>
    <w:rsid w:val="00181B10"/>
    <w:rsid w:val="001838EA"/>
    <w:rsid w:val="001853D9"/>
    <w:rsid w:val="00186F31"/>
    <w:rsid w:val="001870D1"/>
    <w:rsid w:val="00187B5B"/>
    <w:rsid w:val="001934F1"/>
    <w:rsid w:val="00195B8D"/>
    <w:rsid w:val="001A238D"/>
    <w:rsid w:val="001A2720"/>
    <w:rsid w:val="001A4224"/>
    <w:rsid w:val="001A4241"/>
    <w:rsid w:val="001A5AA9"/>
    <w:rsid w:val="001A7404"/>
    <w:rsid w:val="001A7DB8"/>
    <w:rsid w:val="001B08D0"/>
    <w:rsid w:val="001B0A68"/>
    <w:rsid w:val="001B1013"/>
    <w:rsid w:val="001B4A7C"/>
    <w:rsid w:val="001B4B1A"/>
    <w:rsid w:val="001B5AF7"/>
    <w:rsid w:val="001B611E"/>
    <w:rsid w:val="001B65D1"/>
    <w:rsid w:val="001B6969"/>
    <w:rsid w:val="001B780B"/>
    <w:rsid w:val="001C380F"/>
    <w:rsid w:val="001C5198"/>
    <w:rsid w:val="001C51F4"/>
    <w:rsid w:val="001C5366"/>
    <w:rsid w:val="001C5BFF"/>
    <w:rsid w:val="001D1F79"/>
    <w:rsid w:val="001D38DB"/>
    <w:rsid w:val="001D3A19"/>
    <w:rsid w:val="001D3DCD"/>
    <w:rsid w:val="001D5E20"/>
    <w:rsid w:val="001D7BA7"/>
    <w:rsid w:val="001E385A"/>
    <w:rsid w:val="001E3FB5"/>
    <w:rsid w:val="001E4D12"/>
    <w:rsid w:val="001F0340"/>
    <w:rsid w:val="001F1E64"/>
    <w:rsid w:val="001F4B09"/>
    <w:rsid w:val="00201808"/>
    <w:rsid w:val="00202BD5"/>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03"/>
    <w:rsid w:val="00221B52"/>
    <w:rsid w:val="00222095"/>
    <w:rsid w:val="00222B82"/>
    <w:rsid w:val="00223C07"/>
    <w:rsid w:val="00224987"/>
    <w:rsid w:val="002252EC"/>
    <w:rsid w:val="002262CA"/>
    <w:rsid w:val="002271B1"/>
    <w:rsid w:val="002277B7"/>
    <w:rsid w:val="002301DE"/>
    <w:rsid w:val="0023126D"/>
    <w:rsid w:val="002317EF"/>
    <w:rsid w:val="00231F32"/>
    <w:rsid w:val="00232820"/>
    <w:rsid w:val="00232EEE"/>
    <w:rsid w:val="00234469"/>
    <w:rsid w:val="00243860"/>
    <w:rsid w:val="00243944"/>
    <w:rsid w:val="002446A1"/>
    <w:rsid w:val="00245C3A"/>
    <w:rsid w:val="00246A37"/>
    <w:rsid w:val="0025272C"/>
    <w:rsid w:val="00257468"/>
    <w:rsid w:val="00260216"/>
    <w:rsid w:val="00260603"/>
    <w:rsid w:val="00261043"/>
    <w:rsid w:val="00261110"/>
    <w:rsid w:val="002619C5"/>
    <w:rsid w:val="00261A37"/>
    <w:rsid w:val="002621FD"/>
    <w:rsid w:val="00262709"/>
    <w:rsid w:val="00262BBD"/>
    <w:rsid w:val="00263A50"/>
    <w:rsid w:val="0026586D"/>
    <w:rsid w:val="0026660D"/>
    <w:rsid w:val="002673A2"/>
    <w:rsid w:val="00271EBB"/>
    <w:rsid w:val="00271FAA"/>
    <w:rsid w:val="00272EC7"/>
    <w:rsid w:val="00275029"/>
    <w:rsid w:val="0027543C"/>
    <w:rsid w:val="00277790"/>
    <w:rsid w:val="00277998"/>
    <w:rsid w:val="002804BD"/>
    <w:rsid w:val="00280A5B"/>
    <w:rsid w:val="002811F6"/>
    <w:rsid w:val="00281A4B"/>
    <w:rsid w:val="00281CD1"/>
    <w:rsid w:val="002831F3"/>
    <w:rsid w:val="00283550"/>
    <w:rsid w:val="00283B21"/>
    <w:rsid w:val="00284F96"/>
    <w:rsid w:val="00284FD9"/>
    <w:rsid w:val="002858B5"/>
    <w:rsid w:val="00285BD6"/>
    <w:rsid w:val="0029071E"/>
    <w:rsid w:val="00290FA1"/>
    <w:rsid w:val="0029110B"/>
    <w:rsid w:val="00291441"/>
    <w:rsid w:val="00292DCC"/>
    <w:rsid w:val="002936B9"/>
    <w:rsid w:val="00293851"/>
    <w:rsid w:val="00294065"/>
    <w:rsid w:val="00294EB4"/>
    <w:rsid w:val="00296D4B"/>
    <w:rsid w:val="0029768F"/>
    <w:rsid w:val="0029787F"/>
    <w:rsid w:val="002A0B85"/>
    <w:rsid w:val="002A187C"/>
    <w:rsid w:val="002A1DA7"/>
    <w:rsid w:val="002A28E6"/>
    <w:rsid w:val="002A2AF0"/>
    <w:rsid w:val="002A3BC6"/>
    <w:rsid w:val="002A4D40"/>
    <w:rsid w:val="002A5332"/>
    <w:rsid w:val="002A5A58"/>
    <w:rsid w:val="002A6E1C"/>
    <w:rsid w:val="002A7A8A"/>
    <w:rsid w:val="002A7C59"/>
    <w:rsid w:val="002A7E11"/>
    <w:rsid w:val="002B0E07"/>
    <w:rsid w:val="002B14F6"/>
    <w:rsid w:val="002B3433"/>
    <w:rsid w:val="002B4A53"/>
    <w:rsid w:val="002B59B1"/>
    <w:rsid w:val="002B5C8E"/>
    <w:rsid w:val="002B68AF"/>
    <w:rsid w:val="002B6A94"/>
    <w:rsid w:val="002C559E"/>
    <w:rsid w:val="002C5953"/>
    <w:rsid w:val="002C5999"/>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722"/>
    <w:rsid w:val="00300A50"/>
    <w:rsid w:val="00300AA9"/>
    <w:rsid w:val="00300D2D"/>
    <w:rsid w:val="00301444"/>
    <w:rsid w:val="00303417"/>
    <w:rsid w:val="003037F4"/>
    <w:rsid w:val="00303BBF"/>
    <w:rsid w:val="003052B5"/>
    <w:rsid w:val="00315B53"/>
    <w:rsid w:val="003160DB"/>
    <w:rsid w:val="00316376"/>
    <w:rsid w:val="003237A2"/>
    <w:rsid w:val="00324AAA"/>
    <w:rsid w:val="003254D0"/>
    <w:rsid w:val="00330866"/>
    <w:rsid w:val="00333662"/>
    <w:rsid w:val="00333862"/>
    <w:rsid w:val="003356CF"/>
    <w:rsid w:val="00335C9D"/>
    <w:rsid w:val="00336280"/>
    <w:rsid w:val="0033630B"/>
    <w:rsid w:val="00336C3F"/>
    <w:rsid w:val="00337C3E"/>
    <w:rsid w:val="00337D1B"/>
    <w:rsid w:val="003413FE"/>
    <w:rsid w:val="00341B63"/>
    <w:rsid w:val="00341D1D"/>
    <w:rsid w:val="00342C03"/>
    <w:rsid w:val="0034313C"/>
    <w:rsid w:val="00343460"/>
    <w:rsid w:val="0034366B"/>
    <w:rsid w:val="00344AF6"/>
    <w:rsid w:val="003452E8"/>
    <w:rsid w:val="003475D9"/>
    <w:rsid w:val="003512B6"/>
    <w:rsid w:val="003612C7"/>
    <w:rsid w:val="00362E9B"/>
    <w:rsid w:val="003639AE"/>
    <w:rsid w:val="003648C3"/>
    <w:rsid w:val="00367F6D"/>
    <w:rsid w:val="003703F2"/>
    <w:rsid w:val="00370F65"/>
    <w:rsid w:val="003711BC"/>
    <w:rsid w:val="0037264C"/>
    <w:rsid w:val="003756A1"/>
    <w:rsid w:val="00376E72"/>
    <w:rsid w:val="00380B2A"/>
    <w:rsid w:val="0038259F"/>
    <w:rsid w:val="003827EA"/>
    <w:rsid w:val="00387880"/>
    <w:rsid w:val="00391E6E"/>
    <w:rsid w:val="003927EC"/>
    <w:rsid w:val="00394F44"/>
    <w:rsid w:val="0039592D"/>
    <w:rsid w:val="00396087"/>
    <w:rsid w:val="00396717"/>
    <w:rsid w:val="003A2D14"/>
    <w:rsid w:val="003B06A5"/>
    <w:rsid w:val="003B0EA6"/>
    <w:rsid w:val="003B4E9F"/>
    <w:rsid w:val="003B66AB"/>
    <w:rsid w:val="003B7FA1"/>
    <w:rsid w:val="003C118C"/>
    <w:rsid w:val="003C2E0E"/>
    <w:rsid w:val="003C33DB"/>
    <w:rsid w:val="003C3B31"/>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E4BDA"/>
    <w:rsid w:val="003F0234"/>
    <w:rsid w:val="003F09B6"/>
    <w:rsid w:val="003F1EDC"/>
    <w:rsid w:val="003F2412"/>
    <w:rsid w:val="003F5019"/>
    <w:rsid w:val="003F596D"/>
    <w:rsid w:val="003F5AB6"/>
    <w:rsid w:val="003F6C9A"/>
    <w:rsid w:val="003F724C"/>
    <w:rsid w:val="003F7B56"/>
    <w:rsid w:val="003F7CCD"/>
    <w:rsid w:val="00401BFC"/>
    <w:rsid w:val="004029BA"/>
    <w:rsid w:val="00402B7A"/>
    <w:rsid w:val="00402CA6"/>
    <w:rsid w:val="0040435B"/>
    <w:rsid w:val="004048DA"/>
    <w:rsid w:val="00406009"/>
    <w:rsid w:val="00406403"/>
    <w:rsid w:val="004069BF"/>
    <w:rsid w:val="00406AC0"/>
    <w:rsid w:val="004109C8"/>
    <w:rsid w:val="00413031"/>
    <w:rsid w:val="004174F9"/>
    <w:rsid w:val="00417C08"/>
    <w:rsid w:val="00420E8B"/>
    <w:rsid w:val="00422794"/>
    <w:rsid w:val="004229AE"/>
    <w:rsid w:val="00423EF7"/>
    <w:rsid w:val="0042608A"/>
    <w:rsid w:val="00426913"/>
    <w:rsid w:val="004274C2"/>
    <w:rsid w:val="0043320B"/>
    <w:rsid w:val="004350E9"/>
    <w:rsid w:val="00437757"/>
    <w:rsid w:val="00437AB1"/>
    <w:rsid w:val="00440EB6"/>
    <w:rsid w:val="004419FC"/>
    <w:rsid w:val="00441A8B"/>
    <w:rsid w:val="00441FB2"/>
    <w:rsid w:val="00443A9D"/>
    <w:rsid w:val="00443DA6"/>
    <w:rsid w:val="00445340"/>
    <w:rsid w:val="00445B8F"/>
    <w:rsid w:val="00452428"/>
    <w:rsid w:val="004555E2"/>
    <w:rsid w:val="004565E6"/>
    <w:rsid w:val="0045741A"/>
    <w:rsid w:val="0046358B"/>
    <w:rsid w:val="0046688F"/>
    <w:rsid w:val="00471138"/>
    <w:rsid w:val="00471BF0"/>
    <w:rsid w:val="004743C2"/>
    <w:rsid w:val="004750DA"/>
    <w:rsid w:val="00483196"/>
    <w:rsid w:val="00483697"/>
    <w:rsid w:val="00484893"/>
    <w:rsid w:val="00485495"/>
    <w:rsid w:val="00485693"/>
    <w:rsid w:val="00485A1C"/>
    <w:rsid w:val="00485ADA"/>
    <w:rsid w:val="004869A6"/>
    <w:rsid w:val="00486BF6"/>
    <w:rsid w:val="004871DF"/>
    <w:rsid w:val="004911FF"/>
    <w:rsid w:val="00491FFF"/>
    <w:rsid w:val="00493E9D"/>
    <w:rsid w:val="00494210"/>
    <w:rsid w:val="00496146"/>
    <w:rsid w:val="00496381"/>
    <w:rsid w:val="004A1DE3"/>
    <w:rsid w:val="004A2A4B"/>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27CB"/>
    <w:rsid w:val="004E4623"/>
    <w:rsid w:val="004E4A15"/>
    <w:rsid w:val="004F1E0B"/>
    <w:rsid w:val="004F1FE8"/>
    <w:rsid w:val="004F31E2"/>
    <w:rsid w:val="004F40E9"/>
    <w:rsid w:val="004F5198"/>
    <w:rsid w:val="004F7B15"/>
    <w:rsid w:val="005003B8"/>
    <w:rsid w:val="00502703"/>
    <w:rsid w:val="00502B88"/>
    <w:rsid w:val="00504060"/>
    <w:rsid w:val="005045B0"/>
    <w:rsid w:val="00505E9C"/>
    <w:rsid w:val="005070F2"/>
    <w:rsid w:val="00507DD1"/>
    <w:rsid w:val="005128DA"/>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00D3"/>
    <w:rsid w:val="0054188F"/>
    <w:rsid w:val="00541B41"/>
    <w:rsid w:val="00542D14"/>
    <w:rsid w:val="0054477C"/>
    <w:rsid w:val="005463E8"/>
    <w:rsid w:val="00551A8E"/>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75C"/>
    <w:rsid w:val="00596CD0"/>
    <w:rsid w:val="005A0298"/>
    <w:rsid w:val="005A087A"/>
    <w:rsid w:val="005A0EDC"/>
    <w:rsid w:val="005A19CA"/>
    <w:rsid w:val="005A2585"/>
    <w:rsid w:val="005A51E4"/>
    <w:rsid w:val="005A6383"/>
    <w:rsid w:val="005A63CB"/>
    <w:rsid w:val="005B0A6D"/>
    <w:rsid w:val="005B29A5"/>
    <w:rsid w:val="005B3D02"/>
    <w:rsid w:val="005B4E27"/>
    <w:rsid w:val="005B682F"/>
    <w:rsid w:val="005B6C8B"/>
    <w:rsid w:val="005C3F4E"/>
    <w:rsid w:val="005C7184"/>
    <w:rsid w:val="005C7DC4"/>
    <w:rsid w:val="005C7EAD"/>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24F9"/>
    <w:rsid w:val="005F31D7"/>
    <w:rsid w:val="005F6230"/>
    <w:rsid w:val="005F78F5"/>
    <w:rsid w:val="00600822"/>
    <w:rsid w:val="006015EE"/>
    <w:rsid w:val="0060359E"/>
    <w:rsid w:val="006066CB"/>
    <w:rsid w:val="00612CFA"/>
    <w:rsid w:val="006132A1"/>
    <w:rsid w:val="006177AE"/>
    <w:rsid w:val="00620B39"/>
    <w:rsid w:val="00624508"/>
    <w:rsid w:val="00630DCA"/>
    <w:rsid w:val="00632814"/>
    <w:rsid w:val="00633130"/>
    <w:rsid w:val="00635278"/>
    <w:rsid w:val="00636F15"/>
    <w:rsid w:val="00637C52"/>
    <w:rsid w:val="006426FD"/>
    <w:rsid w:val="0064273E"/>
    <w:rsid w:val="00645BA0"/>
    <w:rsid w:val="00653562"/>
    <w:rsid w:val="006544E9"/>
    <w:rsid w:val="0065615D"/>
    <w:rsid w:val="00656682"/>
    <w:rsid w:val="006572BE"/>
    <w:rsid w:val="00657ABF"/>
    <w:rsid w:val="00662E8E"/>
    <w:rsid w:val="006659BD"/>
    <w:rsid w:val="00666BC2"/>
    <w:rsid w:val="00670DE0"/>
    <w:rsid w:val="00670E6E"/>
    <w:rsid w:val="00672235"/>
    <w:rsid w:val="006806F5"/>
    <w:rsid w:val="00681868"/>
    <w:rsid w:val="00681EC4"/>
    <w:rsid w:val="00682760"/>
    <w:rsid w:val="006843E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A7A7E"/>
    <w:rsid w:val="006B6C60"/>
    <w:rsid w:val="006B730F"/>
    <w:rsid w:val="006C07A6"/>
    <w:rsid w:val="006C1950"/>
    <w:rsid w:val="006C3C29"/>
    <w:rsid w:val="006C49DC"/>
    <w:rsid w:val="006D12F1"/>
    <w:rsid w:val="006D2038"/>
    <w:rsid w:val="006D23B9"/>
    <w:rsid w:val="006D262E"/>
    <w:rsid w:val="006D3B12"/>
    <w:rsid w:val="006D50FC"/>
    <w:rsid w:val="006D65FF"/>
    <w:rsid w:val="006E162A"/>
    <w:rsid w:val="006E1883"/>
    <w:rsid w:val="006E315D"/>
    <w:rsid w:val="006F0342"/>
    <w:rsid w:val="006F0D8F"/>
    <w:rsid w:val="006F0EFC"/>
    <w:rsid w:val="006F1269"/>
    <w:rsid w:val="006F1730"/>
    <w:rsid w:val="006F24EF"/>
    <w:rsid w:val="006F345D"/>
    <w:rsid w:val="006F464A"/>
    <w:rsid w:val="006F5B43"/>
    <w:rsid w:val="006F6FCA"/>
    <w:rsid w:val="006F79E4"/>
    <w:rsid w:val="006F7C05"/>
    <w:rsid w:val="0070116D"/>
    <w:rsid w:val="0070166C"/>
    <w:rsid w:val="00703317"/>
    <w:rsid w:val="007043D7"/>
    <w:rsid w:val="00704C96"/>
    <w:rsid w:val="00707B43"/>
    <w:rsid w:val="00710305"/>
    <w:rsid w:val="00710806"/>
    <w:rsid w:val="00710D7B"/>
    <w:rsid w:val="00711318"/>
    <w:rsid w:val="00711E6E"/>
    <w:rsid w:val="007135BD"/>
    <w:rsid w:val="0071624F"/>
    <w:rsid w:val="00723720"/>
    <w:rsid w:val="00726C78"/>
    <w:rsid w:val="00726CE6"/>
    <w:rsid w:val="00727089"/>
    <w:rsid w:val="00727E5A"/>
    <w:rsid w:val="00731757"/>
    <w:rsid w:val="007320A3"/>
    <w:rsid w:val="0073403E"/>
    <w:rsid w:val="007365EB"/>
    <w:rsid w:val="00740AA6"/>
    <w:rsid w:val="007418D4"/>
    <w:rsid w:val="007442A4"/>
    <w:rsid w:val="00746165"/>
    <w:rsid w:val="007473F6"/>
    <w:rsid w:val="007476B2"/>
    <w:rsid w:val="007504DA"/>
    <w:rsid w:val="00750939"/>
    <w:rsid w:val="00753CF8"/>
    <w:rsid w:val="00753DD1"/>
    <w:rsid w:val="007567F9"/>
    <w:rsid w:val="00757394"/>
    <w:rsid w:val="00761F87"/>
    <w:rsid w:val="007625C5"/>
    <w:rsid w:val="00764064"/>
    <w:rsid w:val="00765897"/>
    <w:rsid w:val="00766FE3"/>
    <w:rsid w:val="00767E7F"/>
    <w:rsid w:val="0077169F"/>
    <w:rsid w:val="00771805"/>
    <w:rsid w:val="007725EB"/>
    <w:rsid w:val="0077266E"/>
    <w:rsid w:val="00772CCC"/>
    <w:rsid w:val="0077384A"/>
    <w:rsid w:val="00775794"/>
    <w:rsid w:val="0077616A"/>
    <w:rsid w:val="0078023F"/>
    <w:rsid w:val="00780773"/>
    <w:rsid w:val="00780D90"/>
    <w:rsid w:val="00781E16"/>
    <w:rsid w:val="00783DF1"/>
    <w:rsid w:val="007845A6"/>
    <w:rsid w:val="00785FA2"/>
    <w:rsid w:val="00786B6E"/>
    <w:rsid w:val="00793080"/>
    <w:rsid w:val="007936CB"/>
    <w:rsid w:val="00794A87"/>
    <w:rsid w:val="00795981"/>
    <w:rsid w:val="0079645F"/>
    <w:rsid w:val="00797354"/>
    <w:rsid w:val="0079798D"/>
    <w:rsid w:val="00797EC4"/>
    <w:rsid w:val="007A019A"/>
    <w:rsid w:val="007A0D7C"/>
    <w:rsid w:val="007A462F"/>
    <w:rsid w:val="007A6538"/>
    <w:rsid w:val="007B0A4D"/>
    <w:rsid w:val="007B0A86"/>
    <w:rsid w:val="007B0F15"/>
    <w:rsid w:val="007B47FF"/>
    <w:rsid w:val="007B6EF5"/>
    <w:rsid w:val="007B7913"/>
    <w:rsid w:val="007C1550"/>
    <w:rsid w:val="007C2389"/>
    <w:rsid w:val="007C37E9"/>
    <w:rsid w:val="007C4957"/>
    <w:rsid w:val="007C6155"/>
    <w:rsid w:val="007D0C03"/>
    <w:rsid w:val="007D0D7A"/>
    <w:rsid w:val="007D190A"/>
    <w:rsid w:val="007D44A8"/>
    <w:rsid w:val="007E009C"/>
    <w:rsid w:val="007E0BCE"/>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147"/>
    <w:rsid w:val="00824635"/>
    <w:rsid w:val="0082475F"/>
    <w:rsid w:val="00824D80"/>
    <w:rsid w:val="00825532"/>
    <w:rsid w:val="00826D7B"/>
    <w:rsid w:val="008278CA"/>
    <w:rsid w:val="008306C6"/>
    <w:rsid w:val="00834526"/>
    <w:rsid w:val="00836323"/>
    <w:rsid w:val="00837EE7"/>
    <w:rsid w:val="00840E20"/>
    <w:rsid w:val="00845DDE"/>
    <w:rsid w:val="00850D76"/>
    <w:rsid w:val="00851BA6"/>
    <w:rsid w:val="00853179"/>
    <w:rsid w:val="00853D1D"/>
    <w:rsid w:val="00855451"/>
    <w:rsid w:val="00860381"/>
    <w:rsid w:val="00860718"/>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4112"/>
    <w:rsid w:val="008A5162"/>
    <w:rsid w:val="008A6DDD"/>
    <w:rsid w:val="008A7B13"/>
    <w:rsid w:val="008B014E"/>
    <w:rsid w:val="008B2728"/>
    <w:rsid w:val="008B5559"/>
    <w:rsid w:val="008B56F5"/>
    <w:rsid w:val="008B6EB3"/>
    <w:rsid w:val="008C01A4"/>
    <w:rsid w:val="008C0B10"/>
    <w:rsid w:val="008C1A80"/>
    <w:rsid w:val="008C2F2C"/>
    <w:rsid w:val="008C39D7"/>
    <w:rsid w:val="008C3D61"/>
    <w:rsid w:val="008C52FB"/>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4A49"/>
    <w:rsid w:val="009057E0"/>
    <w:rsid w:val="00906B32"/>
    <w:rsid w:val="0090744D"/>
    <w:rsid w:val="00910359"/>
    <w:rsid w:val="00910AB7"/>
    <w:rsid w:val="00910B31"/>
    <w:rsid w:val="00913859"/>
    <w:rsid w:val="00913EB9"/>
    <w:rsid w:val="009145BC"/>
    <w:rsid w:val="009152FC"/>
    <w:rsid w:val="00916134"/>
    <w:rsid w:val="009177A1"/>
    <w:rsid w:val="00921555"/>
    <w:rsid w:val="00924896"/>
    <w:rsid w:val="00925D90"/>
    <w:rsid w:val="0093022C"/>
    <w:rsid w:val="00931960"/>
    <w:rsid w:val="009339C2"/>
    <w:rsid w:val="009361A9"/>
    <w:rsid w:val="009411F2"/>
    <w:rsid w:val="00942283"/>
    <w:rsid w:val="00945BC6"/>
    <w:rsid w:val="00951202"/>
    <w:rsid w:val="00955586"/>
    <w:rsid w:val="00955FBF"/>
    <w:rsid w:val="00960829"/>
    <w:rsid w:val="009610C3"/>
    <w:rsid w:val="00961DDF"/>
    <w:rsid w:val="00962B73"/>
    <w:rsid w:val="0096358E"/>
    <w:rsid w:val="00973640"/>
    <w:rsid w:val="00973FA8"/>
    <w:rsid w:val="0097433B"/>
    <w:rsid w:val="00974638"/>
    <w:rsid w:val="00975DA5"/>
    <w:rsid w:val="009765B7"/>
    <w:rsid w:val="00976683"/>
    <w:rsid w:val="0097720B"/>
    <w:rsid w:val="00977450"/>
    <w:rsid w:val="009849F8"/>
    <w:rsid w:val="00985FEB"/>
    <w:rsid w:val="00986CE0"/>
    <w:rsid w:val="0099127D"/>
    <w:rsid w:val="00992EF7"/>
    <w:rsid w:val="00995A5A"/>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1DE"/>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3EE5"/>
    <w:rsid w:val="00A2604F"/>
    <w:rsid w:val="00A26713"/>
    <w:rsid w:val="00A2752A"/>
    <w:rsid w:val="00A27914"/>
    <w:rsid w:val="00A3066F"/>
    <w:rsid w:val="00A32618"/>
    <w:rsid w:val="00A33B19"/>
    <w:rsid w:val="00A33CD5"/>
    <w:rsid w:val="00A36356"/>
    <w:rsid w:val="00A370B9"/>
    <w:rsid w:val="00A37355"/>
    <w:rsid w:val="00A37BE9"/>
    <w:rsid w:val="00A40EAC"/>
    <w:rsid w:val="00A41B50"/>
    <w:rsid w:val="00A54458"/>
    <w:rsid w:val="00A54D10"/>
    <w:rsid w:val="00A55443"/>
    <w:rsid w:val="00A56F3F"/>
    <w:rsid w:val="00A60886"/>
    <w:rsid w:val="00A61BFC"/>
    <w:rsid w:val="00A63C32"/>
    <w:rsid w:val="00A645F4"/>
    <w:rsid w:val="00A65AF0"/>
    <w:rsid w:val="00A65F4B"/>
    <w:rsid w:val="00A6620F"/>
    <w:rsid w:val="00A662F7"/>
    <w:rsid w:val="00A70373"/>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A2C"/>
    <w:rsid w:val="00A93EAD"/>
    <w:rsid w:val="00A95EF0"/>
    <w:rsid w:val="00A967DE"/>
    <w:rsid w:val="00A96EDF"/>
    <w:rsid w:val="00A97730"/>
    <w:rsid w:val="00A97EA8"/>
    <w:rsid w:val="00A97F1C"/>
    <w:rsid w:val="00AA0C62"/>
    <w:rsid w:val="00AA216F"/>
    <w:rsid w:val="00AA2CC6"/>
    <w:rsid w:val="00AA3CC2"/>
    <w:rsid w:val="00AB0880"/>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157C"/>
    <w:rsid w:val="00AF21F4"/>
    <w:rsid w:val="00AF40A9"/>
    <w:rsid w:val="00AF52CF"/>
    <w:rsid w:val="00AF66FF"/>
    <w:rsid w:val="00AF7602"/>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5286"/>
    <w:rsid w:val="00B27FAD"/>
    <w:rsid w:val="00B343AB"/>
    <w:rsid w:val="00B34792"/>
    <w:rsid w:val="00B360FD"/>
    <w:rsid w:val="00B36706"/>
    <w:rsid w:val="00B4282D"/>
    <w:rsid w:val="00B4347D"/>
    <w:rsid w:val="00B47219"/>
    <w:rsid w:val="00B472DE"/>
    <w:rsid w:val="00B500D7"/>
    <w:rsid w:val="00B50584"/>
    <w:rsid w:val="00B50DEB"/>
    <w:rsid w:val="00B5269D"/>
    <w:rsid w:val="00B5621A"/>
    <w:rsid w:val="00B6236D"/>
    <w:rsid w:val="00B626E8"/>
    <w:rsid w:val="00B62B1E"/>
    <w:rsid w:val="00B632DF"/>
    <w:rsid w:val="00B649B6"/>
    <w:rsid w:val="00B649BE"/>
    <w:rsid w:val="00B65A21"/>
    <w:rsid w:val="00B66686"/>
    <w:rsid w:val="00B7294F"/>
    <w:rsid w:val="00B7304D"/>
    <w:rsid w:val="00B74588"/>
    <w:rsid w:val="00B74968"/>
    <w:rsid w:val="00B7547D"/>
    <w:rsid w:val="00B76909"/>
    <w:rsid w:val="00B806FF"/>
    <w:rsid w:val="00B83BF8"/>
    <w:rsid w:val="00B84BCB"/>
    <w:rsid w:val="00B85212"/>
    <w:rsid w:val="00B85222"/>
    <w:rsid w:val="00B8725B"/>
    <w:rsid w:val="00B9347B"/>
    <w:rsid w:val="00B9457C"/>
    <w:rsid w:val="00B95EC5"/>
    <w:rsid w:val="00B96A97"/>
    <w:rsid w:val="00BA0310"/>
    <w:rsid w:val="00BA50B8"/>
    <w:rsid w:val="00BA697F"/>
    <w:rsid w:val="00BA6A8A"/>
    <w:rsid w:val="00BB0153"/>
    <w:rsid w:val="00BB1A32"/>
    <w:rsid w:val="00BB259E"/>
    <w:rsid w:val="00BB46A8"/>
    <w:rsid w:val="00BB49F2"/>
    <w:rsid w:val="00BB513A"/>
    <w:rsid w:val="00BB54FD"/>
    <w:rsid w:val="00BB63C9"/>
    <w:rsid w:val="00BB659F"/>
    <w:rsid w:val="00BB69CD"/>
    <w:rsid w:val="00BC0578"/>
    <w:rsid w:val="00BC2650"/>
    <w:rsid w:val="00BC31DA"/>
    <w:rsid w:val="00BC61C8"/>
    <w:rsid w:val="00BD2363"/>
    <w:rsid w:val="00BD24A1"/>
    <w:rsid w:val="00BD270D"/>
    <w:rsid w:val="00BD2745"/>
    <w:rsid w:val="00BD27CF"/>
    <w:rsid w:val="00BD4B44"/>
    <w:rsid w:val="00BE0B39"/>
    <w:rsid w:val="00BE4F36"/>
    <w:rsid w:val="00BE7EB6"/>
    <w:rsid w:val="00BF051E"/>
    <w:rsid w:val="00BF0823"/>
    <w:rsid w:val="00BF0D33"/>
    <w:rsid w:val="00BF2F73"/>
    <w:rsid w:val="00BF31CA"/>
    <w:rsid w:val="00BF3D84"/>
    <w:rsid w:val="00C00F28"/>
    <w:rsid w:val="00C0250D"/>
    <w:rsid w:val="00C03641"/>
    <w:rsid w:val="00C04175"/>
    <w:rsid w:val="00C04346"/>
    <w:rsid w:val="00C06286"/>
    <w:rsid w:val="00C0771D"/>
    <w:rsid w:val="00C115D4"/>
    <w:rsid w:val="00C12FD5"/>
    <w:rsid w:val="00C132AD"/>
    <w:rsid w:val="00C13D91"/>
    <w:rsid w:val="00C13ED9"/>
    <w:rsid w:val="00C15EB4"/>
    <w:rsid w:val="00C16017"/>
    <w:rsid w:val="00C17EA9"/>
    <w:rsid w:val="00C203D0"/>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1DE3"/>
    <w:rsid w:val="00C52285"/>
    <w:rsid w:val="00C52F2B"/>
    <w:rsid w:val="00C56714"/>
    <w:rsid w:val="00C56C69"/>
    <w:rsid w:val="00C56D86"/>
    <w:rsid w:val="00C5762A"/>
    <w:rsid w:val="00C57F20"/>
    <w:rsid w:val="00C61BA8"/>
    <w:rsid w:val="00C631A1"/>
    <w:rsid w:val="00C632AC"/>
    <w:rsid w:val="00C64395"/>
    <w:rsid w:val="00C64BDE"/>
    <w:rsid w:val="00C65341"/>
    <w:rsid w:val="00C6655F"/>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3AFE"/>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3514"/>
    <w:rsid w:val="00D169E9"/>
    <w:rsid w:val="00D202B0"/>
    <w:rsid w:val="00D20B14"/>
    <w:rsid w:val="00D220AC"/>
    <w:rsid w:val="00D2303B"/>
    <w:rsid w:val="00D2324A"/>
    <w:rsid w:val="00D251EE"/>
    <w:rsid w:val="00D27907"/>
    <w:rsid w:val="00D31F81"/>
    <w:rsid w:val="00D328FD"/>
    <w:rsid w:val="00D34DD5"/>
    <w:rsid w:val="00D3655C"/>
    <w:rsid w:val="00D40813"/>
    <w:rsid w:val="00D41990"/>
    <w:rsid w:val="00D423B8"/>
    <w:rsid w:val="00D44E16"/>
    <w:rsid w:val="00D44F0B"/>
    <w:rsid w:val="00D45177"/>
    <w:rsid w:val="00D45E92"/>
    <w:rsid w:val="00D46616"/>
    <w:rsid w:val="00D50E44"/>
    <w:rsid w:val="00D5748B"/>
    <w:rsid w:val="00D6028A"/>
    <w:rsid w:val="00D606D6"/>
    <w:rsid w:val="00D60985"/>
    <w:rsid w:val="00D631E6"/>
    <w:rsid w:val="00D63B5B"/>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5571"/>
    <w:rsid w:val="00D955CE"/>
    <w:rsid w:val="00D9599B"/>
    <w:rsid w:val="00D963A2"/>
    <w:rsid w:val="00D96690"/>
    <w:rsid w:val="00D97637"/>
    <w:rsid w:val="00DA06B9"/>
    <w:rsid w:val="00DA1E2E"/>
    <w:rsid w:val="00DA2D16"/>
    <w:rsid w:val="00DA2E48"/>
    <w:rsid w:val="00DA4CD9"/>
    <w:rsid w:val="00DA5026"/>
    <w:rsid w:val="00DA5992"/>
    <w:rsid w:val="00DA679F"/>
    <w:rsid w:val="00DA6E2D"/>
    <w:rsid w:val="00DA79A1"/>
    <w:rsid w:val="00DB00F1"/>
    <w:rsid w:val="00DB0BFB"/>
    <w:rsid w:val="00DB3317"/>
    <w:rsid w:val="00DB5584"/>
    <w:rsid w:val="00DB6480"/>
    <w:rsid w:val="00DB69DA"/>
    <w:rsid w:val="00DB781E"/>
    <w:rsid w:val="00DC3484"/>
    <w:rsid w:val="00DC79B7"/>
    <w:rsid w:val="00DD0666"/>
    <w:rsid w:val="00DD0F11"/>
    <w:rsid w:val="00DD1945"/>
    <w:rsid w:val="00DD3245"/>
    <w:rsid w:val="00DD3BFD"/>
    <w:rsid w:val="00DD3C23"/>
    <w:rsid w:val="00DD3C7C"/>
    <w:rsid w:val="00DD414A"/>
    <w:rsid w:val="00DD6A46"/>
    <w:rsid w:val="00DD7824"/>
    <w:rsid w:val="00DE262A"/>
    <w:rsid w:val="00DE3F11"/>
    <w:rsid w:val="00DE4BB1"/>
    <w:rsid w:val="00DE70E5"/>
    <w:rsid w:val="00DF05D3"/>
    <w:rsid w:val="00DF2640"/>
    <w:rsid w:val="00DF420A"/>
    <w:rsid w:val="00DF4E01"/>
    <w:rsid w:val="00E00A5B"/>
    <w:rsid w:val="00E01881"/>
    <w:rsid w:val="00E01A2C"/>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33C8"/>
    <w:rsid w:val="00E34707"/>
    <w:rsid w:val="00E356F5"/>
    <w:rsid w:val="00E35E09"/>
    <w:rsid w:val="00E3727A"/>
    <w:rsid w:val="00E37C85"/>
    <w:rsid w:val="00E43C2D"/>
    <w:rsid w:val="00E463B5"/>
    <w:rsid w:val="00E51C22"/>
    <w:rsid w:val="00E52885"/>
    <w:rsid w:val="00E55253"/>
    <w:rsid w:val="00E5660A"/>
    <w:rsid w:val="00E57A5E"/>
    <w:rsid w:val="00E644F5"/>
    <w:rsid w:val="00E674D0"/>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91735"/>
    <w:rsid w:val="00EA04DC"/>
    <w:rsid w:val="00EA1698"/>
    <w:rsid w:val="00EA27E5"/>
    <w:rsid w:val="00EA304E"/>
    <w:rsid w:val="00EA392D"/>
    <w:rsid w:val="00EA3C19"/>
    <w:rsid w:val="00EA3D02"/>
    <w:rsid w:val="00EA3F08"/>
    <w:rsid w:val="00EA6525"/>
    <w:rsid w:val="00EB19ED"/>
    <w:rsid w:val="00EB28ED"/>
    <w:rsid w:val="00EB2A0B"/>
    <w:rsid w:val="00EB3FBC"/>
    <w:rsid w:val="00EB4648"/>
    <w:rsid w:val="00EB4E5B"/>
    <w:rsid w:val="00EB55E5"/>
    <w:rsid w:val="00EB6A8D"/>
    <w:rsid w:val="00EB7590"/>
    <w:rsid w:val="00EC1D85"/>
    <w:rsid w:val="00EC4EC1"/>
    <w:rsid w:val="00ED753B"/>
    <w:rsid w:val="00EE058E"/>
    <w:rsid w:val="00EE2703"/>
    <w:rsid w:val="00EE2B29"/>
    <w:rsid w:val="00EE3F09"/>
    <w:rsid w:val="00EE63E7"/>
    <w:rsid w:val="00EF1A45"/>
    <w:rsid w:val="00EF2F44"/>
    <w:rsid w:val="00EF408F"/>
    <w:rsid w:val="00EF49A1"/>
    <w:rsid w:val="00EF6FF0"/>
    <w:rsid w:val="00F00591"/>
    <w:rsid w:val="00F0184B"/>
    <w:rsid w:val="00F034BD"/>
    <w:rsid w:val="00F05472"/>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1E15"/>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5FE"/>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583"/>
    <w:rsid w:val="00FC2D7A"/>
    <w:rsid w:val="00FC5806"/>
    <w:rsid w:val="00FC5CD3"/>
    <w:rsid w:val="00FD1D35"/>
    <w:rsid w:val="00FD2CDA"/>
    <w:rsid w:val="00FD2FE3"/>
    <w:rsid w:val="00FD6563"/>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unhideWhenUsed/>
    <w:rsid w:val="00260603"/>
    <w:pPr>
      <w:tabs>
        <w:tab w:val="center" w:pos="4677"/>
        <w:tab w:val="right" w:pos="9355"/>
      </w:tabs>
    </w:pPr>
  </w:style>
  <w:style w:type="character" w:customStyle="1" w:styleId="a9">
    <w:name w:val="Нижний колонтитул Знак"/>
    <w:basedOn w:val="a0"/>
    <w:link w:val="a8"/>
    <w:uiPriority w:val="99"/>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unhideWhenUsed/>
    <w:rsid w:val="00260603"/>
    <w:pPr>
      <w:tabs>
        <w:tab w:val="center" w:pos="4677"/>
        <w:tab w:val="right" w:pos="9355"/>
      </w:tabs>
    </w:pPr>
  </w:style>
  <w:style w:type="character" w:customStyle="1" w:styleId="a9">
    <w:name w:val="Нижний колонтитул Знак"/>
    <w:basedOn w:val="a0"/>
    <w:link w:val="a8"/>
    <w:uiPriority w:val="99"/>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184025740">
      <w:bodyDiv w:val="1"/>
      <w:marLeft w:val="0"/>
      <w:marRight w:val="0"/>
      <w:marTop w:val="0"/>
      <w:marBottom w:val="0"/>
      <w:divBdr>
        <w:top w:val="none" w:sz="0" w:space="0" w:color="auto"/>
        <w:left w:val="none" w:sz="0" w:space="0" w:color="auto"/>
        <w:bottom w:val="none" w:sz="0" w:space="0" w:color="auto"/>
        <w:right w:val="none" w:sz="0" w:space="0" w:color="auto"/>
      </w:divBdr>
    </w:div>
    <w:div w:id="325014290">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749041285">
      <w:bodyDiv w:val="1"/>
      <w:marLeft w:val="0"/>
      <w:marRight w:val="0"/>
      <w:marTop w:val="0"/>
      <w:marBottom w:val="0"/>
      <w:divBdr>
        <w:top w:val="none" w:sz="0" w:space="0" w:color="auto"/>
        <w:left w:val="none" w:sz="0" w:space="0" w:color="auto"/>
        <w:bottom w:val="none" w:sz="0" w:space="0" w:color="auto"/>
        <w:right w:val="none" w:sz="0" w:space="0" w:color="auto"/>
      </w:divBdr>
    </w:div>
    <w:div w:id="983898812">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346323227">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 w:id="1597206898">
      <w:bodyDiv w:val="1"/>
      <w:marLeft w:val="0"/>
      <w:marRight w:val="0"/>
      <w:marTop w:val="0"/>
      <w:marBottom w:val="0"/>
      <w:divBdr>
        <w:top w:val="none" w:sz="0" w:space="0" w:color="auto"/>
        <w:left w:val="none" w:sz="0" w:space="0" w:color="auto"/>
        <w:bottom w:val="none" w:sz="0" w:space="0" w:color="auto"/>
        <w:right w:val="none" w:sz="0" w:space="0" w:color="auto"/>
      </w:divBdr>
    </w:div>
    <w:div w:id="16002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8BCB-1AAB-48FD-A070-CAA28423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27</Pages>
  <Words>8227</Words>
  <Characters>61850</Characters>
  <Application>Microsoft Office Word</Application>
  <DocSecurity>0</DocSecurity>
  <Lines>515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23</cp:revision>
  <cp:lastPrinted>2023-12-04T12:23:00Z</cp:lastPrinted>
  <dcterms:created xsi:type="dcterms:W3CDTF">2021-06-01T08:33:00Z</dcterms:created>
  <dcterms:modified xsi:type="dcterms:W3CDTF">2023-12-04T12:23:00Z</dcterms:modified>
</cp:coreProperties>
</file>