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7" w:rsidRPr="00172368" w:rsidRDefault="00AE5D57" w:rsidP="00AE5D57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57" w:rsidRPr="006F4036" w:rsidRDefault="00AE5D57" w:rsidP="00AE5D57">
      <w:pPr>
        <w:jc w:val="center"/>
        <w:rPr>
          <w:rFonts w:ascii="Arial" w:hAnsi="Arial" w:cs="Arial"/>
          <w:sz w:val="12"/>
          <w:szCs w:val="12"/>
        </w:rPr>
      </w:pPr>
    </w:p>
    <w:p w:rsidR="00AE5D57" w:rsidRPr="00172368" w:rsidRDefault="00AE5D57" w:rsidP="00AE5D57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AE5D57" w:rsidRPr="00172368" w:rsidRDefault="00AE5D57" w:rsidP="00AE5D57">
      <w:pPr>
        <w:jc w:val="center"/>
        <w:rPr>
          <w:rFonts w:ascii="Arial" w:hAnsi="Arial" w:cs="Arial"/>
          <w:b/>
          <w:sz w:val="28"/>
          <w:szCs w:val="28"/>
        </w:rPr>
      </w:pPr>
    </w:p>
    <w:p w:rsidR="00AE5D57" w:rsidRPr="00172368" w:rsidRDefault="00AE5D57" w:rsidP="00AE5D57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AE5D57" w:rsidRPr="00172368" w:rsidRDefault="00AE5D57" w:rsidP="00AE5D57">
      <w:pPr>
        <w:jc w:val="center"/>
        <w:rPr>
          <w:b/>
          <w:sz w:val="28"/>
          <w:szCs w:val="28"/>
        </w:rPr>
      </w:pPr>
    </w:p>
    <w:p w:rsidR="00AE5D57" w:rsidRPr="000D31D6" w:rsidRDefault="007963B1" w:rsidP="00AE5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AE5D57" w:rsidRPr="000D31D6">
        <w:rPr>
          <w:sz w:val="28"/>
          <w:szCs w:val="28"/>
        </w:rPr>
        <w:t>201</w:t>
      </w:r>
      <w:r w:rsidR="009C5725">
        <w:rPr>
          <w:sz w:val="28"/>
          <w:szCs w:val="28"/>
        </w:rPr>
        <w:t>7</w:t>
      </w:r>
      <w:r w:rsidR="00AE5D57" w:rsidRPr="000D31D6">
        <w:rPr>
          <w:sz w:val="28"/>
          <w:szCs w:val="28"/>
        </w:rPr>
        <w:t xml:space="preserve"> г.</w:t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0D31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1949E7">
        <w:rPr>
          <w:sz w:val="28"/>
          <w:szCs w:val="28"/>
        </w:rPr>
        <w:t xml:space="preserve">       </w:t>
      </w:r>
      <w:bookmarkStart w:id="0" w:name="_GoBack"/>
      <w:bookmarkEnd w:id="0"/>
      <w:r w:rsidR="00AE5D57" w:rsidRPr="000D31D6">
        <w:rPr>
          <w:sz w:val="28"/>
          <w:szCs w:val="28"/>
        </w:rPr>
        <w:t xml:space="preserve">№ </w:t>
      </w:r>
      <w:r w:rsidR="001949E7">
        <w:rPr>
          <w:sz w:val="28"/>
          <w:szCs w:val="28"/>
        </w:rPr>
        <w:t>265</w:t>
      </w:r>
    </w:p>
    <w:p w:rsidR="00AE5D57" w:rsidRPr="00E50DFE" w:rsidRDefault="00AE5D57" w:rsidP="00AE5D57">
      <w:pPr>
        <w:jc w:val="center"/>
        <w:rPr>
          <w:sz w:val="24"/>
          <w:szCs w:val="24"/>
        </w:rPr>
      </w:pPr>
      <w:r w:rsidRPr="00E50DFE">
        <w:rPr>
          <w:sz w:val="24"/>
          <w:szCs w:val="24"/>
        </w:rPr>
        <w:t>п</w:t>
      </w:r>
      <w:proofErr w:type="gramStart"/>
      <w:r w:rsidRPr="00E50DFE">
        <w:rPr>
          <w:sz w:val="24"/>
          <w:szCs w:val="24"/>
        </w:rPr>
        <w:t>.Б</w:t>
      </w:r>
      <w:proofErr w:type="gramEnd"/>
      <w:r w:rsidRPr="00E50DFE">
        <w:rPr>
          <w:sz w:val="24"/>
          <w:szCs w:val="24"/>
        </w:rPr>
        <w:t>оровский</w:t>
      </w:r>
    </w:p>
    <w:p w:rsidR="00AE5D57" w:rsidRPr="00E50DFE" w:rsidRDefault="00AE5D57" w:rsidP="00AE5D57">
      <w:pPr>
        <w:jc w:val="center"/>
        <w:rPr>
          <w:sz w:val="24"/>
          <w:szCs w:val="24"/>
        </w:rPr>
      </w:pPr>
      <w:r w:rsidRPr="00E50DFE">
        <w:rPr>
          <w:sz w:val="24"/>
          <w:szCs w:val="24"/>
        </w:rPr>
        <w:t>Тюменского муниципального района</w:t>
      </w:r>
    </w:p>
    <w:p w:rsidR="00AE5D57" w:rsidRPr="00EB7111" w:rsidRDefault="001949E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.8pt;margin-top:14.3pt;width:277.5pt;height:7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BFMQIAAFAEAAAOAAAAZHJzL2Uyb0RvYy54bWysVF2O0zAQfkfiDpbfadK/pRs1XS1dipCW&#10;H2nhAI7jJBaOx9huk+UyewqekDhDj8TYyZYCbyv6YHky429mvm+m66u+VeQgrJOgczqdpJQIzaGU&#10;us7p50+7FytKnGe6ZAq0yOm9cPRq8/zZujOZmEEDqhSWIIh2WWdy2nhvsiRxvBEtcxMwQqOzAtsy&#10;j6atk9KyDtFblczS9CLpwJbGAhfO4debwUk3Eb+qBPcfqsoJT1ROsTYfTxvPIpzJZs2y2jLTSD6W&#10;wZ5QRcukxqQnqBvmGdlb+Q9UK7kFB5WfcGgTqCrJRewBu5mmf3Vz1zAjYi9IjjMnmtz/g+XvDx8t&#10;kWVO55Ro1qJEx4fjz+OP43cyD+x0xmUYdGcwzPevoEeVY6fO3AL/4oiGbcN0La6tha4RrMTqpuFl&#10;cvZ0wHEBpOjeQYlp2N5DBOor2wbqkAyC6KjS/UkZ0XvC8eM8XazSFF0cfRerJRoxBcseXxvr/BsB&#10;LQmXnFpUPqKzw63zoRqWPYaEZA6ULHdSqWjYutgqSw4Mp2QXfyP6H2FKky6nl8vZciDgCRCt9Dju&#10;SrY5Df0MXbAs0PZal3EYPZNquGPJSo88BuoGEn1f9KMuBZT3yKiFYaxxDfHSgP1GSYcjnVP3dc+s&#10;oES91ajK5XSxCDsQjcXy5QwNe+4pzj1Mc4TKqadkuG79sDd7Y2XdYKZhDjRco5KVjCQHyYeqxrpx&#10;bCP344qFvTi3Y9TvP4LNLwAAAP//AwBQSwMEFAAGAAgAAAAhAMez18rdAAAACAEAAA8AAABkcnMv&#10;ZG93bnJldi54bWxMj8FuwjAMhu+TeIfISLugka5jVdU1RQht2hnYZbfQmLZa47RNoGVPP3NiR/v/&#10;9Ptzvp5sKy44+MaRgudlBAKpdKahSsHX4eMpBeGDJqNbR6jgih7Wxewh15lxI+3wsg+V4BLymVZQ&#10;h9BlUvqyRqv90nVInJ3cYHXgcaikGfTI5baVcRQl0uqG+EKtO9zWWP7sz1aBG9+v1mEfxYvvX/u5&#10;3fS7U9wr9TifNm8gAk7hDsNNn9WhYKejO5PxolXwumJQQZwmIDhepbfFkbmXJAFZ5PL/A8UfAAAA&#10;//8DAFBLAQItABQABgAIAAAAIQC2gziS/gAAAOEBAAATAAAAAAAAAAAAAAAAAAAAAABbQ29udGVu&#10;dF9UeXBlc10ueG1sUEsBAi0AFAAGAAgAAAAhADj9If/WAAAAlAEAAAsAAAAAAAAAAAAAAAAALwEA&#10;AF9yZWxzLy5yZWxzUEsBAi0AFAAGAAgAAAAhACYlIEUxAgAAUAQAAA4AAAAAAAAAAAAAAAAALgIA&#10;AGRycy9lMm9Eb2MueG1sUEsBAi0AFAAGAAgAAAAhAMez18rdAAAACAEAAA8AAAAAAAAAAAAAAAAA&#10;iwQAAGRycy9kb3ducmV2LnhtbFBLBQYAAAAABAAEAPMAAACVBQAAAAA=&#10;" strokecolor="white">
            <v:textbox>
              <w:txbxContent>
                <w:p w:rsidR="00AE5D57" w:rsidRPr="00EB7111" w:rsidRDefault="00E126B6" w:rsidP="00AE5D57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О внесении изменений в решение Боровской поселковой Думы от 14.12.2016 № 229 «</w:t>
                  </w:r>
                  <w:r w:rsidR="00AE5D57" w:rsidRPr="00EB7111">
                    <w:rPr>
                      <w:rFonts w:ascii="Arial" w:hAnsi="Arial" w:cs="Arial"/>
                      <w:sz w:val="26"/>
                      <w:szCs w:val="26"/>
                    </w:rPr>
                    <w:t xml:space="preserve">Об </w:t>
                  </w:r>
                  <w:r w:rsidR="00AE5D57">
                    <w:rPr>
                      <w:rFonts w:ascii="Arial" w:hAnsi="Arial" w:cs="Arial"/>
                      <w:sz w:val="26"/>
                      <w:szCs w:val="26"/>
                    </w:rPr>
                    <w:t>установлени</w:t>
                  </w:r>
                  <w:r w:rsidR="009374E1">
                    <w:rPr>
                      <w:rFonts w:ascii="Arial" w:hAnsi="Arial" w:cs="Arial"/>
                      <w:sz w:val="26"/>
                      <w:szCs w:val="26"/>
                    </w:rPr>
                    <w:t>и</w:t>
                  </w:r>
                  <w:r w:rsidR="00AE5D57">
                    <w:rPr>
                      <w:rFonts w:ascii="Arial" w:hAnsi="Arial" w:cs="Arial"/>
                      <w:sz w:val="26"/>
                      <w:szCs w:val="26"/>
                    </w:rPr>
                    <w:t xml:space="preserve"> цен на услуги</w:t>
                  </w:r>
                  <w:r w:rsidR="007D302F">
                    <w:rPr>
                      <w:rFonts w:ascii="Arial" w:hAnsi="Arial" w:cs="Arial"/>
                      <w:sz w:val="26"/>
                      <w:szCs w:val="26"/>
                    </w:rPr>
                    <w:t xml:space="preserve">, оказываемые </w:t>
                  </w:r>
                  <w:r w:rsidR="00AE5D57" w:rsidRPr="00EB7111">
                    <w:rPr>
                      <w:rFonts w:ascii="Arial" w:hAnsi="Arial" w:cs="Arial"/>
                      <w:sz w:val="26"/>
                      <w:szCs w:val="26"/>
                    </w:rPr>
                    <w:t xml:space="preserve">газетой «Боровские вести» </w:t>
                  </w:r>
                </w:p>
              </w:txbxContent>
            </v:textbox>
          </v:shape>
        </w:pict>
      </w: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AE5D57" w:rsidRPr="00EB7111" w:rsidRDefault="00AE5D57" w:rsidP="00AE5D57">
      <w:pPr>
        <w:rPr>
          <w:rFonts w:ascii="Arial" w:hAnsi="Arial" w:cs="Arial"/>
          <w:b/>
          <w:sz w:val="26"/>
          <w:szCs w:val="26"/>
        </w:rPr>
      </w:pPr>
    </w:p>
    <w:p w:rsidR="00E126B6" w:rsidRDefault="00E126B6" w:rsidP="00E126B6">
      <w:pPr>
        <w:jc w:val="both"/>
        <w:rPr>
          <w:rFonts w:ascii="Arial" w:hAnsi="Arial" w:cs="Arial"/>
          <w:sz w:val="26"/>
          <w:szCs w:val="26"/>
        </w:rPr>
      </w:pPr>
    </w:p>
    <w:p w:rsidR="00E126B6" w:rsidRDefault="00E126B6" w:rsidP="000D31D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E5D57" w:rsidRPr="00EB7111" w:rsidRDefault="00AE5D57" w:rsidP="000D31D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B7111">
        <w:rPr>
          <w:rFonts w:ascii="Arial" w:hAnsi="Arial" w:cs="Arial"/>
          <w:sz w:val="26"/>
          <w:szCs w:val="26"/>
        </w:rPr>
        <w:t>В соответствии с Федеральным  Законом  от 6</w:t>
      </w:r>
      <w:r w:rsidR="00A3121A" w:rsidRPr="00A3121A">
        <w:rPr>
          <w:rFonts w:ascii="Arial" w:hAnsi="Arial" w:cs="Arial"/>
          <w:sz w:val="26"/>
          <w:szCs w:val="26"/>
        </w:rPr>
        <w:t>.10.2</w:t>
      </w:r>
      <w:r w:rsidRPr="00EB7111">
        <w:rPr>
          <w:rFonts w:ascii="Arial" w:hAnsi="Arial" w:cs="Arial"/>
          <w:sz w:val="26"/>
          <w:szCs w:val="26"/>
        </w:rPr>
        <w:t xml:space="preserve">003 №131-ФЗ «Об общих принципах организации местного самоуправления в Российской Федерации», </w:t>
      </w:r>
      <w:r w:rsidR="000D276D">
        <w:rPr>
          <w:rFonts w:ascii="Arial" w:hAnsi="Arial" w:cs="Arial"/>
          <w:sz w:val="26"/>
          <w:szCs w:val="26"/>
        </w:rPr>
        <w:t xml:space="preserve">Законом Российской Федерации от 27.12.1991 №2124-1 «О средствах массовой информации», </w:t>
      </w:r>
      <w:r w:rsidRPr="00EB7111">
        <w:rPr>
          <w:rFonts w:ascii="Arial" w:hAnsi="Arial" w:cs="Arial"/>
          <w:sz w:val="26"/>
          <w:szCs w:val="26"/>
        </w:rPr>
        <w:t>Боровская  поселковая Дума,</w:t>
      </w:r>
    </w:p>
    <w:p w:rsidR="00AE5D57" w:rsidRPr="00EB7111" w:rsidRDefault="00AE5D57" w:rsidP="00AE5D57">
      <w:pPr>
        <w:jc w:val="both"/>
        <w:rPr>
          <w:rFonts w:ascii="Arial" w:hAnsi="Arial" w:cs="Arial"/>
          <w:sz w:val="26"/>
          <w:szCs w:val="26"/>
        </w:rPr>
      </w:pPr>
      <w:r w:rsidRPr="00EB7111">
        <w:rPr>
          <w:rFonts w:ascii="Arial" w:hAnsi="Arial" w:cs="Arial"/>
          <w:sz w:val="26"/>
          <w:szCs w:val="26"/>
        </w:rPr>
        <w:t>РЕШИЛА:</w:t>
      </w:r>
    </w:p>
    <w:p w:rsidR="00E126B6" w:rsidRDefault="00AF75A3" w:rsidP="009374E1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E91C35">
        <w:rPr>
          <w:rFonts w:ascii="Arial" w:hAnsi="Arial" w:cs="Arial"/>
          <w:sz w:val="26"/>
          <w:szCs w:val="26"/>
        </w:rPr>
        <w:t xml:space="preserve"> </w:t>
      </w:r>
      <w:r w:rsidR="00E126B6">
        <w:rPr>
          <w:rFonts w:ascii="Arial" w:hAnsi="Arial" w:cs="Arial"/>
          <w:sz w:val="26"/>
          <w:szCs w:val="26"/>
        </w:rPr>
        <w:t xml:space="preserve">п.1 </w:t>
      </w:r>
      <w:r w:rsidR="00E91C35">
        <w:rPr>
          <w:rFonts w:ascii="Arial" w:hAnsi="Arial" w:cs="Arial"/>
          <w:sz w:val="26"/>
          <w:szCs w:val="26"/>
        </w:rPr>
        <w:t>решения</w:t>
      </w:r>
      <w:r w:rsidR="00E126B6">
        <w:rPr>
          <w:rFonts w:ascii="Arial" w:hAnsi="Arial" w:cs="Arial"/>
          <w:sz w:val="26"/>
          <w:szCs w:val="26"/>
        </w:rPr>
        <w:t xml:space="preserve"> Боровской поселковой Думы от 14.12.2016 № 229 «</w:t>
      </w:r>
      <w:r w:rsidR="00E126B6" w:rsidRPr="00EB7111">
        <w:rPr>
          <w:rFonts w:ascii="Arial" w:hAnsi="Arial" w:cs="Arial"/>
          <w:sz w:val="26"/>
          <w:szCs w:val="26"/>
        </w:rPr>
        <w:t xml:space="preserve">Об </w:t>
      </w:r>
      <w:r w:rsidR="00E126B6">
        <w:rPr>
          <w:rFonts w:ascii="Arial" w:hAnsi="Arial" w:cs="Arial"/>
          <w:sz w:val="26"/>
          <w:szCs w:val="26"/>
        </w:rPr>
        <w:t xml:space="preserve">установлении цен на услуги, оказываемые </w:t>
      </w:r>
      <w:r w:rsidR="00E126B6" w:rsidRPr="00EB7111">
        <w:rPr>
          <w:rFonts w:ascii="Arial" w:hAnsi="Arial" w:cs="Arial"/>
          <w:sz w:val="26"/>
          <w:szCs w:val="26"/>
        </w:rPr>
        <w:t>газетой «Боровские вести»</w:t>
      </w:r>
      <w:r w:rsidR="00E126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внести следующие изменения.</w:t>
      </w:r>
    </w:p>
    <w:p w:rsidR="00E126B6" w:rsidRDefault="00E126B6" w:rsidP="00E126B6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proofErr w:type="gramStart"/>
      <w:r>
        <w:rPr>
          <w:rFonts w:ascii="Arial" w:hAnsi="Arial" w:cs="Arial"/>
          <w:sz w:val="26"/>
          <w:szCs w:val="26"/>
        </w:rPr>
        <w:t>п</w:t>
      </w:r>
      <w:proofErr w:type="gramEnd"/>
      <w:r>
        <w:rPr>
          <w:rFonts w:ascii="Arial" w:hAnsi="Arial" w:cs="Arial"/>
          <w:sz w:val="26"/>
          <w:szCs w:val="26"/>
        </w:rPr>
        <w:t xml:space="preserve">/п 5 п. 1 </w:t>
      </w:r>
      <w:r w:rsidR="00E91C35">
        <w:rPr>
          <w:rFonts w:ascii="Arial" w:hAnsi="Arial" w:cs="Arial"/>
          <w:sz w:val="26"/>
          <w:szCs w:val="26"/>
        </w:rPr>
        <w:t xml:space="preserve">изложить </w:t>
      </w:r>
      <w:r>
        <w:rPr>
          <w:rFonts w:ascii="Arial" w:hAnsi="Arial" w:cs="Arial"/>
          <w:sz w:val="26"/>
          <w:szCs w:val="26"/>
        </w:rPr>
        <w:t>в следующей редакции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3792"/>
      </w:tblGrid>
      <w:tr w:rsidR="00E126B6" w:rsidRPr="007D302F" w:rsidTr="00FC3C7E">
        <w:tc>
          <w:tcPr>
            <w:tcW w:w="709" w:type="dxa"/>
          </w:tcPr>
          <w:p w:rsidR="00E126B6" w:rsidRPr="00591385" w:rsidRDefault="00E126B6" w:rsidP="00FC3C7E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E126B6" w:rsidRPr="00591385" w:rsidRDefault="00E126B6" w:rsidP="00FC3C7E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Оформление подписки на </w:t>
            </w:r>
            <w:r w:rsidR="0016711D">
              <w:rPr>
                <w:rFonts w:ascii="Arial" w:hAnsi="Arial" w:cs="Arial"/>
                <w:color w:val="000000"/>
                <w:sz w:val="26"/>
                <w:szCs w:val="26"/>
              </w:rPr>
              <w:t xml:space="preserve">второе 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полугодие </w:t>
            </w:r>
            <w:r w:rsidR="00E91C35">
              <w:rPr>
                <w:rFonts w:ascii="Arial" w:hAnsi="Arial" w:cs="Arial"/>
                <w:color w:val="000000"/>
                <w:sz w:val="26"/>
                <w:szCs w:val="26"/>
              </w:rPr>
              <w:t>2017 года</w:t>
            </w:r>
          </w:p>
        </w:tc>
        <w:tc>
          <w:tcPr>
            <w:tcW w:w="3792" w:type="dxa"/>
          </w:tcPr>
          <w:p w:rsidR="00E126B6" w:rsidRPr="007D302F" w:rsidRDefault="00E126B6" w:rsidP="00FC3C7E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219,84</w:t>
            </w:r>
            <w:r w:rsidRPr="007D302F">
              <w:rPr>
                <w:rFonts w:ascii="Arial" w:hAnsi="Arial" w:cs="Arial"/>
                <w:sz w:val="26"/>
                <w:szCs w:val="26"/>
              </w:rPr>
              <w:t xml:space="preserve"> рублей за комплект в том числе (каталожная цена 104,28 руб., услуги </w:t>
            </w:r>
            <w:r>
              <w:rPr>
                <w:rFonts w:ascii="Arial" w:hAnsi="Arial" w:cs="Arial"/>
                <w:sz w:val="26"/>
                <w:szCs w:val="26"/>
              </w:rPr>
              <w:t>связи, доставки - 115,56</w:t>
            </w:r>
            <w:r w:rsidRPr="007D302F">
              <w:rPr>
                <w:rFonts w:ascii="Arial" w:hAnsi="Arial" w:cs="Arial"/>
                <w:sz w:val="26"/>
                <w:szCs w:val="26"/>
              </w:rPr>
              <w:t xml:space="preserve"> руб.)</w:t>
            </w:r>
          </w:p>
        </w:tc>
      </w:tr>
    </w:tbl>
    <w:p w:rsidR="00DC75ED" w:rsidRPr="00DC75ED" w:rsidRDefault="00DC75ED" w:rsidP="000D31D6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DC75ED">
        <w:rPr>
          <w:rFonts w:ascii="Arial" w:hAnsi="Arial" w:cs="Arial"/>
          <w:sz w:val="26"/>
          <w:szCs w:val="26"/>
        </w:rPr>
        <w:t>Настоящее решение вступает в силу со дня его подписания</w:t>
      </w:r>
      <w:r w:rsidR="00503C2D" w:rsidRPr="00DC75ED">
        <w:rPr>
          <w:rFonts w:ascii="Arial" w:hAnsi="Arial" w:cs="Arial"/>
          <w:color w:val="000000"/>
          <w:sz w:val="26"/>
          <w:szCs w:val="26"/>
        </w:rPr>
        <w:t>.</w:t>
      </w:r>
    </w:p>
    <w:p w:rsidR="00AE5D57" w:rsidRPr="00DC75ED" w:rsidRDefault="00DC75ED" w:rsidP="000D31D6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DC75ED">
        <w:rPr>
          <w:rFonts w:ascii="Arial" w:hAnsi="Arial" w:cs="Arial"/>
          <w:sz w:val="26"/>
          <w:szCs w:val="26"/>
        </w:rPr>
        <w:t>Настоящее решение опубликовать на официальном сайте администрации муниципального образо</w:t>
      </w:r>
      <w:r w:rsidR="006807AC">
        <w:rPr>
          <w:rFonts w:ascii="Arial" w:hAnsi="Arial" w:cs="Arial"/>
          <w:sz w:val="26"/>
          <w:szCs w:val="26"/>
        </w:rPr>
        <w:t>вания посёлок Боровский в сети И</w:t>
      </w:r>
      <w:r w:rsidRPr="00DC75ED">
        <w:rPr>
          <w:rFonts w:ascii="Arial" w:hAnsi="Arial" w:cs="Arial"/>
          <w:sz w:val="26"/>
          <w:szCs w:val="26"/>
        </w:rPr>
        <w:t>нтернет</w:t>
      </w:r>
      <w:r w:rsidR="009374E1" w:rsidRPr="00DC75ED">
        <w:rPr>
          <w:rFonts w:ascii="Arial" w:hAnsi="Arial" w:cs="Arial"/>
          <w:sz w:val="26"/>
          <w:szCs w:val="26"/>
        </w:rPr>
        <w:t>.</w:t>
      </w:r>
    </w:p>
    <w:p w:rsidR="009374E1" w:rsidRPr="00DC75ED" w:rsidRDefault="009374E1" w:rsidP="000D31D6">
      <w:pPr>
        <w:jc w:val="both"/>
        <w:rPr>
          <w:rFonts w:ascii="Arial" w:hAnsi="Arial" w:cs="Arial"/>
          <w:sz w:val="26"/>
          <w:szCs w:val="26"/>
        </w:rPr>
      </w:pPr>
    </w:p>
    <w:p w:rsidR="00DC75ED" w:rsidRPr="005757FA" w:rsidRDefault="00DC75ED" w:rsidP="00DC75ED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C75ED" w:rsidRPr="005757FA" w:rsidTr="00D60894">
        <w:tc>
          <w:tcPr>
            <w:tcW w:w="4924" w:type="dxa"/>
            <w:shd w:val="clear" w:color="auto" w:fill="auto"/>
          </w:tcPr>
          <w:p w:rsidR="00DC75ED" w:rsidRPr="005757FA" w:rsidRDefault="00DC75ED" w:rsidP="00D6089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757FA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4" w:type="dxa"/>
            <w:shd w:val="clear" w:color="auto" w:fill="auto"/>
          </w:tcPr>
          <w:p w:rsidR="00DC75ED" w:rsidRPr="005757FA" w:rsidRDefault="00DC75ED" w:rsidP="00D6089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757FA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DC75ED" w:rsidRDefault="00DC75ED" w:rsidP="00DC75ED">
      <w:pPr>
        <w:jc w:val="both"/>
        <w:rPr>
          <w:rFonts w:ascii="Arial" w:hAnsi="Arial" w:cs="Arial"/>
          <w:sz w:val="26"/>
          <w:szCs w:val="26"/>
        </w:rPr>
      </w:pPr>
      <w:r w:rsidRPr="00144B68">
        <w:rPr>
          <w:rFonts w:ascii="Arial" w:hAnsi="Arial" w:cs="Arial"/>
          <w:sz w:val="26"/>
          <w:szCs w:val="26"/>
        </w:rPr>
        <w:t xml:space="preserve">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144B68">
        <w:rPr>
          <w:rFonts w:ascii="Arial" w:hAnsi="Arial" w:cs="Arial"/>
          <w:sz w:val="26"/>
          <w:szCs w:val="26"/>
        </w:rPr>
        <w:t xml:space="preserve">            </w:t>
      </w: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E91C35" w:rsidRDefault="00E91C35" w:rsidP="009374E1">
      <w:pPr>
        <w:jc w:val="both"/>
        <w:rPr>
          <w:rFonts w:ascii="Arial" w:hAnsi="Arial" w:cs="Arial"/>
          <w:sz w:val="26"/>
          <w:szCs w:val="26"/>
        </w:rPr>
      </w:pPr>
    </w:p>
    <w:p w:rsidR="00E91C35" w:rsidRDefault="00E91C35" w:rsidP="009374E1">
      <w:pPr>
        <w:jc w:val="both"/>
        <w:rPr>
          <w:rFonts w:ascii="Arial" w:hAnsi="Arial" w:cs="Arial"/>
          <w:sz w:val="26"/>
          <w:szCs w:val="26"/>
        </w:rPr>
      </w:pPr>
    </w:p>
    <w:p w:rsidR="00E91C35" w:rsidRDefault="00E91C35" w:rsidP="009374E1">
      <w:pPr>
        <w:jc w:val="both"/>
        <w:rPr>
          <w:rFonts w:ascii="Arial" w:hAnsi="Arial" w:cs="Arial"/>
          <w:sz w:val="26"/>
          <w:szCs w:val="26"/>
        </w:rPr>
      </w:pPr>
    </w:p>
    <w:p w:rsidR="008B7AC1" w:rsidRDefault="008B7AC1" w:rsidP="009374E1">
      <w:pPr>
        <w:jc w:val="both"/>
        <w:rPr>
          <w:rFonts w:ascii="Arial" w:hAnsi="Arial" w:cs="Arial"/>
          <w:sz w:val="26"/>
          <w:szCs w:val="26"/>
        </w:rPr>
      </w:pPr>
    </w:p>
    <w:p w:rsidR="008B7AC1" w:rsidRDefault="008B7AC1" w:rsidP="009374E1">
      <w:pPr>
        <w:jc w:val="both"/>
        <w:rPr>
          <w:rFonts w:ascii="Arial" w:hAnsi="Arial" w:cs="Arial"/>
          <w:sz w:val="26"/>
          <w:szCs w:val="26"/>
        </w:rPr>
      </w:pPr>
    </w:p>
    <w:p w:rsidR="00AF75A3" w:rsidRDefault="00AF75A3" w:rsidP="009374E1">
      <w:pPr>
        <w:jc w:val="both"/>
        <w:rPr>
          <w:rFonts w:ascii="Arial" w:hAnsi="Arial" w:cs="Arial"/>
          <w:sz w:val="26"/>
          <w:szCs w:val="26"/>
        </w:rPr>
      </w:pPr>
    </w:p>
    <w:p w:rsidR="00E91C35" w:rsidRDefault="00E91C35" w:rsidP="009374E1">
      <w:pPr>
        <w:jc w:val="both"/>
        <w:rPr>
          <w:rFonts w:ascii="Arial" w:hAnsi="Arial" w:cs="Arial"/>
          <w:sz w:val="26"/>
          <w:szCs w:val="26"/>
        </w:rPr>
      </w:pPr>
    </w:p>
    <w:p w:rsidR="007963B1" w:rsidRDefault="007963B1" w:rsidP="009374E1">
      <w:pPr>
        <w:jc w:val="both"/>
        <w:rPr>
          <w:rFonts w:ascii="Arial" w:hAnsi="Arial" w:cs="Arial"/>
          <w:sz w:val="26"/>
          <w:szCs w:val="26"/>
        </w:rPr>
      </w:pPr>
    </w:p>
    <w:p w:rsidR="00E91C35" w:rsidRDefault="00E91C35" w:rsidP="00E91C35">
      <w:pPr>
        <w:pStyle w:val="a8"/>
      </w:pPr>
      <w:r w:rsidRPr="00E91C35">
        <w:rPr>
          <w:sz w:val="28"/>
          <w:szCs w:val="28"/>
        </w:rPr>
        <w:lastRenderedPageBreak/>
        <w:t>Пояснительная записка</w:t>
      </w:r>
      <w:r>
        <w:t xml:space="preserve"> </w:t>
      </w:r>
    </w:p>
    <w:p w:rsidR="00E91C35" w:rsidRDefault="00E91C35" w:rsidP="00E91C35">
      <w:pPr>
        <w:pStyle w:val="a8"/>
      </w:pPr>
      <w:r>
        <w:br/>
        <w:t>к проекту решения</w:t>
      </w:r>
      <w:r w:rsidRPr="00E91C35">
        <w:t xml:space="preserve"> </w:t>
      </w:r>
      <w:r>
        <w:t>Боровской поселковой Думы «О внесении изменений в решение Боровской поселковой Думы от 14.12.2016 № 229 «</w:t>
      </w:r>
      <w:r w:rsidRPr="00EB7111">
        <w:t xml:space="preserve">Об </w:t>
      </w:r>
      <w:r>
        <w:t xml:space="preserve">установлении цен на услуги, оказываемые </w:t>
      </w:r>
      <w:r w:rsidRPr="00EB7111">
        <w:t>газетой «Боровские вести»</w:t>
      </w:r>
    </w:p>
    <w:p w:rsidR="00E91C35" w:rsidRDefault="00E91C35" w:rsidP="00E91C35">
      <w:pPr>
        <w:pStyle w:val="a8"/>
      </w:pPr>
    </w:p>
    <w:p w:rsidR="00E91C35" w:rsidRDefault="00E66077" w:rsidP="00E91C35">
      <w:pPr>
        <w:pStyle w:val="a8"/>
      </w:pPr>
      <w:r>
        <w:t xml:space="preserve">Изменение стоимости подписки связано с изменением стоимости включенных в неё услуг связи, доставки ФГУП «Почта России». </w:t>
      </w:r>
    </w:p>
    <w:p w:rsidR="00E66077" w:rsidRDefault="00E66077" w:rsidP="00E91C35">
      <w:pPr>
        <w:pStyle w:val="a8"/>
      </w:pPr>
    </w:p>
    <w:p w:rsidR="00E66077" w:rsidRDefault="00E66077" w:rsidP="00E66077">
      <w:pPr>
        <w:pStyle w:val="a8"/>
        <w:jc w:val="left"/>
      </w:pPr>
    </w:p>
    <w:sectPr w:rsidR="00E66077" w:rsidSect="00937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1166"/>
    <w:multiLevelType w:val="hybridMultilevel"/>
    <w:tmpl w:val="6CAC6C12"/>
    <w:lvl w:ilvl="0" w:tplc="761A417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D5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17B3"/>
    <w:rsid w:val="00075736"/>
    <w:rsid w:val="00075B88"/>
    <w:rsid w:val="00081A21"/>
    <w:rsid w:val="00094891"/>
    <w:rsid w:val="00095F2D"/>
    <w:rsid w:val="000B04B6"/>
    <w:rsid w:val="000B681D"/>
    <w:rsid w:val="000C11EC"/>
    <w:rsid w:val="000C4ECB"/>
    <w:rsid w:val="000D1772"/>
    <w:rsid w:val="000D276D"/>
    <w:rsid w:val="000D31D6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6711D"/>
    <w:rsid w:val="00171EDA"/>
    <w:rsid w:val="00175540"/>
    <w:rsid w:val="0017790B"/>
    <w:rsid w:val="001825A7"/>
    <w:rsid w:val="00186D3D"/>
    <w:rsid w:val="00192DEB"/>
    <w:rsid w:val="001949E7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0F2B"/>
    <w:rsid w:val="00230AD4"/>
    <w:rsid w:val="00232358"/>
    <w:rsid w:val="0024131D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6A29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571D8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03C2D"/>
    <w:rsid w:val="00510A0E"/>
    <w:rsid w:val="00527C85"/>
    <w:rsid w:val="005319BF"/>
    <w:rsid w:val="005333C9"/>
    <w:rsid w:val="00535651"/>
    <w:rsid w:val="005651BA"/>
    <w:rsid w:val="005723ED"/>
    <w:rsid w:val="00574223"/>
    <w:rsid w:val="00577C80"/>
    <w:rsid w:val="005808C2"/>
    <w:rsid w:val="00591385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07AC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0144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65B2"/>
    <w:rsid w:val="00777C27"/>
    <w:rsid w:val="00780891"/>
    <w:rsid w:val="00782823"/>
    <w:rsid w:val="00791B6B"/>
    <w:rsid w:val="00793650"/>
    <w:rsid w:val="00794171"/>
    <w:rsid w:val="007963B1"/>
    <w:rsid w:val="007A1376"/>
    <w:rsid w:val="007B485F"/>
    <w:rsid w:val="007C443B"/>
    <w:rsid w:val="007D302F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04D3"/>
    <w:rsid w:val="008B7AC1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374E1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5725"/>
    <w:rsid w:val="009D29A7"/>
    <w:rsid w:val="009D3D5D"/>
    <w:rsid w:val="009D7F72"/>
    <w:rsid w:val="009E1BA8"/>
    <w:rsid w:val="009E26E6"/>
    <w:rsid w:val="00A0473E"/>
    <w:rsid w:val="00A05CA0"/>
    <w:rsid w:val="00A06FCA"/>
    <w:rsid w:val="00A238EC"/>
    <w:rsid w:val="00A3121A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215C"/>
    <w:rsid w:val="00AE5D57"/>
    <w:rsid w:val="00AE6A6E"/>
    <w:rsid w:val="00AF5C13"/>
    <w:rsid w:val="00AF75A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63885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D7DFF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83190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5ED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26B6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077"/>
    <w:rsid w:val="00E662AD"/>
    <w:rsid w:val="00E742C8"/>
    <w:rsid w:val="00E812C2"/>
    <w:rsid w:val="00E90CFA"/>
    <w:rsid w:val="00E91C35"/>
    <w:rsid w:val="00E94539"/>
    <w:rsid w:val="00E96D3D"/>
    <w:rsid w:val="00EA79D3"/>
    <w:rsid w:val="00EB27BB"/>
    <w:rsid w:val="00EB2C8C"/>
    <w:rsid w:val="00EB360F"/>
    <w:rsid w:val="00EC3E4D"/>
    <w:rsid w:val="00EC425D"/>
    <w:rsid w:val="00ED3DCA"/>
    <w:rsid w:val="00EE0DB8"/>
    <w:rsid w:val="00EE7852"/>
    <w:rsid w:val="00EF3011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3F3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76D"/>
    <w:pPr>
      <w:ind w:left="720"/>
      <w:contextualSpacing/>
    </w:pPr>
  </w:style>
  <w:style w:type="table" w:styleId="a6">
    <w:name w:val="Table Grid"/>
    <w:basedOn w:val="a1"/>
    <w:uiPriority w:val="59"/>
    <w:rsid w:val="000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138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E91C35"/>
    <w:pPr>
      <w:jc w:val="center"/>
    </w:pPr>
    <w:rPr>
      <w:rFonts w:ascii="Arial" w:hAnsi="Arial" w:cs="Arial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E91C35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76D"/>
    <w:pPr>
      <w:ind w:left="720"/>
      <w:contextualSpacing/>
    </w:pPr>
  </w:style>
  <w:style w:type="table" w:styleId="a6">
    <w:name w:val="Table Grid"/>
    <w:basedOn w:val="a1"/>
    <w:uiPriority w:val="59"/>
    <w:rsid w:val="000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138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E6D7-9E7D-4724-AADE-125D8C22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7</cp:lastModifiedBy>
  <cp:revision>11</cp:revision>
  <cp:lastPrinted>2017-05-03T06:27:00Z</cp:lastPrinted>
  <dcterms:created xsi:type="dcterms:W3CDTF">2016-12-13T04:17:00Z</dcterms:created>
  <dcterms:modified xsi:type="dcterms:W3CDTF">2017-05-03T06:27:00Z</dcterms:modified>
</cp:coreProperties>
</file>